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Garamond" w:eastAsia="Times New Roman" w:hAnsi="Garamond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4F2FF13F" w14:textId="4D09D963" w:rsidR="003E6160" w:rsidRDefault="00702A0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D34E6CD" wp14:editId="51872A6D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F6C6F9D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49737D46" wp14:editId="6E99D2EC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111543E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E3DA88A" wp14:editId="3E7772E6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68349FD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3E6160" w:rsidRPr="003E6160">
            <w:t xml:space="preserve"> </w:t>
          </w:r>
          <w:r w:rsidR="003E6160" w:rsidRPr="003E6160">
            <w:rPr>
              <w:rFonts w:ascii="Book Antiqua" w:eastAsiaTheme="majorEastAsia" w:hAnsi="Book Antiqua" w:cstheme="majorBidi"/>
              <w:sz w:val="72"/>
              <w:szCs w:val="72"/>
            </w:rPr>
            <w:t>Természetismeret</w:t>
          </w:r>
          <w:r w:rsidR="003E6160"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  <w:r w:rsidR="003E6160" w:rsidRPr="003E6160">
            <w:rPr>
              <w:rFonts w:ascii="Book Antiqua" w:eastAsiaTheme="majorEastAsia" w:hAnsi="Book Antiqua" w:cstheme="majorBidi"/>
              <w:sz w:val="72"/>
              <w:szCs w:val="72"/>
            </w:rPr>
            <w:t>5.</w:t>
          </w:r>
        </w:p>
        <w:p w14:paraId="7D46F073" w14:textId="77777777" w:rsidR="00980BFA" w:rsidRPr="00F113FB" w:rsidRDefault="003E6160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NT-11543/T</w:t>
          </w:r>
        </w:p>
        <w:p w14:paraId="25836191" w14:textId="77777777" w:rsidR="00980BFA" w:rsidRPr="00F113FB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14:paraId="3C42BFD5" w14:textId="77777777" w:rsidR="00980BFA" w:rsidRPr="001A2FF6" w:rsidRDefault="00980BFA" w:rsidP="000C68B9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36"/>
            </w:rPr>
          </w:pPr>
        </w:p>
        <w:p w14:paraId="39164528" w14:textId="77777777" w:rsidR="000C68B9" w:rsidRPr="001A2FF6" w:rsidRDefault="000C68B9" w:rsidP="000C68B9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36"/>
            </w:rPr>
          </w:pPr>
        </w:p>
        <w:p w14:paraId="67C62525" w14:textId="77777777" w:rsidR="00980BFA" w:rsidRPr="001A2FF6" w:rsidRDefault="00980BFA" w:rsidP="000C68B9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36"/>
            </w:rPr>
          </w:pPr>
        </w:p>
        <w:p w14:paraId="6B66EC61" w14:textId="20109A32" w:rsidR="00980BFA" w:rsidRDefault="000C68B9" w:rsidP="000C68B9">
          <w:pPr>
            <w:pStyle w:val="Nincstrkz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0C68B9">
            <w:rPr>
              <w:rFonts w:asciiTheme="majorHAnsi" w:eastAsiaTheme="majorEastAsia" w:hAnsiTheme="majorHAnsi" w:cstheme="majorBidi"/>
              <w:sz w:val="44"/>
              <w:szCs w:val="36"/>
            </w:rPr>
            <w:t>Készítette: Szakmai munkaközösség</w:t>
          </w:r>
        </w:p>
        <w:p w14:paraId="66872E49" w14:textId="77777777"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077FC750" wp14:editId="4C0DEECD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B0799D5" w14:textId="77777777"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D8F04CA" wp14:editId="02B79CD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3FD2DDF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" o:allowincell="f" fillcolor="#007dfa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1DA56F20" w14:textId="77777777"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14:paraId="6EA4E415" w14:textId="052BDB45" w:rsidR="000C2C5A" w:rsidRDefault="000C2C5A" w:rsidP="000C2C5A">
      <w:pPr>
        <w:rPr>
          <w:lang w:eastAsia="hu-HU"/>
        </w:rPr>
      </w:pPr>
      <w:r>
        <w:rPr>
          <w:lang w:eastAsia="hu-HU"/>
        </w:rPr>
        <w:t>A természetismeret tantárgy a korábban elsajátított ismeretekre és készségekre épülve alapozza meg a 7. évfolyamtól induló természettudományos tárgyak tanítását. A tananyag elsősorban földrajzi, biológiai fejezeteket tartalmaz. A többi természettudományt rövid, alapvetően közvetlen tapasztalatokra, tanulói megfigyelésre és tanulókísérletre épülő természettudományos fejezet képviseli. Az órák két csoportra vannak osztva: új anyagot feldolgozó és képességfejlesztő órákra. Ez utóbbi csoportba tartoznak a tanulókísérleti és egyéb aktív tanulói részvételre épülő órák. Természetesen legtöbb óra mind tanári</w:t>
      </w:r>
      <w:r w:rsidR="00501C7B">
        <w:rPr>
          <w:lang w:eastAsia="hu-HU"/>
        </w:rPr>
        <w:t>,</w:t>
      </w:r>
      <w:r>
        <w:rPr>
          <w:lang w:eastAsia="hu-HU"/>
        </w:rPr>
        <w:t xml:space="preserve"> mind tanulói aktivitást igénylő részeket tartalmaz, és minden órán történik képességfejlesztés is. A felosztás azt mutatja, merre billennek az arányok.</w:t>
      </w:r>
    </w:p>
    <w:p w14:paraId="46CEE214" w14:textId="77777777" w:rsidR="000C2C5A" w:rsidRDefault="000C2C5A" w:rsidP="000C2C5A">
      <w:pPr>
        <w:rPr>
          <w:lang w:eastAsia="hu-HU"/>
        </w:rPr>
      </w:pPr>
      <w:r>
        <w:rPr>
          <w:lang w:eastAsia="hu-HU"/>
        </w:rPr>
        <w:t>Lehetőleg minél több közvetlen megfigyelést, kísérletet, gyakorlást építsünk be az órákba, hogy tanulóink aktív tudásra tegyenek szert. A konkrét kísérletek, megfigyelések és gyakorlatok tekintetében a tankönyv és a munkafüzet eligazít, de alapvetően tanulócsoportunk képességeit, érdeklődését, lehetőségeit vegyük alapul. Tanítsunk úgy, hogy tanulóink meglévő tudására építsük az új ismereteket, amelyeket aztán forgassunk vissza a mindennapokba. A világban való eligazodást és az önálló ismeretszerzést segítik az infokommunikációs eszközök. Már ebben a korban kezdjük megtanítani a források felhasználásának és értékelésének, az információk feldolgozásának és kommunikálásának módszereit. A tanmenet minden óránál felhívja a figyelmet arra, hogy a kompetencia fejlesztés mely területei kerülhetnek előtérbe.</w:t>
      </w:r>
    </w:p>
    <w:p w14:paraId="09C3FB33" w14:textId="77777777" w:rsidR="000C2C5A" w:rsidRDefault="000C2C5A" w:rsidP="000C2C5A">
      <w:pPr>
        <w:rPr>
          <w:lang w:eastAsia="hu-HU"/>
        </w:rPr>
      </w:pPr>
      <w:r>
        <w:rPr>
          <w:lang w:eastAsia="hu-HU"/>
        </w:rPr>
        <w:t>A tanterv évente legalább két kísérlet, megfigyelés önálló elvégzését, illetve négy, tanórán bemutatott kísérlet jegyzőkönyvének elkészítését várja el. Természetesen ez a minimum program. A tanulók akkor tudják közvetlen tartósan feldolgozni az anyagot, ha minél több közvetlen tapasztalatot szereznek.</w:t>
      </w:r>
    </w:p>
    <w:p w14:paraId="3E889683" w14:textId="77777777" w:rsidR="00EB552B" w:rsidRPr="00EB552B" w:rsidRDefault="000C2C5A" w:rsidP="000C2C5A">
      <w:pPr>
        <w:rPr>
          <w:lang w:eastAsia="hu-HU"/>
        </w:rPr>
      </w:pPr>
      <w:r>
        <w:rPr>
          <w:lang w:eastAsia="hu-HU"/>
        </w:rPr>
        <w:t>A természetismeret tantárgyban is fontos helyet kap az ember szervezetének felépítése és működése, valamint az egészség és az egészséges környezet értékének felismerése. Mindezekkel hozzájárul az egészséges életvitel szokásrendszerének kialakításához. Ezekre a vonatkozásokra a tanmenet minden esetben felhívja a figyelmet</w:t>
      </w:r>
      <w:r w:rsidR="00EB552B">
        <w:rPr>
          <w:lang w:eastAsia="hu-HU"/>
        </w:rPr>
        <w:t>.</w:t>
      </w:r>
    </w:p>
    <w:p w14:paraId="19030844" w14:textId="77777777" w:rsidR="00EB552B" w:rsidRDefault="00EB552B" w:rsidP="00E045CD">
      <w:pPr>
        <w:rPr>
          <w:rFonts w:eastAsia="Times New Roman" w:cs="Times New Roman"/>
          <w:lang w:eastAsia="hu-HU"/>
        </w:rPr>
        <w:sectPr w:rsidR="00EB552B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</w:tblGrid>
      <w:tr w:rsidR="000C68B9" w:rsidRPr="007C2029" w14:paraId="3A109F6D" w14:textId="77777777" w:rsidTr="000C68B9">
        <w:trPr>
          <w:trHeight w:val="300"/>
          <w:jc w:val="center"/>
        </w:trPr>
        <w:tc>
          <w:tcPr>
            <w:tcW w:w="2152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14:paraId="2460E907" w14:textId="77777777" w:rsidR="000C68B9" w:rsidRPr="007C2029" w:rsidRDefault="000C68B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14:paraId="34D88098" w14:textId="77777777" w:rsidR="000C68B9" w:rsidRPr="007C2029" w:rsidRDefault="000C68B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14:paraId="70CA12E5" w14:textId="77777777" w:rsidR="000C68B9" w:rsidRPr="007C2029" w:rsidRDefault="000C68B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14:paraId="1343C691" w14:textId="77777777" w:rsidR="000C68B9" w:rsidRPr="007C2029" w:rsidRDefault="000C68B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14:paraId="2A256764" w14:textId="77777777" w:rsidR="000C68B9" w:rsidRPr="007C2029" w:rsidRDefault="000C68B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14:paraId="77FC4270" w14:textId="77777777" w:rsidR="000C68B9" w:rsidRPr="007C2029" w:rsidRDefault="000C68B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14:paraId="238DBE19" w14:textId="77777777" w:rsidR="000C68B9" w:rsidRPr="007C2029" w:rsidRDefault="000C68B9" w:rsidP="003E6160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7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2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0C68B9" w:rsidRPr="007C2029" w14:paraId="0C2C3283" w14:textId="77777777" w:rsidTr="000C68B9">
        <w:trPr>
          <w:trHeight w:val="600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2AC0EF71" w14:textId="77777777" w:rsidR="000C68B9" w:rsidRPr="007C2029" w:rsidRDefault="000C68B9" w:rsidP="003E616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Élet a kertben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46AE8988" w14:textId="77777777" w:rsidR="000C68B9" w:rsidRPr="00E35CAE" w:rsidRDefault="000C68B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35CAE">
              <w:rPr>
                <w:rFonts w:cs="Calibri"/>
                <w:bCs/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30DF0B30" w14:textId="77777777" w:rsidR="000C68B9" w:rsidRPr="00E35CAE" w:rsidRDefault="000C68B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35CAE">
              <w:rPr>
                <w:rFonts w:cs="Calibri"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77BCEFAD" w14:textId="77777777" w:rsidR="000C68B9" w:rsidRPr="00E35CAE" w:rsidRDefault="000C68B9" w:rsidP="00277173">
            <w:pPr>
              <w:jc w:val="center"/>
              <w:rPr>
                <w:rFonts w:cs="Calibri"/>
                <w:bCs/>
                <w:color w:val="000000"/>
              </w:rPr>
            </w:pPr>
            <w:r w:rsidRPr="00E35CAE">
              <w:rPr>
                <w:rFonts w:cs="Calibri"/>
                <w:bCs/>
                <w:color w:val="000000"/>
              </w:rPr>
              <w:t>11</w:t>
            </w:r>
          </w:p>
        </w:tc>
      </w:tr>
      <w:tr w:rsidR="000C68B9" w:rsidRPr="007C2029" w14:paraId="1A8B3901" w14:textId="77777777" w:rsidTr="000C68B9">
        <w:trPr>
          <w:trHeight w:val="598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169A8EE1" w14:textId="77777777" w:rsidR="000C68B9" w:rsidRPr="007C2029" w:rsidRDefault="000C68B9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Állatok a házban és a ház körül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4268058F" w14:textId="77777777" w:rsidR="000C68B9" w:rsidRPr="00E35CAE" w:rsidRDefault="000C68B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35CAE">
              <w:rPr>
                <w:rFonts w:cs="Calibri"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2BAA2527" w14:textId="77777777" w:rsidR="000C68B9" w:rsidRPr="00E35CAE" w:rsidRDefault="000C68B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35CAE">
              <w:rPr>
                <w:rFonts w:cs="Calibri"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396019B7" w14:textId="77777777" w:rsidR="000C68B9" w:rsidRPr="00E35CAE" w:rsidRDefault="000C68B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35CAE">
              <w:rPr>
                <w:rFonts w:cs="Calibri"/>
                <w:bCs/>
                <w:color w:val="000000"/>
              </w:rPr>
              <w:t>8</w:t>
            </w:r>
          </w:p>
        </w:tc>
      </w:tr>
      <w:tr w:rsidR="000C68B9" w:rsidRPr="007C2029" w14:paraId="3F74F5F7" w14:textId="77777777" w:rsidTr="000C68B9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6A16A17E" w14:textId="77777777" w:rsidR="000C68B9" w:rsidRPr="007C2029" w:rsidRDefault="000C68B9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Hazai tájak élővilága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013E5F94" w14:textId="77777777" w:rsidR="000C68B9" w:rsidRPr="00E35CAE" w:rsidRDefault="000C68B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35CAE">
              <w:rPr>
                <w:rFonts w:cs="Calibri"/>
                <w:bCs/>
                <w:color w:val="000000"/>
              </w:rPr>
              <w:t>7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50E56D75" w14:textId="77777777" w:rsidR="000C68B9" w:rsidRPr="00E35CAE" w:rsidRDefault="000C68B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35CAE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0CA5004B" w14:textId="77777777" w:rsidR="000C68B9" w:rsidRPr="00E35CAE" w:rsidRDefault="000C68B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35CAE">
              <w:rPr>
                <w:rFonts w:cs="Calibri"/>
                <w:bCs/>
                <w:color w:val="000000"/>
              </w:rPr>
              <w:t>9</w:t>
            </w:r>
          </w:p>
        </w:tc>
      </w:tr>
      <w:tr w:rsidR="000C68B9" w:rsidRPr="007C2029" w14:paraId="43C8AEA9" w14:textId="77777777" w:rsidTr="000C68B9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050CDAFA" w14:textId="77777777" w:rsidR="000C68B9" w:rsidRDefault="000C68B9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Állandóság és változás a környezetünkben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59395EEB" w14:textId="77777777" w:rsidR="000C68B9" w:rsidRPr="00E35CAE" w:rsidRDefault="000C68B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35CAE">
              <w:rPr>
                <w:rFonts w:cs="Calibri"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08FB3CC2" w14:textId="77777777" w:rsidR="000C68B9" w:rsidRPr="00E35CAE" w:rsidRDefault="000C68B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35CAE">
              <w:rPr>
                <w:rFonts w:cs="Calibri"/>
                <w:bCs/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29569AB8" w14:textId="77777777" w:rsidR="000C68B9" w:rsidRPr="00E35CAE" w:rsidRDefault="000C68B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35CAE">
              <w:rPr>
                <w:rFonts w:cs="Calibri"/>
                <w:bCs/>
                <w:color w:val="000000"/>
              </w:rPr>
              <w:t>6</w:t>
            </w:r>
          </w:p>
        </w:tc>
      </w:tr>
      <w:tr w:rsidR="000C68B9" w:rsidRPr="007C2029" w14:paraId="75B7FB09" w14:textId="77777777" w:rsidTr="000C68B9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04E15D3E" w14:textId="77777777" w:rsidR="000C68B9" w:rsidRDefault="000C68B9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Tájékozódás a valóságban és a térképen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54C2D0D0" w14:textId="469C5CC9" w:rsidR="000C68B9" w:rsidRPr="00E35CAE" w:rsidRDefault="000C68B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35CAE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50D1ABBB" w14:textId="77777777" w:rsidR="000C68B9" w:rsidRPr="00E35CAE" w:rsidRDefault="000C68B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35CAE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16B5FB8E" w14:textId="2837295C" w:rsidR="000C68B9" w:rsidRPr="00E35CAE" w:rsidRDefault="000C68B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35CAE">
              <w:rPr>
                <w:rFonts w:cs="Calibri"/>
                <w:bCs/>
                <w:color w:val="000000"/>
              </w:rPr>
              <w:t>4</w:t>
            </w:r>
          </w:p>
        </w:tc>
      </w:tr>
      <w:tr w:rsidR="000C68B9" w:rsidRPr="007C2029" w14:paraId="41534D03" w14:textId="77777777" w:rsidTr="000C68B9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2E266CC0" w14:textId="77777777" w:rsidR="000C68B9" w:rsidRDefault="000C68B9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Föld és a Világegyetem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1326CB8F" w14:textId="77777777" w:rsidR="000C68B9" w:rsidRPr="00E35CAE" w:rsidRDefault="000C68B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35CAE">
              <w:rPr>
                <w:rFonts w:cs="Calibri"/>
                <w:bCs/>
                <w:color w:val="000000"/>
              </w:rPr>
              <w:t>7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525BDD34" w14:textId="77777777" w:rsidR="000C68B9" w:rsidRPr="00E35CAE" w:rsidRDefault="000C68B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35CAE"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2941ECD5" w14:textId="77777777" w:rsidR="000C68B9" w:rsidRPr="00E35CAE" w:rsidRDefault="000C68B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35CAE">
              <w:rPr>
                <w:rFonts w:cs="Calibri"/>
                <w:bCs/>
                <w:color w:val="000000"/>
              </w:rPr>
              <w:t>10</w:t>
            </w:r>
          </w:p>
        </w:tc>
      </w:tr>
      <w:tr w:rsidR="000C68B9" w:rsidRPr="007C2029" w14:paraId="27BF4975" w14:textId="77777777" w:rsidTr="000C68B9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33BE35D2" w14:textId="77777777" w:rsidR="000C68B9" w:rsidRDefault="000C68B9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Felszíni és felszín alatti vizek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232388F1" w14:textId="5F9D8BE8" w:rsidR="000C68B9" w:rsidRPr="00E35CAE" w:rsidRDefault="000C68B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35CAE">
              <w:rPr>
                <w:rFonts w:cs="Calibri"/>
                <w:bCs/>
                <w:color w:val="000000"/>
              </w:rPr>
              <w:t>7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25493C40" w14:textId="77777777" w:rsidR="000C68B9" w:rsidRPr="00E35CAE" w:rsidRDefault="000C68B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35CAE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05992DA8" w14:textId="0602FF6F" w:rsidR="000C68B9" w:rsidRPr="00E35CAE" w:rsidRDefault="000C68B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35CAE">
              <w:rPr>
                <w:rFonts w:cs="Calibri"/>
                <w:bCs/>
                <w:color w:val="000000"/>
              </w:rPr>
              <w:t>9</w:t>
            </w:r>
          </w:p>
        </w:tc>
      </w:tr>
      <w:tr w:rsidR="000C68B9" w:rsidRPr="007C2029" w14:paraId="2D7FFDBE" w14:textId="77777777" w:rsidTr="000C68B9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7071DB47" w14:textId="77777777" w:rsidR="000C68B9" w:rsidRPr="007C2029" w:rsidRDefault="000C68B9" w:rsidP="003E616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Hegyvidékek és dombvidékek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5AF62176" w14:textId="77777777" w:rsidR="000C68B9" w:rsidRPr="00E35CAE" w:rsidRDefault="000C68B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35CAE"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2F6E90A6" w14:textId="77777777" w:rsidR="000C68B9" w:rsidRPr="00E35CAE" w:rsidRDefault="000C68B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35CAE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3FAFEF8B" w14:textId="77777777" w:rsidR="000C68B9" w:rsidRPr="00E35CAE" w:rsidRDefault="000C68B9" w:rsidP="00C6464C">
            <w:pPr>
              <w:jc w:val="center"/>
              <w:rPr>
                <w:rFonts w:cs="Calibri"/>
                <w:bCs/>
                <w:color w:val="000000"/>
              </w:rPr>
            </w:pPr>
            <w:r w:rsidRPr="00E35CAE">
              <w:rPr>
                <w:rFonts w:cs="Calibri"/>
                <w:bCs/>
                <w:color w:val="000000"/>
              </w:rPr>
              <w:t>5</w:t>
            </w:r>
          </w:p>
        </w:tc>
      </w:tr>
      <w:tr w:rsidR="000C68B9" w:rsidRPr="007C2029" w14:paraId="3D607348" w14:textId="77777777" w:rsidTr="000C68B9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22361E58" w14:textId="77777777" w:rsidR="000C68B9" w:rsidRDefault="000C68B9" w:rsidP="003E616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természet és társadalom kölcsönhatásai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1136D1EA" w14:textId="77777777" w:rsidR="000C68B9" w:rsidRPr="00E35CAE" w:rsidRDefault="000C68B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35CAE"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7F1FBD78" w14:textId="77777777" w:rsidR="000C68B9" w:rsidRPr="00E35CAE" w:rsidRDefault="000C68B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35CAE"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7FB49F06" w14:textId="77777777" w:rsidR="000C68B9" w:rsidRPr="00E35CAE" w:rsidRDefault="000C68B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35CAE">
              <w:rPr>
                <w:rFonts w:cs="Calibri"/>
                <w:bCs/>
                <w:color w:val="000000"/>
              </w:rPr>
              <w:t>6</w:t>
            </w:r>
          </w:p>
        </w:tc>
      </w:tr>
      <w:tr w:rsidR="000C68B9" w:rsidRPr="007C2029" w14:paraId="65E18449" w14:textId="77777777" w:rsidTr="000C68B9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383367A0" w14:textId="77777777" w:rsidR="000C68B9" w:rsidRDefault="000C68B9" w:rsidP="003E616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Év végi ismétlés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271B3021" w14:textId="50E49AC1" w:rsidR="000C68B9" w:rsidRPr="00E35CAE" w:rsidRDefault="000C68B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35CAE">
              <w:rPr>
                <w:rFonts w:cs="Calibri"/>
                <w:bCs/>
                <w:color w:val="000000"/>
              </w:rPr>
              <w:t>-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59123502" w14:textId="6D11BF5E" w:rsidR="000C68B9" w:rsidRPr="00E35CAE" w:rsidRDefault="000C68B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35CAE">
              <w:rPr>
                <w:rFonts w:cs="Calibri"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2A887175" w14:textId="13055771" w:rsidR="000C68B9" w:rsidRPr="00E35CAE" w:rsidRDefault="000C68B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35CAE">
              <w:rPr>
                <w:rFonts w:cs="Calibri"/>
                <w:bCs/>
                <w:color w:val="000000"/>
              </w:rPr>
              <w:t>4</w:t>
            </w:r>
          </w:p>
        </w:tc>
      </w:tr>
      <w:tr w:rsidR="000C68B9" w:rsidRPr="007C2029" w14:paraId="593671F0" w14:textId="77777777" w:rsidTr="000C68B9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119BC6BE" w14:textId="1BFE2303" w:rsidR="000C68B9" w:rsidRDefault="000C68B9" w:rsidP="000C68B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összesen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202428AA" w14:textId="5F72C822" w:rsidR="000C68B9" w:rsidRPr="000C68B9" w:rsidRDefault="000C68B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0C68B9">
              <w:rPr>
                <w:rFonts w:cs="Calibri"/>
                <w:b/>
                <w:bCs/>
                <w:color w:val="000000"/>
              </w:rPr>
              <w:t>39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2638B9BB" w14:textId="5174A1C2" w:rsidR="000C68B9" w:rsidRPr="000C68B9" w:rsidRDefault="000C68B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0C68B9">
              <w:rPr>
                <w:rFonts w:cs="Calibri"/>
                <w:b/>
                <w:bCs/>
                <w:color w:val="000000"/>
              </w:rPr>
              <w:t>33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693A08B5" w14:textId="0D9670D1" w:rsidR="000C68B9" w:rsidRPr="000C68B9" w:rsidRDefault="000C68B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0C68B9">
              <w:rPr>
                <w:rFonts w:cs="Calibri"/>
                <w:b/>
                <w:bCs/>
                <w:color w:val="000000"/>
              </w:rPr>
              <w:t>72</w:t>
            </w:r>
          </w:p>
        </w:tc>
      </w:tr>
    </w:tbl>
    <w:p w14:paraId="179CE433" w14:textId="77777777" w:rsidR="00FD4C81" w:rsidRDefault="00FD4C81" w:rsidP="00E045CD">
      <w:pPr>
        <w:rPr>
          <w:rFonts w:eastAsia="Times New Roman" w:cs="Times New Roman"/>
          <w:lang w:eastAsia="hu-HU"/>
        </w:rPr>
      </w:pPr>
    </w:p>
    <w:p w14:paraId="51DA5569" w14:textId="77777777" w:rsidR="000C68B9" w:rsidRDefault="000C68B9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557723" w:rsidRPr="007C2029" w14:paraId="234AB5F4" w14:textId="77777777" w:rsidTr="00512917">
        <w:trPr>
          <w:trHeight w:val="694"/>
          <w:tblHeader/>
          <w:jc w:val="center"/>
        </w:trPr>
        <w:tc>
          <w:tcPr>
            <w:tcW w:w="421" w:type="pct"/>
            <w:shd w:val="clear" w:color="auto" w:fill="007DFA"/>
            <w:vAlign w:val="center"/>
            <w:hideMark/>
          </w:tcPr>
          <w:p w14:paraId="73FAD1E4" w14:textId="1BB6E0CA"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007DFA"/>
            <w:vAlign w:val="center"/>
            <w:hideMark/>
          </w:tcPr>
          <w:p w14:paraId="785309F1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8" w:type="pct"/>
            <w:shd w:val="clear" w:color="auto" w:fill="007DFA"/>
            <w:vAlign w:val="center"/>
            <w:hideMark/>
          </w:tcPr>
          <w:p w14:paraId="24B154F8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007DFA"/>
            <w:vAlign w:val="center"/>
            <w:hideMark/>
          </w:tcPr>
          <w:p w14:paraId="42156FA8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007DFA"/>
            <w:vAlign w:val="center"/>
            <w:hideMark/>
          </w:tcPr>
          <w:p w14:paraId="4B695766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9B3374" w:rsidRPr="007C2029" w14:paraId="3768DE44" w14:textId="77777777" w:rsidTr="00512917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4331993" w14:textId="77777777" w:rsidR="009B3374" w:rsidRDefault="00277173" w:rsidP="00BF7843">
            <w:pPr>
              <w:pStyle w:val="Cm"/>
            </w:pPr>
            <w:r w:rsidRPr="00277173">
              <w:t>ÉLET A KERTBEN</w:t>
            </w:r>
          </w:p>
        </w:tc>
      </w:tr>
      <w:tr w:rsidR="009B3374" w:rsidRPr="004C0B6D" w14:paraId="66457264" w14:textId="77777777" w:rsidTr="0051291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A394" w14:textId="77777777" w:rsidR="009B3374" w:rsidRPr="004C0B6D" w:rsidRDefault="00277173" w:rsidP="00127C5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4C8A" w14:textId="77777777" w:rsidR="009B3374" w:rsidRPr="007E2EAC" w:rsidRDefault="00277173" w:rsidP="00127C5A">
            <w:pPr>
              <w:pStyle w:val="TblzatSzveg"/>
              <w:rPr>
                <w:rStyle w:val="Kiemels2"/>
              </w:rPr>
            </w:pPr>
            <w:r w:rsidRPr="007E2EAC">
              <w:rPr>
                <w:rStyle w:val="Kiemels2"/>
              </w:rPr>
              <w:t>Élet a kertben</w:t>
            </w:r>
          </w:p>
          <w:p w14:paraId="295039ED" w14:textId="1639DCC1" w:rsidR="00277173" w:rsidRPr="007E2EAC" w:rsidRDefault="00277173" w:rsidP="00127C5A">
            <w:pPr>
              <w:pStyle w:val="TblzatSzveg"/>
              <w:rPr>
                <w:rStyle w:val="Kiemels2"/>
              </w:rPr>
            </w:pPr>
            <w:r w:rsidRPr="007E2EAC">
              <w:rPr>
                <w:rStyle w:val="Kiemels2"/>
              </w:rPr>
              <w:t>A petúnia</w:t>
            </w:r>
            <w:r w:rsidR="005026D4" w:rsidRPr="007E2EAC">
              <w:rPr>
                <w:rStyle w:val="Kiemels2"/>
              </w:rPr>
              <w:t xml:space="preserve"> és a muskátli</w:t>
            </w:r>
          </w:p>
          <w:p w14:paraId="5AADD257" w14:textId="77777777" w:rsidR="007E2EAC" w:rsidRDefault="007E2EAC" w:rsidP="00127C5A">
            <w:pPr>
              <w:pStyle w:val="TblzatSzveg"/>
              <w:rPr>
                <w:rStyle w:val="Kiemels2"/>
              </w:rPr>
            </w:pPr>
          </w:p>
          <w:p w14:paraId="400B878B" w14:textId="77777777" w:rsidR="000C68B9" w:rsidRPr="007E2EAC" w:rsidRDefault="000C68B9" w:rsidP="00127C5A">
            <w:pPr>
              <w:pStyle w:val="TblzatSzveg"/>
              <w:rPr>
                <w:rStyle w:val="Kiemels2"/>
              </w:rPr>
            </w:pPr>
          </w:p>
          <w:p w14:paraId="596B42DF" w14:textId="77777777" w:rsidR="00192844" w:rsidRPr="007E2EAC" w:rsidRDefault="00192844" w:rsidP="00127C5A">
            <w:pPr>
              <w:pStyle w:val="TblzatSzveg"/>
              <w:rPr>
                <w:rStyle w:val="Kiemels2"/>
              </w:rPr>
            </w:pPr>
            <w:r w:rsidRPr="007E2EAC">
              <w:rPr>
                <w:rStyle w:val="Kiemels2"/>
              </w:rPr>
              <w:t>munkáltató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5B1A" w14:textId="77777777" w:rsidR="005026D4" w:rsidRDefault="005026D4" w:rsidP="009C6F5C">
            <w:pPr>
              <w:jc w:val="left"/>
            </w:pPr>
            <w:r>
              <w:t>A virágos növény szerveinek, a szervek jellemzőinek leírása</w:t>
            </w:r>
          </w:p>
          <w:p w14:paraId="0040B21E" w14:textId="77777777" w:rsidR="005026D4" w:rsidRDefault="005026D4" w:rsidP="009C6F5C">
            <w:pPr>
              <w:jc w:val="left"/>
            </w:pPr>
            <w:r w:rsidRPr="005026D4">
              <w:t>Az alsó tagozatban tanult fogalmak elmélyítése, pontosítása.</w:t>
            </w:r>
          </w:p>
          <w:p w14:paraId="4CFDC8D2" w14:textId="77777777" w:rsidR="009B3374" w:rsidRDefault="005026D4" w:rsidP="005026D4">
            <w:pPr>
              <w:jc w:val="left"/>
            </w:pPr>
            <w:r>
              <w:t>A példanövények testfelépítésének összehasonlítása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F94C" w14:textId="77777777" w:rsidR="005026D4" w:rsidRPr="00584880" w:rsidRDefault="005026D4" w:rsidP="005026D4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</w:rPr>
            </w:pPr>
            <w:r w:rsidRPr="00584880">
              <w:rPr>
                <w:rFonts w:cs="Times New Roman"/>
                <w:b/>
                <w:bCs/>
              </w:rPr>
              <w:t>4. Testfelépítés, életmód kapcsolatának felismerése</w:t>
            </w:r>
          </w:p>
          <w:p w14:paraId="1621C076" w14:textId="77777777" w:rsidR="005026D4" w:rsidRPr="00584880" w:rsidRDefault="005026D4" w:rsidP="005026D4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</w:rPr>
            </w:pPr>
            <w:r w:rsidRPr="00584880">
              <w:rPr>
                <w:rFonts w:cs="Times New Roman"/>
                <w:bCs/>
              </w:rPr>
              <w:t>a példanövények alapján.</w:t>
            </w:r>
          </w:p>
          <w:p w14:paraId="27E13F44" w14:textId="77777777" w:rsidR="005026D4" w:rsidRPr="00584880" w:rsidRDefault="005026D4" w:rsidP="005026D4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</w:rPr>
            </w:pPr>
            <w:r w:rsidRPr="00584880">
              <w:rPr>
                <w:rFonts w:cs="Times New Roman"/>
                <w:b/>
                <w:bCs/>
              </w:rPr>
              <w:t>7. Környezet és fenntarthatóság</w:t>
            </w:r>
          </w:p>
          <w:p w14:paraId="0744E9B9" w14:textId="77777777" w:rsidR="009B3374" w:rsidRPr="00584880" w:rsidRDefault="005026D4" w:rsidP="005026D4">
            <w:pPr>
              <w:pStyle w:val="TblzatSzveg"/>
            </w:pPr>
            <w:r w:rsidRPr="00584880">
              <w:t>Az dísznövények tartása, szaporítása.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25C3" w14:textId="77777777" w:rsidR="005026D4" w:rsidRPr="00744400" w:rsidRDefault="008054FA" w:rsidP="005026D4">
            <w:pPr>
              <w:jc w:val="left"/>
            </w:pPr>
            <w:r>
              <w:t>g</w:t>
            </w:r>
            <w:r w:rsidR="005026D4" w:rsidRPr="00744400">
              <w:t xml:space="preserve">yökér, </w:t>
            </w:r>
            <w:r w:rsidR="005026D4">
              <w:t>s</w:t>
            </w:r>
            <w:r w:rsidR="005026D4" w:rsidRPr="00744400">
              <w:t>zár, levél, virág, termés</w:t>
            </w:r>
            <w:r w:rsidR="005026D4">
              <w:t xml:space="preserve">, </w:t>
            </w:r>
            <w:r>
              <w:t>mag</w:t>
            </w:r>
          </w:p>
          <w:p w14:paraId="68009596" w14:textId="77777777" w:rsidR="005026D4" w:rsidRDefault="008054FA" w:rsidP="005026D4">
            <w:pPr>
              <w:jc w:val="left"/>
            </w:pPr>
            <w:r>
              <w:t>a</w:t>
            </w:r>
            <w:r w:rsidR="005026D4" w:rsidRPr="00744400">
              <w:t xml:space="preserve"> virág részei</w:t>
            </w:r>
            <w:r w:rsidR="005026D4">
              <w:t xml:space="preserve">, takarólevelek, </w:t>
            </w:r>
            <w:r w:rsidR="007313DF">
              <w:t xml:space="preserve">kettős virágtakaró, </w:t>
            </w:r>
            <w:r w:rsidR="005026D4">
              <w:t>ivarlevelek</w:t>
            </w:r>
          </w:p>
          <w:p w14:paraId="79777D1F" w14:textId="77777777" w:rsidR="005026D4" w:rsidRDefault="008054FA" w:rsidP="005026D4">
            <w:pPr>
              <w:jc w:val="left"/>
            </w:pPr>
            <w:r>
              <w:t>e</w:t>
            </w:r>
            <w:r w:rsidR="005026D4">
              <w:t>gynyári, évelő növény</w:t>
            </w:r>
          </w:p>
          <w:p w14:paraId="78080219" w14:textId="77777777" w:rsidR="009B3374" w:rsidRDefault="008054FA" w:rsidP="005026D4">
            <w:pPr>
              <w:jc w:val="left"/>
            </w:pPr>
            <w:r>
              <w:t>d</w:t>
            </w:r>
            <w:r w:rsidR="005026D4" w:rsidRPr="00744400">
              <w:t>ugványozás</w:t>
            </w:r>
          </w:p>
        </w:tc>
      </w:tr>
      <w:tr w:rsidR="00277173" w:rsidRPr="004C0B6D" w14:paraId="07535AC2" w14:textId="77777777" w:rsidTr="0051291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432B" w14:textId="77777777" w:rsidR="00277173" w:rsidRDefault="00277173" w:rsidP="00127C5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7E1F" w14:textId="77777777" w:rsidR="00277173" w:rsidRDefault="00277173" w:rsidP="00127C5A">
            <w:pPr>
              <w:pStyle w:val="TblzatSzveg"/>
              <w:rPr>
                <w:rStyle w:val="Kiemels2"/>
              </w:rPr>
            </w:pPr>
            <w:r w:rsidRPr="00277173">
              <w:rPr>
                <w:rStyle w:val="Kiemels2"/>
              </w:rPr>
              <w:t>A tavaszi kertek dísze a tulipán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3943" w14:textId="77777777" w:rsidR="007313DF" w:rsidRDefault="007313DF" w:rsidP="007313DF">
            <w:pPr>
              <w:jc w:val="left"/>
            </w:pPr>
            <w:r>
              <w:t>Az évelő növény fogalmának kialakítása- hagyma.</w:t>
            </w:r>
          </w:p>
          <w:p w14:paraId="59F79C8D" w14:textId="77777777" w:rsidR="007313DF" w:rsidRDefault="007313DF" w:rsidP="007313DF">
            <w:pPr>
              <w:jc w:val="left"/>
            </w:pPr>
            <w:r>
              <w:t>A tulipán virágának nyílása a hőmérséklet emelkedésének hatására</w:t>
            </w:r>
          </w:p>
          <w:p w14:paraId="0B3DA591" w14:textId="77777777" w:rsidR="007313DF" w:rsidRDefault="007313DF" w:rsidP="007313DF">
            <w:pPr>
              <w:jc w:val="left"/>
            </w:pPr>
            <w:r>
              <w:t>Szaporítása hagymáról.</w:t>
            </w:r>
          </w:p>
          <w:p w14:paraId="57056512" w14:textId="77777777" w:rsidR="00277173" w:rsidRDefault="007313DF" w:rsidP="007313DF">
            <w:pPr>
              <w:jc w:val="left"/>
            </w:pPr>
            <w:r>
              <w:t>A virágok megporzása.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42A1" w14:textId="77777777" w:rsidR="007313DF" w:rsidRPr="00584880" w:rsidRDefault="007313DF" w:rsidP="007313DF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</w:rPr>
            </w:pPr>
            <w:r w:rsidRPr="00584880">
              <w:rPr>
                <w:rFonts w:cs="Times New Roman"/>
                <w:b/>
                <w:bCs/>
              </w:rPr>
              <w:t>4. Testfelépítés, életmód kapcsolatának felismerése</w:t>
            </w:r>
          </w:p>
          <w:p w14:paraId="691FBADB" w14:textId="77777777" w:rsidR="007313DF" w:rsidRPr="00584880" w:rsidRDefault="007313DF" w:rsidP="007313DF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</w:rPr>
            </w:pPr>
            <w:r w:rsidRPr="00584880">
              <w:rPr>
                <w:rFonts w:cs="Times New Roman"/>
                <w:bCs/>
              </w:rPr>
              <w:t>a példanövény alapján.</w:t>
            </w:r>
          </w:p>
          <w:p w14:paraId="01504F62" w14:textId="77777777" w:rsidR="007313DF" w:rsidRPr="00584880" w:rsidRDefault="007313DF" w:rsidP="007313DF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</w:rPr>
            </w:pPr>
            <w:r w:rsidRPr="00584880">
              <w:rPr>
                <w:rFonts w:cs="Times New Roman"/>
                <w:b/>
                <w:bCs/>
              </w:rPr>
              <w:t>7. Környezet és fenntarthatóság</w:t>
            </w:r>
          </w:p>
          <w:p w14:paraId="010224B1" w14:textId="77777777" w:rsidR="00277173" w:rsidRPr="009C6F5C" w:rsidRDefault="007313DF" w:rsidP="007313DF">
            <w:pPr>
              <w:jc w:val="left"/>
              <w:rPr>
                <w:b/>
              </w:rPr>
            </w:pPr>
            <w:r w:rsidRPr="00584880">
              <w:rPr>
                <w:bCs/>
              </w:rPr>
              <w:t xml:space="preserve">Az </w:t>
            </w:r>
            <w:r w:rsidRPr="00584880">
              <w:t>dísznövény tartása, szaporítása</w:t>
            </w:r>
            <w:r w:rsidRPr="00584880">
              <w:rPr>
                <w:bCs/>
              </w:rPr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55B8" w14:textId="77777777" w:rsidR="00277173" w:rsidRDefault="008054FA" w:rsidP="007E2EAC">
            <w:r>
              <w:t>m</w:t>
            </w:r>
            <w:r w:rsidR="007313DF" w:rsidRPr="00AF6609">
              <w:t>ellékgyökérzet, hagyma</w:t>
            </w:r>
            <w:r w:rsidR="007313DF">
              <w:t>, szárölelő</w:t>
            </w:r>
            <w:r w:rsidR="007313DF" w:rsidRPr="00AF6609">
              <w:t xml:space="preserve"> lev</w:t>
            </w:r>
            <w:r w:rsidR="007E2EAC">
              <w:t>é</w:t>
            </w:r>
            <w:r w:rsidR="007313DF" w:rsidRPr="00AF6609">
              <w:t>l, virág</w:t>
            </w:r>
            <w:r w:rsidR="007313DF">
              <w:t>, l</w:t>
            </w:r>
            <w:r w:rsidR="007313DF" w:rsidRPr="00AF6609">
              <w:t>epel</w:t>
            </w:r>
            <w:r w:rsidR="007313DF">
              <w:t>, toktermés</w:t>
            </w:r>
          </w:p>
        </w:tc>
      </w:tr>
      <w:tr w:rsidR="00277173" w:rsidRPr="004C0B6D" w14:paraId="41DC61EF" w14:textId="77777777" w:rsidTr="0051291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86B7" w14:textId="77777777" w:rsidR="00277173" w:rsidRDefault="00277173" w:rsidP="00127C5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3.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E3D6" w14:textId="77777777" w:rsidR="00277173" w:rsidRDefault="00277173" w:rsidP="00127C5A">
            <w:pPr>
              <w:pStyle w:val="TblzatSzveg"/>
              <w:rPr>
                <w:rStyle w:val="Kiemels2"/>
              </w:rPr>
            </w:pPr>
            <w:r w:rsidRPr="00277173">
              <w:rPr>
                <w:rStyle w:val="Kiemels2"/>
              </w:rPr>
              <w:t>Ízletes nyári gyümölcsünk az őszibarack</w:t>
            </w:r>
          </w:p>
          <w:p w14:paraId="42F25BEA" w14:textId="77777777" w:rsidR="007E2EAC" w:rsidRDefault="007E2EAC" w:rsidP="00127C5A">
            <w:pPr>
              <w:pStyle w:val="TblzatSzveg"/>
              <w:rPr>
                <w:rStyle w:val="Kiemels2"/>
              </w:rPr>
            </w:pPr>
          </w:p>
          <w:p w14:paraId="66BCEB4F" w14:textId="77777777" w:rsidR="00277173" w:rsidRDefault="00277173" w:rsidP="00127C5A">
            <w:pPr>
              <w:pStyle w:val="TblzatSzveg"/>
              <w:rPr>
                <w:rStyle w:val="Kiemels2"/>
              </w:rPr>
            </w:pPr>
            <w:r w:rsidRPr="00277173">
              <w:rPr>
                <w:rStyle w:val="Kiemels2"/>
              </w:rPr>
              <w:t>A diófa száz évig is termőképes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2497" w14:textId="45F0AB55" w:rsidR="00277173" w:rsidRDefault="00584880" w:rsidP="009C6F5C">
            <w:pPr>
              <w:jc w:val="left"/>
            </w:pPr>
            <w:r>
              <w:t xml:space="preserve">A </w:t>
            </w:r>
            <w:r w:rsidR="000C68B9">
              <w:t>fás szárú</w:t>
            </w:r>
            <w:r>
              <w:t xml:space="preserve"> növény testfelépítésének ismétlése az alsó tagozatban tanultak alapján.</w:t>
            </w:r>
          </w:p>
          <w:p w14:paraId="1934AE77" w14:textId="77777777" w:rsidR="00584880" w:rsidRDefault="00584880" w:rsidP="009C6F5C">
            <w:pPr>
              <w:jc w:val="left"/>
            </w:pPr>
            <w:r>
              <w:t>A csonthéjas termés részeinek leírása, a gyümölcsfák összehasonlítása.</w:t>
            </w:r>
          </w:p>
          <w:p w14:paraId="1515DD94" w14:textId="77777777" w:rsidR="00584880" w:rsidRDefault="00584880" w:rsidP="009C6F5C">
            <w:pPr>
              <w:jc w:val="left"/>
            </w:pPr>
            <w:r>
              <w:t>A levéltetvek és a monília, a gyümölcsösök kártevői</w:t>
            </w:r>
            <w:r w:rsidR="007E2EAC">
              <w:t>.</w:t>
            </w:r>
          </w:p>
          <w:p w14:paraId="02E24226" w14:textId="77777777" w:rsidR="00584880" w:rsidRDefault="00584880" w:rsidP="009C6F5C">
            <w:pPr>
              <w:jc w:val="left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54F1" w14:textId="77777777" w:rsidR="007313DF" w:rsidRPr="0028054F" w:rsidRDefault="007313DF" w:rsidP="0028054F">
            <w:pPr>
              <w:pStyle w:val="TblzatSzveg"/>
              <w:rPr>
                <w:b/>
              </w:rPr>
            </w:pPr>
            <w:r w:rsidRPr="0028054F">
              <w:rPr>
                <w:b/>
              </w:rPr>
              <w:t>4. Testfelépítés, életmód kapcsolatának felismerése</w:t>
            </w:r>
          </w:p>
          <w:p w14:paraId="369770AE" w14:textId="77777777" w:rsidR="007313DF" w:rsidRDefault="007313DF" w:rsidP="0028054F">
            <w:pPr>
              <w:pStyle w:val="TblzatSzveg"/>
            </w:pPr>
            <w:r w:rsidRPr="007313DF">
              <w:t>a példanövény</w:t>
            </w:r>
            <w:r>
              <w:t>ek</w:t>
            </w:r>
            <w:r w:rsidRPr="007313DF">
              <w:t xml:space="preserve"> alapján.</w:t>
            </w:r>
          </w:p>
          <w:p w14:paraId="6ACA867F" w14:textId="77777777" w:rsidR="0028054F" w:rsidRPr="0028054F" w:rsidRDefault="0028054F" w:rsidP="0028054F">
            <w:pPr>
              <w:pStyle w:val="TblzatSzveg"/>
              <w:rPr>
                <w:b/>
              </w:rPr>
            </w:pPr>
            <w:r w:rsidRPr="0028054F">
              <w:rPr>
                <w:b/>
              </w:rPr>
              <w:t>6. Az ember megismerése és egészsége</w:t>
            </w:r>
          </w:p>
          <w:p w14:paraId="76969452" w14:textId="77777777" w:rsidR="0028054F" w:rsidRPr="007313DF" w:rsidRDefault="0028054F" w:rsidP="0028054F">
            <w:pPr>
              <w:pStyle w:val="TblzatSzveg"/>
            </w:pPr>
            <w:r>
              <w:t>A gyümölcsfogyasztás szabályai, élelmezési és gyógyászati jelentősége</w:t>
            </w:r>
            <w:r w:rsidR="007E2EAC">
              <w:t>.</w:t>
            </w:r>
          </w:p>
          <w:p w14:paraId="09C4F412" w14:textId="77777777" w:rsidR="007313DF" w:rsidRPr="0028054F" w:rsidRDefault="007313DF" w:rsidP="0028054F">
            <w:pPr>
              <w:pStyle w:val="TblzatSzveg"/>
              <w:rPr>
                <w:b/>
              </w:rPr>
            </w:pPr>
            <w:r w:rsidRPr="0028054F">
              <w:rPr>
                <w:b/>
              </w:rPr>
              <w:t>7. Környezet és fenntarthatóság</w:t>
            </w:r>
          </w:p>
          <w:p w14:paraId="63D407C4" w14:textId="77777777" w:rsidR="00277173" w:rsidRDefault="007313DF" w:rsidP="0028054F">
            <w:pPr>
              <w:pStyle w:val="TblzatSzveg"/>
            </w:pPr>
            <w:r w:rsidRPr="005026D4">
              <w:t>A</w:t>
            </w:r>
            <w:r>
              <w:t xml:space="preserve"> gyümölcsfák </w:t>
            </w:r>
            <w:r w:rsidR="0028054F">
              <w:t xml:space="preserve">környezeti igényei, termőterületük Magyarországon. </w:t>
            </w:r>
          </w:p>
          <w:p w14:paraId="583AD101" w14:textId="77777777" w:rsidR="0028054F" w:rsidRDefault="0028054F" w:rsidP="0028054F">
            <w:pPr>
              <w:pStyle w:val="TblzatSzveg"/>
            </w:pPr>
            <w:r>
              <w:t>A fák szerepe környezetünkben</w:t>
            </w:r>
          </w:p>
          <w:p w14:paraId="6370F54B" w14:textId="77777777" w:rsidR="0028054F" w:rsidRPr="009C6F5C" w:rsidRDefault="0028054F" w:rsidP="00584880">
            <w:pPr>
              <w:pStyle w:val="TblzatSzveg"/>
            </w:pPr>
            <w:r>
              <w:t>A gyümölcsfák fájának felhasználása.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2797" w14:textId="77777777" w:rsidR="007313DF" w:rsidRPr="0082369F" w:rsidRDefault="008054FA" w:rsidP="007313DF">
            <w:pPr>
              <w:jc w:val="left"/>
            </w:pPr>
            <w:r>
              <w:t>ő</w:t>
            </w:r>
            <w:r w:rsidR="007313DF" w:rsidRPr="0082369F">
              <w:t>szibarack</w:t>
            </w:r>
            <w:r w:rsidR="007313DF">
              <w:t>,</w:t>
            </w:r>
            <w:r w:rsidR="007313DF" w:rsidRPr="0082369F">
              <w:t xml:space="preserve"> kajszibarack, mandula, meggy, cseresznye</w:t>
            </w:r>
            <w:r w:rsidR="007E2EAC">
              <w:t xml:space="preserve">, </w:t>
            </w:r>
            <w:r>
              <w:t>szilva</w:t>
            </w:r>
          </w:p>
          <w:p w14:paraId="4C1EDAE5" w14:textId="77777777" w:rsidR="00277173" w:rsidRDefault="008054FA" w:rsidP="007313DF">
            <w:pPr>
              <w:pStyle w:val="TblzatSzveg"/>
            </w:pPr>
            <w:r>
              <w:t>c</w:t>
            </w:r>
            <w:r w:rsidR="007313DF" w:rsidRPr="0082369F">
              <w:t>sonthéjas</w:t>
            </w:r>
            <w:r w:rsidR="007313DF">
              <w:t xml:space="preserve"> termés</w:t>
            </w:r>
          </w:p>
          <w:p w14:paraId="56C05397" w14:textId="77777777" w:rsidR="0028054F" w:rsidRDefault="008054FA" w:rsidP="007313DF">
            <w:r>
              <w:t>e</w:t>
            </w:r>
            <w:r w:rsidR="0028054F">
              <w:t>gyszerű és összetett levél</w:t>
            </w:r>
          </w:p>
          <w:p w14:paraId="2B539DE0" w14:textId="77777777" w:rsidR="007313DF" w:rsidRDefault="007313DF" w:rsidP="0028054F"/>
        </w:tc>
      </w:tr>
      <w:tr w:rsidR="00277173" w:rsidRPr="004C0B6D" w14:paraId="6A6A1CE4" w14:textId="77777777" w:rsidTr="0051291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D335" w14:textId="77777777" w:rsidR="00277173" w:rsidRDefault="00277173" w:rsidP="00127C5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79BB" w14:textId="77777777" w:rsidR="00277173" w:rsidRDefault="00277173" w:rsidP="00127C5A">
            <w:pPr>
              <w:pStyle w:val="TblzatSzveg"/>
              <w:rPr>
                <w:rStyle w:val="Kiemels2"/>
              </w:rPr>
            </w:pPr>
            <w:r w:rsidRPr="00277173">
              <w:rPr>
                <w:rStyle w:val="Kiemels2"/>
              </w:rPr>
              <w:t>A szőlőt több ezer éve termesztik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0734" w14:textId="77777777" w:rsidR="00277173" w:rsidRDefault="00584880" w:rsidP="007E2EAC">
            <w:pPr>
              <w:pStyle w:val="TblzatSzveg"/>
            </w:pPr>
            <w:r>
              <w:t>A gyümölcsfák és a szőlő testfelépítésének, termésének összehasonlítása</w:t>
            </w:r>
            <w:r w:rsidR="007E2EAC">
              <w:t>.</w:t>
            </w:r>
          </w:p>
          <w:p w14:paraId="11240A92" w14:textId="77777777" w:rsidR="00584880" w:rsidRDefault="00584880" w:rsidP="007E2EAC">
            <w:pPr>
              <w:pStyle w:val="TblzatSzveg"/>
            </w:pPr>
            <w:r>
              <w:t>A szőlő term</w:t>
            </w:r>
            <w:r w:rsidR="007E2EAC">
              <w:t>e</w:t>
            </w:r>
            <w:r>
              <w:t>sztésének környezeti feltételei</w:t>
            </w:r>
            <w:r w:rsidR="007E2EAC">
              <w:t>.</w:t>
            </w:r>
          </w:p>
          <w:p w14:paraId="2EB62AC1" w14:textId="77777777" w:rsidR="00584880" w:rsidRDefault="00584880" w:rsidP="007E2EAC">
            <w:pPr>
              <w:pStyle w:val="TblzatSzveg"/>
            </w:pPr>
            <w:r>
              <w:lastRenderedPageBreak/>
              <w:t xml:space="preserve">A borkészítésének folyamata, az élesztőgombák </w:t>
            </w:r>
            <w:r w:rsidR="00E306B3">
              <w:t xml:space="preserve">erjesztő </w:t>
            </w:r>
            <w:r>
              <w:t>m</w:t>
            </w:r>
            <w:r w:rsidR="00E306B3">
              <w:t>űködésének megértése.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EBEE" w14:textId="77777777" w:rsidR="00584880" w:rsidRPr="00D66136" w:rsidRDefault="00584880" w:rsidP="007E2EAC">
            <w:pPr>
              <w:pStyle w:val="TblzatSzveg"/>
              <w:rPr>
                <w:rStyle w:val="Kiemels2"/>
              </w:rPr>
            </w:pPr>
            <w:r w:rsidRPr="00D66136">
              <w:rPr>
                <w:rStyle w:val="Kiemels2"/>
              </w:rPr>
              <w:lastRenderedPageBreak/>
              <w:t>6. Az ember megismerése és egészsége</w:t>
            </w:r>
          </w:p>
          <w:p w14:paraId="2871DDAF" w14:textId="77777777" w:rsidR="00584880" w:rsidRDefault="00584880" w:rsidP="007E2EAC">
            <w:pPr>
              <w:pStyle w:val="TblzatSzveg"/>
            </w:pPr>
            <w:r>
              <w:t>A gyümölcsfogyasztás szabályai, élelmezési és gyógyászati jelentősége</w:t>
            </w:r>
            <w:r w:rsidR="00E306B3">
              <w:t>.</w:t>
            </w:r>
          </w:p>
          <w:p w14:paraId="33523C58" w14:textId="77777777" w:rsidR="00584880" w:rsidRPr="007313DF" w:rsidRDefault="00E306B3" w:rsidP="007E2EAC">
            <w:pPr>
              <w:pStyle w:val="TblzatSzveg"/>
            </w:pPr>
            <w:r>
              <w:t>A</w:t>
            </w:r>
            <w:r w:rsidR="00584880">
              <w:t>z alkoholfogyasztás veszélyei</w:t>
            </w:r>
            <w:r w:rsidR="007E2EAC">
              <w:t>.</w:t>
            </w:r>
          </w:p>
          <w:p w14:paraId="74E1D787" w14:textId="77777777" w:rsidR="00584880" w:rsidRPr="00D66136" w:rsidRDefault="00584880" w:rsidP="007E2EAC">
            <w:pPr>
              <w:pStyle w:val="TblzatSzveg"/>
              <w:rPr>
                <w:rStyle w:val="Kiemels2"/>
                <w:rFonts w:eastAsia="Calibri"/>
              </w:rPr>
            </w:pPr>
            <w:r w:rsidRPr="00D66136">
              <w:rPr>
                <w:rStyle w:val="Kiemels2"/>
              </w:rPr>
              <w:lastRenderedPageBreak/>
              <w:t>7. Környezet és fenntarthatóság</w:t>
            </w:r>
          </w:p>
          <w:p w14:paraId="171654E6" w14:textId="77777777" w:rsidR="00584880" w:rsidRDefault="00584880" w:rsidP="007E2EAC">
            <w:pPr>
              <w:pStyle w:val="TblzatSzveg"/>
            </w:pPr>
            <w:r w:rsidRPr="0054281D">
              <w:t>A</w:t>
            </w:r>
            <w:r>
              <w:t xml:space="preserve"> </w:t>
            </w:r>
            <w:r w:rsidRPr="0054281D">
              <w:t>környezethez való alkalmazkodását bizonyító tulajdonságok bemutatása</w:t>
            </w:r>
            <w:r w:rsidRPr="002571F1">
              <w:t xml:space="preserve"> </w:t>
            </w:r>
          </w:p>
          <w:p w14:paraId="4EC3C2F6" w14:textId="77777777" w:rsidR="00277173" w:rsidRPr="009C6F5C" w:rsidRDefault="00584880" w:rsidP="007E2EAC">
            <w:pPr>
              <w:pStyle w:val="TblzatSzveg"/>
            </w:pPr>
            <w:r w:rsidRPr="002571F1">
              <w:t xml:space="preserve">A szőlő </w:t>
            </w:r>
            <w:r w:rsidR="00E306B3">
              <w:t xml:space="preserve">termesztése, </w:t>
            </w:r>
            <w:r w:rsidRPr="002571F1">
              <w:t xml:space="preserve">ápolása, </w:t>
            </w:r>
            <w:r w:rsidR="00E306B3">
              <w:t>gondozása tavasztól a szüretig.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352D" w14:textId="77777777" w:rsidR="00584880" w:rsidRPr="002571F1" w:rsidRDefault="008054FA" w:rsidP="00584880">
            <w:r w:rsidRPr="002571F1">
              <w:lastRenderedPageBreak/>
              <w:t>a</w:t>
            </w:r>
            <w:r w:rsidR="00584880" w:rsidRPr="002571F1">
              <w:t xml:space="preserve"> növény részei: gyökér, </w:t>
            </w:r>
            <w:r w:rsidR="007E2EAC">
              <w:t>szár (</w:t>
            </w:r>
            <w:r w:rsidR="00584880" w:rsidRPr="002571F1">
              <w:t>tőke, vessző</w:t>
            </w:r>
            <w:r w:rsidR="007E2EAC">
              <w:t>)</w:t>
            </w:r>
            <w:r w:rsidR="00584880" w:rsidRPr="002571F1">
              <w:t>, lev</w:t>
            </w:r>
            <w:r w:rsidR="007E2EAC">
              <w:t>é</w:t>
            </w:r>
            <w:r>
              <w:t>l, kacs, szőlőfürt, szőlőszem</w:t>
            </w:r>
          </w:p>
          <w:p w14:paraId="79D3E911" w14:textId="77777777" w:rsidR="00584880" w:rsidRPr="002571F1" w:rsidRDefault="008054FA" w:rsidP="00584880">
            <w:r w:rsidRPr="002571F1">
              <w:t>a</w:t>
            </w:r>
            <w:r>
              <w:t xml:space="preserve"> bogyótermés részei</w:t>
            </w:r>
          </w:p>
          <w:p w14:paraId="51A13CB1" w14:textId="77777777" w:rsidR="00584880" w:rsidRPr="002571F1" w:rsidRDefault="008054FA" w:rsidP="00584880">
            <w:r>
              <w:t>p</w:t>
            </w:r>
            <w:r w:rsidR="00584880" w:rsidRPr="002571F1">
              <w:t>eronoszpóra</w:t>
            </w:r>
            <w:r w:rsidR="00E306B3">
              <w:t xml:space="preserve">, </w:t>
            </w:r>
            <w:r>
              <w:t>lisztharmat</w:t>
            </w:r>
          </w:p>
          <w:p w14:paraId="31A23488" w14:textId="77777777" w:rsidR="00E306B3" w:rsidRDefault="008054FA" w:rsidP="00584880">
            <w:pPr>
              <w:jc w:val="left"/>
            </w:pPr>
            <w:r w:rsidRPr="002571F1">
              <w:lastRenderedPageBreak/>
              <w:t>a</w:t>
            </w:r>
            <w:r>
              <w:t xml:space="preserve">z </w:t>
            </w:r>
            <w:r w:rsidR="00E306B3">
              <w:t>erjedés</w:t>
            </w:r>
          </w:p>
          <w:p w14:paraId="36C62444" w14:textId="77777777" w:rsidR="00277173" w:rsidRDefault="00277173" w:rsidP="00E306B3">
            <w:pPr>
              <w:jc w:val="left"/>
            </w:pPr>
          </w:p>
        </w:tc>
      </w:tr>
      <w:tr w:rsidR="00277173" w:rsidRPr="004C0B6D" w14:paraId="516BE17B" w14:textId="77777777" w:rsidTr="0051291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4F04" w14:textId="77777777" w:rsidR="00277173" w:rsidRDefault="00277173" w:rsidP="00127C5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0D6B" w14:textId="77777777" w:rsidR="00277173" w:rsidRDefault="00277173" w:rsidP="00127C5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Híres fűszernövényünk a paprika</w:t>
            </w:r>
          </w:p>
          <w:p w14:paraId="3A1E87DB" w14:textId="77777777" w:rsidR="007E2EAC" w:rsidRDefault="007E2EAC" w:rsidP="00127C5A">
            <w:pPr>
              <w:pStyle w:val="TblzatSzveg"/>
              <w:rPr>
                <w:rStyle w:val="Kiemels2"/>
              </w:rPr>
            </w:pPr>
          </w:p>
          <w:p w14:paraId="404EA910" w14:textId="77777777" w:rsidR="007E2EAC" w:rsidRDefault="007E2EAC" w:rsidP="00127C5A">
            <w:pPr>
              <w:pStyle w:val="TblzatSzveg"/>
              <w:rPr>
                <w:rStyle w:val="Kiemels2"/>
              </w:rPr>
            </w:pPr>
          </w:p>
          <w:p w14:paraId="24B88FC0" w14:textId="77777777" w:rsidR="00277173" w:rsidRDefault="00277173" w:rsidP="00127C5A">
            <w:pPr>
              <w:pStyle w:val="TblzatSzveg"/>
              <w:rPr>
                <w:rStyle w:val="Kiemels2"/>
              </w:rPr>
            </w:pPr>
            <w:r w:rsidRPr="00277173">
              <w:rPr>
                <w:rStyle w:val="Kiemels2"/>
              </w:rPr>
              <w:t>A fejes káposzta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706C" w14:textId="77777777" w:rsidR="00277173" w:rsidRDefault="00E306B3" w:rsidP="007E2EAC">
            <w:pPr>
              <w:pStyle w:val="TblzatSzveg"/>
            </w:pPr>
            <w:r>
              <w:t>A paprika, a paradicsom és a káposztafélék testfelépítésének és termesztésének összehasonlítása.</w:t>
            </w:r>
          </w:p>
          <w:p w14:paraId="6938B77F" w14:textId="77777777" w:rsidR="00E306B3" w:rsidRDefault="00E306B3" w:rsidP="007E2EAC">
            <w:pPr>
              <w:pStyle w:val="TblzatSzveg"/>
            </w:pPr>
            <w:r w:rsidRPr="0054281D">
              <w:t>A zöldségfélék szerepe az egészséges táplálkozásban</w:t>
            </w:r>
            <w:r>
              <w:t>.</w:t>
            </w:r>
          </w:p>
          <w:p w14:paraId="3FE4824A" w14:textId="77777777" w:rsidR="00E306B3" w:rsidRDefault="00E306B3" w:rsidP="007E2EAC">
            <w:pPr>
              <w:pStyle w:val="TblzatSzveg"/>
            </w:pPr>
            <w:r w:rsidRPr="0054281D">
              <w:t>A termény és a termés megkülönböztetése</w:t>
            </w:r>
            <w:r w:rsidR="0026080D"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3417" w14:textId="77777777" w:rsidR="0026080D" w:rsidRPr="0028054F" w:rsidRDefault="0026080D" w:rsidP="0026080D">
            <w:pPr>
              <w:pStyle w:val="TblzatSzveg"/>
              <w:rPr>
                <w:b/>
              </w:rPr>
            </w:pPr>
            <w:r w:rsidRPr="0028054F">
              <w:rPr>
                <w:b/>
              </w:rPr>
              <w:t>6. Az ember megismerése és egészsége</w:t>
            </w:r>
          </w:p>
          <w:p w14:paraId="5E461CB6" w14:textId="77777777" w:rsidR="0026080D" w:rsidRPr="007313DF" w:rsidRDefault="0026080D" w:rsidP="0026080D">
            <w:pPr>
              <w:pStyle w:val="TblzatSzveg"/>
            </w:pPr>
            <w:r>
              <w:t>A zöldségfélék szerepe az egészséges táplálkozásban.</w:t>
            </w:r>
          </w:p>
          <w:p w14:paraId="42C86176" w14:textId="77777777" w:rsidR="0026080D" w:rsidRPr="0028054F" w:rsidRDefault="0026080D" w:rsidP="0026080D">
            <w:pPr>
              <w:pStyle w:val="TblzatSzveg"/>
              <w:rPr>
                <w:b/>
              </w:rPr>
            </w:pPr>
            <w:r w:rsidRPr="0028054F">
              <w:rPr>
                <w:b/>
              </w:rPr>
              <w:t>7. Környezet és fenntarthatóság</w:t>
            </w:r>
          </w:p>
          <w:p w14:paraId="1C4FC290" w14:textId="77777777" w:rsidR="00277173" w:rsidRPr="00501C7B" w:rsidRDefault="0026080D" w:rsidP="0026080D">
            <w:pPr>
              <w:pStyle w:val="TableParagraph"/>
              <w:ind w:left="23" w:right="356"/>
              <w:rPr>
                <w:b/>
                <w:lang w:val="hu-HU"/>
              </w:rPr>
            </w:pPr>
            <w:r w:rsidRPr="0054281D">
              <w:rPr>
                <w:rFonts w:ascii="Garamond" w:hAnsi="Garamond"/>
                <w:lang w:val="hu-HU"/>
              </w:rPr>
              <w:t>Az egyes fajok környezeti igényei és gond</w:t>
            </w:r>
            <w:r>
              <w:rPr>
                <w:rFonts w:ascii="Garamond" w:hAnsi="Garamond"/>
                <w:lang w:val="hu-HU"/>
              </w:rPr>
              <w:t>ozási módja közötti összefüggés</w:t>
            </w:r>
            <w:r w:rsidRPr="0054281D">
              <w:rPr>
                <w:rFonts w:ascii="Garamond" w:hAnsi="Garamond"/>
                <w:lang w:val="hu-HU"/>
              </w:rPr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C7DC" w14:textId="77777777" w:rsidR="0026080D" w:rsidRDefault="008054FA" w:rsidP="008054FA">
            <w:pPr>
              <w:jc w:val="left"/>
            </w:pPr>
            <w:r>
              <w:t>bogyótermés</w:t>
            </w:r>
          </w:p>
          <w:p w14:paraId="68EB0994" w14:textId="77777777" w:rsidR="00192844" w:rsidRDefault="008054FA" w:rsidP="008054FA">
            <w:pPr>
              <w:jc w:val="left"/>
            </w:pPr>
            <w:r>
              <w:t>fűszerpaprika</w:t>
            </w:r>
            <w:r w:rsidR="00192844">
              <w:t>, étkezési paprika,</w:t>
            </w:r>
            <w:r w:rsidR="007E2EAC">
              <w:t xml:space="preserve"> </w:t>
            </w:r>
            <w:r w:rsidR="00192844">
              <w:t>paradicsom</w:t>
            </w:r>
            <w:r>
              <w:t>, káposztafélék</w:t>
            </w:r>
          </w:p>
          <w:p w14:paraId="1BDB579F" w14:textId="77777777" w:rsidR="00277173" w:rsidRDefault="00E306B3" w:rsidP="008054FA">
            <w:pPr>
              <w:pStyle w:val="TblzatSzveg"/>
            </w:pPr>
            <w:r>
              <w:t>Szent-Györgyi Albert mun</w:t>
            </w:r>
            <w:r w:rsidR="0026080D">
              <w:t>kássága</w:t>
            </w:r>
          </w:p>
          <w:p w14:paraId="48BD34F8" w14:textId="77777777" w:rsidR="0026080D" w:rsidRDefault="008054FA" w:rsidP="008054FA">
            <w:pPr>
              <w:pStyle w:val="TblzatSzveg"/>
            </w:pPr>
            <w:r w:rsidRPr="00B825F8">
              <w:t xml:space="preserve">kétnyári </w:t>
            </w:r>
            <w:r w:rsidR="0026080D" w:rsidRPr="00B825F8">
              <w:t>növény</w:t>
            </w:r>
          </w:p>
          <w:p w14:paraId="1DA5EF81" w14:textId="77777777" w:rsidR="0026080D" w:rsidRDefault="007E2EAC" w:rsidP="008054FA">
            <w:pPr>
              <w:pStyle w:val="TblzatSzveg"/>
            </w:pPr>
            <w:r>
              <w:t xml:space="preserve">A </w:t>
            </w:r>
            <w:r w:rsidR="0026080D" w:rsidRPr="00B825F8">
              <w:t>fejes káposzta</w:t>
            </w:r>
            <w:r w:rsidR="0026080D">
              <w:t xml:space="preserve"> savanyítása</w:t>
            </w:r>
          </w:p>
          <w:p w14:paraId="01E1E070" w14:textId="77777777" w:rsidR="00192844" w:rsidRDefault="00192844" w:rsidP="008054FA">
            <w:pPr>
              <w:pStyle w:val="TblzatSzveg"/>
            </w:pPr>
          </w:p>
        </w:tc>
      </w:tr>
      <w:tr w:rsidR="00277173" w:rsidRPr="004C0B6D" w14:paraId="01852601" w14:textId="77777777" w:rsidTr="0051291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1FC0" w14:textId="77777777" w:rsidR="00277173" w:rsidRDefault="00277173" w:rsidP="00127C5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E118" w14:textId="77777777" w:rsidR="00277173" w:rsidRDefault="00277173" w:rsidP="00127C5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vöröshagyma</w:t>
            </w:r>
          </w:p>
          <w:p w14:paraId="0D840F1E" w14:textId="77777777" w:rsidR="007E2EAC" w:rsidRDefault="007E2EAC" w:rsidP="00127C5A">
            <w:pPr>
              <w:pStyle w:val="TblzatSzveg"/>
              <w:rPr>
                <w:rStyle w:val="Kiemels2"/>
              </w:rPr>
            </w:pPr>
          </w:p>
          <w:p w14:paraId="1E44AA9F" w14:textId="77777777" w:rsidR="007E2EAC" w:rsidRDefault="007E2EAC" w:rsidP="00127C5A">
            <w:pPr>
              <w:pStyle w:val="TblzatSzveg"/>
              <w:rPr>
                <w:rStyle w:val="Kiemels2"/>
              </w:rPr>
            </w:pPr>
          </w:p>
          <w:p w14:paraId="4B525C7E" w14:textId="77777777" w:rsidR="00277173" w:rsidRDefault="00277173" w:rsidP="00127C5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burgonya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3999" w14:textId="77777777" w:rsidR="0026080D" w:rsidRDefault="0026080D" w:rsidP="007E2EAC">
            <w:pPr>
              <w:pStyle w:val="TblzatSzveg"/>
            </w:pPr>
            <w:r>
              <w:t>A zöldségfélék szerepe az egészséges táplálkozásban, fogyasztásuk egészségvédelmi szabályainak megismerése.</w:t>
            </w:r>
          </w:p>
          <w:p w14:paraId="43B564AB" w14:textId="77777777" w:rsidR="00277173" w:rsidRDefault="0026080D" w:rsidP="007E2EAC">
            <w:pPr>
              <w:pStyle w:val="TblzatSzveg"/>
            </w:pPr>
            <w:r>
              <w:t>Ismert kerti növények összehasonlítása adott szempontok (testfelépítés, életfeltételek, szaporodás, anyagcsere) alapján.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D5E8" w14:textId="77777777" w:rsidR="00DB4925" w:rsidRPr="00584880" w:rsidRDefault="00DB4925" w:rsidP="00DB492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</w:rPr>
            </w:pPr>
            <w:r w:rsidRPr="00584880">
              <w:rPr>
                <w:rFonts w:cs="Times New Roman"/>
                <w:b/>
                <w:bCs/>
              </w:rPr>
              <w:t>4. Testfelépítés, életmód kapcsolatának felismerése</w:t>
            </w:r>
          </w:p>
          <w:p w14:paraId="5F91DA54" w14:textId="77777777" w:rsidR="00DB4925" w:rsidRPr="00584880" w:rsidRDefault="00DB4925" w:rsidP="00DB4925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</w:rPr>
            </w:pPr>
            <w:r w:rsidRPr="00584880">
              <w:rPr>
                <w:rFonts w:cs="Times New Roman"/>
                <w:bCs/>
              </w:rPr>
              <w:t>a példanövények alapján.</w:t>
            </w:r>
          </w:p>
          <w:p w14:paraId="7971B96E" w14:textId="77777777" w:rsidR="00DB4925" w:rsidRPr="0028054F" w:rsidRDefault="00DB4925" w:rsidP="00DB4925">
            <w:pPr>
              <w:pStyle w:val="TblzatSzveg"/>
              <w:rPr>
                <w:b/>
              </w:rPr>
            </w:pPr>
            <w:r w:rsidRPr="0028054F">
              <w:rPr>
                <w:b/>
              </w:rPr>
              <w:t>6. Az ember megismerése és egészsége</w:t>
            </w:r>
          </w:p>
          <w:p w14:paraId="1AE3A6E7" w14:textId="77777777" w:rsidR="00DB4925" w:rsidRPr="007313DF" w:rsidRDefault="00DB4925" w:rsidP="00DB4925">
            <w:pPr>
              <w:pStyle w:val="TblzatSzveg"/>
            </w:pPr>
            <w:r>
              <w:t>A zöldségfélék szerepe az egészséges táplálkozásban.</w:t>
            </w:r>
          </w:p>
          <w:p w14:paraId="2A869BCC" w14:textId="77777777" w:rsidR="00DB4925" w:rsidRPr="0028054F" w:rsidRDefault="00DB4925" w:rsidP="00DB4925">
            <w:pPr>
              <w:pStyle w:val="TblzatSzveg"/>
              <w:rPr>
                <w:b/>
              </w:rPr>
            </w:pPr>
            <w:r w:rsidRPr="0028054F">
              <w:rPr>
                <w:b/>
              </w:rPr>
              <w:t>7. Környezet és fenntarthatóság</w:t>
            </w:r>
          </w:p>
          <w:p w14:paraId="0913BD93" w14:textId="77777777" w:rsidR="00277173" w:rsidRPr="009C6F5C" w:rsidRDefault="00DB4925" w:rsidP="00DB4925">
            <w:pPr>
              <w:jc w:val="left"/>
              <w:rPr>
                <w:b/>
              </w:rPr>
            </w:pPr>
            <w:r w:rsidRPr="0054281D">
              <w:t>Az egyes fajok környezeti igényei és gond</w:t>
            </w:r>
            <w:r>
              <w:t>ozási módja közötti összefüggés</w:t>
            </w:r>
            <w:r w:rsidRPr="0054281D"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696C" w14:textId="77777777" w:rsidR="007E2EAC" w:rsidRDefault="008054FA" w:rsidP="0026080D">
            <w:pPr>
              <w:pStyle w:val="TblzatSzveg"/>
            </w:pPr>
            <w:r>
              <w:t xml:space="preserve">a </w:t>
            </w:r>
            <w:r w:rsidR="00DB4925">
              <w:t>v</w:t>
            </w:r>
            <w:r w:rsidR="00192844">
              <w:t>öröshagyma és a burgonya részei</w:t>
            </w:r>
          </w:p>
          <w:p w14:paraId="554536D7" w14:textId="77777777" w:rsidR="00192844" w:rsidRDefault="008054FA" w:rsidP="0026080D">
            <w:pPr>
              <w:pStyle w:val="TblzatSzveg"/>
            </w:pPr>
            <w:r>
              <w:t xml:space="preserve">módosult </w:t>
            </w:r>
            <w:r w:rsidR="00DB4925">
              <w:t>szervek</w:t>
            </w:r>
            <w:r w:rsidR="00192844">
              <w:t>: hagyma</w:t>
            </w:r>
            <w:r w:rsidR="00DB4925">
              <w:t>,</w:t>
            </w:r>
            <w:r>
              <w:t xml:space="preserve"> hajtásgumó</w:t>
            </w:r>
          </w:p>
          <w:p w14:paraId="5B55B171" w14:textId="77777777" w:rsidR="0026080D" w:rsidRDefault="008054FA" w:rsidP="00210FF6">
            <w:pPr>
              <w:pStyle w:val="TblzatSzveg"/>
            </w:pPr>
            <w:r>
              <w:t xml:space="preserve">környezeti </w:t>
            </w:r>
            <w:r w:rsidR="0026080D">
              <w:t>igény</w:t>
            </w:r>
            <w:r w:rsidR="00DB4925">
              <w:t>ük</w:t>
            </w:r>
            <w:r w:rsidR="00192844">
              <w:t>, termesztés</w:t>
            </w:r>
            <w:r w:rsidR="00210FF6">
              <w:t>ü</w:t>
            </w:r>
            <w:r>
              <w:t>k</w:t>
            </w:r>
          </w:p>
        </w:tc>
      </w:tr>
      <w:tr w:rsidR="00277173" w:rsidRPr="004C0B6D" w14:paraId="462AA125" w14:textId="77777777" w:rsidTr="0051291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A1B1" w14:textId="77777777" w:rsidR="00277173" w:rsidRDefault="00277173" w:rsidP="00127C5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FF62" w14:textId="77777777" w:rsidR="00277173" w:rsidRDefault="00277173" w:rsidP="00127C5A">
            <w:pPr>
              <w:pStyle w:val="TblzatSzveg"/>
              <w:rPr>
                <w:rStyle w:val="Kiemels2"/>
              </w:rPr>
            </w:pPr>
            <w:r w:rsidRPr="00277173">
              <w:rPr>
                <w:rStyle w:val="Kiemels2"/>
              </w:rPr>
              <w:t>Nem minden állat szereti a napfényt</w:t>
            </w:r>
          </w:p>
          <w:p w14:paraId="56E43030" w14:textId="77777777" w:rsidR="00DB4925" w:rsidRPr="00DB4925" w:rsidRDefault="00DB4925" w:rsidP="00127C5A">
            <w:pPr>
              <w:pStyle w:val="TblzatSzveg"/>
              <w:rPr>
                <w:rStyle w:val="Kiemels2"/>
                <w:b w:val="0"/>
              </w:rPr>
            </w:pPr>
            <w:r w:rsidRPr="00DB4925">
              <w:rPr>
                <w:rStyle w:val="Kiemels2"/>
                <w:b w:val="0"/>
              </w:rPr>
              <w:t>földigiliszta,</w:t>
            </w:r>
          </w:p>
          <w:p w14:paraId="0B197643" w14:textId="77777777" w:rsidR="00DB4925" w:rsidRPr="00DB4925" w:rsidRDefault="00DB4925" w:rsidP="00127C5A">
            <w:pPr>
              <w:pStyle w:val="TblzatSzveg"/>
              <w:rPr>
                <w:rStyle w:val="Kiemels2"/>
                <w:b w:val="0"/>
              </w:rPr>
            </w:pPr>
            <w:r w:rsidRPr="00DB4925">
              <w:rPr>
                <w:rStyle w:val="Kiemels2"/>
                <w:b w:val="0"/>
              </w:rPr>
              <w:t>éti csiga</w:t>
            </w:r>
          </w:p>
          <w:p w14:paraId="6ADA8D21" w14:textId="77777777" w:rsidR="00DB4925" w:rsidRDefault="00DB4925" w:rsidP="00127C5A">
            <w:pPr>
              <w:pStyle w:val="TblzatSzveg"/>
              <w:rPr>
                <w:rStyle w:val="Kiemels2"/>
              </w:rPr>
            </w:pPr>
            <w:r w:rsidRPr="00DB4925">
              <w:rPr>
                <w:rStyle w:val="Kiemels2"/>
                <w:b w:val="0"/>
              </w:rPr>
              <w:t>házatlan csigák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0BF2" w14:textId="77777777" w:rsidR="00277173" w:rsidRDefault="00DB4925" w:rsidP="00210FF6">
            <w:pPr>
              <w:pStyle w:val="TblzatSzveg"/>
            </w:pPr>
            <w:r>
              <w:t>A csigák és a földigiliszta testfelépítésének megismerése, szerepük a zöldségeskert életközösségében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1E8E" w14:textId="77777777" w:rsidR="00DB4925" w:rsidRDefault="009E3C7F" w:rsidP="00DB4925">
            <w:pPr>
              <w:pStyle w:val="TblzatSzveg"/>
              <w:rPr>
                <w:b/>
              </w:rPr>
            </w:pPr>
            <w:r w:rsidRPr="009E3C7F">
              <w:rPr>
                <w:b/>
              </w:rPr>
              <w:t>1. Tudomány, technika, kultúra</w:t>
            </w:r>
          </w:p>
          <w:p w14:paraId="6908E6AE" w14:textId="77777777" w:rsidR="009E3C7F" w:rsidRPr="00DB4925" w:rsidRDefault="009E3C7F" w:rsidP="009E3C7F">
            <w:pPr>
              <w:jc w:val="left"/>
            </w:pPr>
            <w:r w:rsidRPr="00DB4925">
              <w:t>A földigiliszta talajképző tevékenységének megfigyelése.</w:t>
            </w:r>
          </w:p>
          <w:p w14:paraId="15868ACA" w14:textId="77777777" w:rsidR="009E3C7F" w:rsidRPr="00DB4925" w:rsidRDefault="009E3C7F" w:rsidP="009E3C7F">
            <w:pPr>
              <w:jc w:val="left"/>
            </w:pPr>
            <w:r w:rsidRPr="00DB4925">
              <w:t>A kísérletezés szerepe a környezeti jelenségek megértésében.</w:t>
            </w:r>
          </w:p>
          <w:p w14:paraId="6587183C" w14:textId="77777777" w:rsidR="009E3C7F" w:rsidRPr="00584880" w:rsidRDefault="009E3C7F" w:rsidP="009E3C7F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</w:rPr>
            </w:pPr>
            <w:r w:rsidRPr="00584880">
              <w:rPr>
                <w:rFonts w:cs="Times New Roman"/>
                <w:b/>
                <w:bCs/>
              </w:rPr>
              <w:t>4. Testfelépítés, életmód kapcsolatának felismerése</w:t>
            </w:r>
          </w:p>
          <w:p w14:paraId="0AB9A020" w14:textId="77777777" w:rsidR="009E3C7F" w:rsidRPr="00584880" w:rsidRDefault="009E3C7F" w:rsidP="009E3C7F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</w:rPr>
            </w:pPr>
            <w:r w:rsidRPr="00584880">
              <w:rPr>
                <w:rFonts w:cs="Times New Roman"/>
                <w:bCs/>
              </w:rPr>
              <w:t>a példa</w:t>
            </w:r>
            <w:r>
              <w:rPr>
                <w:rFonts w:cs="Times New Roman"/>
                <w:bCs/>
              </w:rPr>
              <w:t xml:space="preserve">állatok </w:t>
            </w:r>
            <w:r w:rsidRPr="00584880">
              <w:rPr>
                <w:rFonts w:cs="Times New Roman"/>
                <w:bCs/>
              </w:rPr>
              <w:t>alapján.</w:t>
            </w:r>
          </w:p>
          <w:p w14:paraId="0E409570" w14:textId="77777777" w:rsidR="00DB4925" w:rsidRPr="0028054F" w:rsidRDefault="00DB4925" w:rsidP="00DB4925">
            <w:pPr>
              <w:pStyle w:val="TblzatSzveg"/>
              <w:rPr>
                <w:b/>
              </w:rPr>
            </w:pPr>
            <w:r w:rsidRPr="0028054F">
              <w:rPr>
                <w:b/>
              </w:rPr>
              <w:t>7. Környezet és fenntarthatóság</w:t>
            </w:r>
          </w:p>
          <w:p w14:paraId="5EB1AACC" w14:textId="77777777" w:rsidR="00277173" w:rsidRPr="00DB4925" w:rsidRDefault="00DB4925" w:rsidP="009E3C7F">
            <w:pPr>
              <w:jc w:val="left"/>
            </w:pPr>
            <w:r w:rsidRPr="00DB4925">
              <w:lastRenderedPageBreak/>
              <w:t>A földigiliszta szerepe a talajképződésben.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4E64" w14:textId="77777777" w:rsidR="00DB4925" w:rsidRDefault="008054FA" w:rsidP="00DB4925">
            <w:pPr>
              <w:pStyle w:val="TblzatSzveg"/>
            </w:pPr>
            <w:r>
              <w:lastRenderedPageBreak/>
              <w:t>csigák</w:t>
            </w:r>
            <w:r w:rsidR="009E3C7F">
              <w:t xml:space="preserve">: fej, </w:t>
            </w:r>
            <w:proofErr w:type="spellStart"/>
            <w:r w:rsidR="00DB4925">
              <w:t>hasláb</w:t>
            </w:r>
            <w:proofErr w:type="spellEnd"/>
            <w:r w:rsidR="009E3C7F">
              <w:t>, héj, reszelőnyelv</w:t>
            </w:r>
          </w:p>
          <w:p w14:paraId="4AB63CF3" w14:textId="77777777" w:rsidR="00DB4925" w:rsidRDefault="008054FA" w:rsidP="00DB4925">
            <w:pPr>
              <w:pStyle w:val="TblzatSzveg"/>
            </w:pPr>
            <w:r>
              <w:t>földigiliszta</w:t>
            </w:r>
            <w:r w:rsidR="009E3C7F">
              <w:t xml:space="preserve">: </w:t>
            </w:r>
            <w:proofErr w:type="spellStart"/>
            <w:r w:rsidR="00DB4925">
              <w:t>bőrizomtömlő</w:t>
            </w:r>
            <w:proofErr w:type="spellEnd"/>
            <w:r w:rsidR="009E3C7F">
              <w:t xml:space="preserve">, </w:t>
            </w:r>
            <w:r w:rsidR="00DB4925">
              <w:t>gyűrűk</w:t>
            </w:r>
            <w:r w:rsidR="009E3C7F">
              <w:t>,</w:t>
            </w:r>
            <w:r w:rsidR="00DB4925">
              <w:t xml:space="preserve"> </w:t>
            </w:r>
            <w:r w:rsidR="009E3C7F">
              <w:t>f</w:t>
            </w:r>
            <w:r>
              <w:t>éregmozgás, bőrlégzés</w:t>
            </w:r>
          </w:p>
          <w:p w14:paraId="4C4D2253" w14:textId="77777777" w:rsidR="00DB4925" w:rsidRDefault="008054FA" w:rsidP="00DB4925">
            <w:pPr>
              <w:pStyle w:val="TblzatSzveg"/>
            </w:pPr>
            <w:r>
              <w:t>szaporodás: pete</w:t>
            </w:r>
          </w:p>
        </w:tc>
      </w:tr>
      <w:tr w:rsidR="00277173" w:rsidRPr="004C0B6D" w14:paraId="42EBE24E" w14:textId="77777777" w:rsidTr="0051291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DDDB" w14:textId="77777777" w:rsidR="00277173" w:rsidRDefault="00277173" w:rsidP="00127C5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1D75" w14:textId="77777777" w:rsidR="00277173" w:rsidRPr="00210FF6" w:rsidRDefault="00277173" w:rsidP="00127C5A">
            <w:pPr>
              <w:pStyle w:val="TblzatSzveg"/>
              <w:rPr>
                <w:rStyle w:val="Kiemels2"/>
              </w:rPr>
            </w:pPr>
            <w:r w:rsidRPr="00210FF6">
              <w:rPr>
                <w:rStyle w:val="Kiemels2"/>
              </w:rPr>
              <w:t>Madarak a kertben</w:t>
            </w:r>
          </w:p>
          <w:p w14:paraId="1A26F7EF" w14:textId="77777777" w:rsidR="009E3C7F" w:rsidRPr="00210FF6" w:rsidRDefault="009E3C7F" w:rsidP="009E3C7F">
            <w:pPr>
              <w:pStyle w:val="TblzatSzveg"/>
            </w:pPr>
            <w:r w:rsidRPr="00210FF6">
              <w:t>feketerigó, énekes rigó, kerti és házi rozsdafarkú</w:t>
            </w:r>
          </w:p>
          <w:p w14:paraId="64024AE9" w14:textId="77777777" w:rsidR="00192844" w:rsidRDefault="00192844" w:rsidP="009E3C7F">
            <w:pPr>
              <w:pStyle w:val="TblzatSzveg"/>
            </w:pPr>
          </w:p>
          <w:p w14:paraId="4700CA99" w14:textId="77777777" w:rsidR="00210FF6" w:rsidRPr="00210FF6" w:rsidRDefault="00210FF6" w:rsidP="009E3C7F">
            <w:pPr>
              <w:pStyle w:val="TblzatSzveg"/>
            </w:pPr>
          </w:p>
          <w:p w14:paraId="04693663" w14:textId="77777777" w:rsidR="00192844" w:rsidRPr="00210FF6" w:rsidRDefault="00192844" w:rsidP="009E3C7F">
            <w:pPr>
              <w:pStyle w:val="TblzatSzveg"/>
              <w:rPr>
                <w:rStyle w:val="Kiemels2"/>
              </w:rPr>
            </w:pPr>
            <w:r w:rsidRPr="00210FF6">
              <w:rPr>
                <w:rStyle w:val="Kiemels2"/>
              </w:rPr>
              <w:t>munkáltató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2F88" w14:textId="77777777" w:rsidR="00277173" w:rsidRDefault="009E3C7F" w:rsidP="009C6F5C">
            <w:pPr>
              <w:jc w:val="left"/>
            </w:pPr>
            <w:r>
              <w:t>A madarak közös jellemzőinek összegyűjtése.</w:t>
            </w:r>
          </w:p>
          <w:p w14:paraId="79245DC1" w14:textId="77777777" w:rsidR="009E3C7F" w:rsidRDefault="009E3C7F" w:rsidP="009C6F5C">
            <w:pPr>
              <w:jc w:val="left"/>
            </w:pPr>
            <w:r w:rsidRPr="009E3C7F">
              <w:t>A táplálkozás és a csőrtípus összefüggése.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9DCB" w14:textId="77777777" w:rsidR="009E3C7F" w:rsidRPr="009E3C7F" w:rsidRDefault="009E3C7F" w:rsidP="009E3C7F">
            <w:pPr>
              <w:jc w:val="left"/>
              <w:rPr>
                <w:b/>
              </w:rPr>
            </w:pPr>
            <w:r w:rsidRPr="009E3C7F">
              <w:rPr>
                <w:b/>
              </w:rPr>
              <w:t>1. Tudomány, technika, kultúra</w:t>
            </w:r>
          </w:p>
          <w:p w14:paraId="080B1EC9" w14:textId="77777777" w:rsidR="009E3C7F" w:rsidRDefault="009E3C7F" w:rsidP="009E3C7F">
            <w:pPr>
              <w:jc w:val="left"/>
            </w:pPr>
            <w:r w:rsidRPr="00DB4925">
              <w:t>Megfigyelés,</w:t>
            </w:r>
            <w:r>
              <w:t xml:space="preserve"> összehasonlítás, csoportosítás, á</w:t>
            </w:r>
            <w:r w:rsidRPr="00DB4925">
              <w:t>l</w:t>
            </w:r>
            <w:r>
              <w:t>talánosítás, l</w:t>
            </w:r>
            <w:r w:rsidRPr="00DB4925">
              <w:t>ényegkiemelés, képelemzés.</w:t>
            </w:r>
          </w:p>
          <w:p w14:paraId="2DA8B4AD" w14:textId="77777777" w:rsidR="009E3C7F" w:rsidRPr="009E3C7F" w:rsidRDefault="009E3C7F" w:rsidP="009E3C7F">
            <w:pPr>
              <w:jc w:val="left"/>
              <w:rPr>
                <w:b/>
              </w:rPr>
            </w:pPr>
            <w:r w:rsidRPr="009E3C7F">
              <w:rPr>
                <w:b/>
              </w:rPr>
              <w:t>4. Testfelépítés, életmód kapcsolatának felismerése</w:t>
            </w:r>
          </w:p>
          <w:p w14:paraId="3C282F66" w14:textId="77777777" w:rsidR="009E3C7F" w:rsidRPr="009E3C7F" w:rsidRDefault="009E3C7F" w:rsidP="009E3C7F">
            <w:pPr>
              <w:jc w:val="left"/>
            </w:pPr>
            <w:r w:rsidRPr="009E3C7F">
              <w:t>a példaállatok alapján.</w:t>
            </w:r>
          </w:p>
          <w:p w14:paraId="6CAF2F7C" w14:textId="77777777" w:rsidR="009E3C7F" w:rsidRPr="009E3C7F" w:rsidRDefault="009E3C7F" w:rsidP="009E3C7F">
            <w:pPr>
              <w:jc w:val="left"/>
              <w:rPr>
                <w:b/>
              </w:rPr>
            </w:pPr>
            <w:r w:rsidRPr="009E3C7F">
              <w:rPr>
                <w:b/>
              </w:rPr>
              <w:t>7. Környezet és fenntarthatóság</w:t>
            </w:r>
          </w:p>
          <w:p w14:paraId="17BD9EE3" w14:textId="77777777" w:rsidR="00277173" w:rsidRPr="009C6F5C" w:rsidRDefault="009E3C7F" w:rsidP="00210FF6">
            <w:pPr>
              <w:pStyle w:val="TblzatSzveg"/>
            </w:pPr>
            <w:r w:rsidRPr="009E3C7F">
              <w:t>A madarak</w:t>
            </w:r>
            <w:r w:rsidR="00210FF6">
              <w:t xml:space="preserve"> szerepe, jelentősége a kertben, m</w:t>
            </w:r>
            <w:r w:rsidRPr="009E3C7F">
              <w:t>adárvédelem.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213C" w14:textId="77777777" w:rsidR="00277173" w:rsidRDefault="008054FA" w:rsidP="00127C5A">
            <w:pPr>
              <w:pStyle w:val="TblzatSzveg"/>
            </w:pPr>
            <w:r>
              <w:t>énekesmadár</w:t>
            </w:r>
          </w:p>
          <w:p w14:paraId="6E58F288" w14:textId="77777777" w:rsidR="009E3C7F" w:rsidRDefault="008054FA" w:rsidP="00127C5A">
            <w:pPr>
              <w:pStyle w:val="TblzatSzveg"/>
            </w:pPr>
            <w:r>
              <w:t>állandó és költöző madár</w:t>
            </w:r>
          </w:p>
          <w:p w14:paraId="655D2F49" w14:textId="77777777" w:rsidR="009E3C7F" w:rsidRDefault="009E3C7F" w:rsidP="00127C5A">
            <w:pPr>
              <w:pStyle w:val="TblzatSzveg"/>
            </w:pPr>
          </w:p>
        </w:tc>
      </w:tr>
      <w:tr w:rsidR="00277173" w:rsidRPr="004C0B6D" w14:paraId="4B71C8A4" w14:textId="77777777" w:rsidTr="0051291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9B8E" w14:textId="77777777" w:rsidR="00277173" w:rsidRDefault="00277173" w:rsidP="00127C5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92E4" w14:textId="77777777" w:rsidR="00277173" w:rsidRPr="00210FF6" w:rsidRDefault="00277173" w:rsidP="00127C5A">
            <w:pPr>
              <w:pStyle w:val="TblzatSzveg"/>
              <w:rPr>
                <w:rStyle w:val="Kiemels2"/>
              </w:rPr>
            </w:pPr>
            <w:r w:rsidRPr="00210FF6">
              <w:rPr>
                <w:rStyle w:val="Kiemels2"/>
              </w:rPr>
              <w:t>Séta a veteményeskertbe</w:t>
            </w:r>
            <w:r w:rsidR="00E306B3" w:rsidRPr="00210FF6">
              <w:rPr>
                <w:rStyle w:val="Kiemels2"/>
              </w:rPr>
              <w:t>n</w:t>
            </w:r>
            <w:r w:rsidR="00880B96" w:rsidRPr="00210FF6">
              <w:rPr>
                <w:rStyle w:val="Kiemels2"/>
              </w:rPr>
              <w:t xml:space="preserve"> vagy kertészetben</w:t>
            </w:r>
          </w:p>
          <w:p w14:paraId="06391BDC" w14:textId="77777777" w:rsidR="00192844" w:rsidRPr="00210FF6" w:rsidRDefault="00192844" w:rsidP="00127C5A">
            <w:pPr>
              <w:pStyle w:val="TblzatSzveg"/>
              <w:rPr>
                <w:rStyle w:val="Kiemels2"/>
              </w:rPr>
            </w:pPr>
          </w:p>
          <w:p w14:paraId="57EE7108" w14:textId="77777777" w:rsidR="00210FF6" w:rsidRPr="00210FF6" w:rsidRDefault="00210FF6" w:rsidP="00127C5A">
            <w:pPr>
              <w:pStyle w:val="TblzatSzveg"/>
              <w:rPr>
                <w:rStyle w:val="Kiemels2"/>
              </w:rPr>
            </w:pPr>
          </w:p>
          <w:p w14:paraId="71731CE4" w14:textId="77777777" w:rsidR="00192844" w:rsidRPr="00210FF6" w:rsidRDefault="00192844" w:rsidP="00127C5A">
            <w:pPr>
              <w:pStyle w:val="TblzatSzveg"/>
              <w:rPr>
                <w:rStyle w:val="Kiemels2"/>
              </w:rPr>
            </w:pPr>
            <w:r w:rsidRPr="00210FF6">
              <w:rPr>
                <w:rStyle w:val="Kiemels2"/>
              </w:rPr>
              <w:t>gyakorlati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40A0" w14:textId="77777777" w:rsidR="00277173" w:rsidRDefault="00880B96" w:rsidP="00210FF6">
            <w:pPr>
              <w:pStyle w:val="TblzatSzveg"/>
            </w:pPr>
            <w:r w:rsidRPr="0054281D">
              <w:t>A rendezett és szép környezet iránti igény felkeltése. Az ember személyes felelősségének felismertetése a környezet alakításában.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263F" w14:textId="77777777" w:rsidR="00880B96" w:rsidRPr="00880B96" w:rsidRDefault="00880B96" w:rsidP="00880B96">
            <w:pPr>
              <w:pStyle w:val="TblzatSzveg"/>
              <w:rPr>
                <w:rStyle w:val="Kiemels2"/>
                <w:rFonts w:eastAsia="Calibri"/>
              </w:rPr>
            </w:pPr>
            <w:r w:rsidRPr="00880B96">
              <w:rPr>
                <w:rStyle w:val="Kiemels2"/>
              </w:rPr>
              <w:t>3. Rendszerek</w:t>
            </w:r>
          </w:p>
          <w:p w14:paraId="307C1CD9" w14:textId="77777777" w:rsidR="00277173" w:rsidRPr="009C6F5C" w:rsidRDefault="00880B96" w:rsidP="00880B96">
            <w:pPr>
              <w:pStyle w:val="TblzatSzveg"/>
            </w:pPr>
            <w:r w:rsidRPr="0054281D">
              <w:t>A természeti és mesterséges fogalompár alkalmazása a lakókörnyezet vizsgálatában. A lakó- és iskolai környezetben megfigyelhető egyszerű rendszerek elemzése.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8248" w14:textId="77777777" w:rsidR="00277173" w:rsidRDefault="00277173" w:rsidP="00127C5A">
            <w:pPr>
              <w:pStyle w:val="TblzatSzveg"/>
            </w:pPr>
          </w:p>
        </w:tc>
      </w:tr>
      <w:tr w:rsidR="00277173" w:rsidRPr="004C0B6D" w14:paraId="4D6FC1AD" w14:textId="77777777" w:rsidTr="0051291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162A" w14:textId="77777777" w:rsidR="00277173" w:rsidRDefault="00277173" w:rsidP="0027717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3A3F" w14:textId="77777777" w:rsidR="00277173" w:rsidRDefault="00277173" w:rsidP="0027717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Összefoglalás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7FCC" w14:textId="77777777" w:rsidR="00277173" w:rsidRDefault="00880B96" w:rsidP="00210FF6">
            <w:pPr>
              <w:pStyle w:val="TblzatSzveg"/>
            </w:pPr>
            <w:r w:rsidRPr="00880B96">
              <w:t xml:space="preserve">A veteményeskert növényeinek </w:t>
            </w:r>
            <w:r>
              <w:t xml:space="preserve">és állatainak </w:t>
            </w:r>
            <w:r w:rsidRPr="00880B96">
              <w:t>rendszerező összefoglalása megadott szempontok alapján: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60CB" w14:textId="77777777" w:rsidR="00880B96" w:rsidRPr="00880B96" w:rsidRDefault="00880B96" w:rsidP="00880B96">
            <w:pPr>
              <w:jc w:val="left"/>
              <w:rPr>
                <w:b/>
              </w:rPr>
            </w:pPr>
            <w:r w:rsidRPr="00880B96">
              <w:rPr>
                <w:b/>
              </w:rPr>
              <w:t>1. Tudomány, technika, kultúra</w:t>
            </w:r>
          </w:p>
          <w:p w14:paraId="5D4A219D" w14:textId="77777777" w:rsidR="00880B96" w:rsidRPr="00880B96" w:rsidRDefault="00880B96" w:rsidP="00880B96">
            <w:pPr>
              <w:jc w:val="left"/>
            </w:pPr>
            <w:r w:rsidRPr="00880B96">
              <w:t>A csoportmunkában történő tanulás módszereinek kialakítása.</w:t>
            </w:r>
          </w:p>
          <w:p w14:paraId="7FF86404" w14:textId="77777777" w:rsidR="00880B96" w:rsidRPr="00880B96" w:rsidRDefault="00880B96" w:rsidP="00880B96">
            <w:pPr>
              <w:jc w:val="left"/>
              <w:rPr>
                <w:b/>
              </w:rPr>
            </w:pPr>
            <w:r w:rsidRPr="00880B96">
              <w:rPr>
                <w:b/>
              </w:rPr>
              <w:t>4. A felépítés és a működés kapcsolata</w:t>
            </w:r>
          </w:p>
          <w:p w14:paraId="7721E170" w14:textId="77777777" w:rsidR="00277173" w:rsidRPr="00880B96" w:rsidRDefault="00880B96" w:rsidP="00880B96">
            <w:pPr>
              <w:jc w:val="left"/>
            </w:pPr>
            <w:r w:rsidRPr="00880B96">
              <w:t>A hierarchikus rendszerezés elvének megismerése</w:t>
            </w:r>
            <w:r w:rsidR="00210FF6"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8CC8" w14:textId="77777777" w:rsidR="00277173" w:rsidRDefault="00277173" w:rsidP="00277173">
            <w:pPr>
              <w:pStyle w:val="TblzatSzveg"/>
            </w:pPr>
          </w:p>
        </w:tc>
      </w:tr>
      <w:tr w:rsidR="00277173" w:rsidRPr="004C0B6D" w14:paraId="6A3D6A30" w14:textId="77777777" w:rsidTr="001A2FF6">
        <w:trPr>
          <w:trHeight w:val="1290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EEB3" w14:textId="77777777" w:rsidR="00277173" w:rsidRDefault="00277173" w:rsidP="0027717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359A" w14:textId="77777777" w:rsidR="00277173" w:rsidRDefault="00277173" w:rsidP="0027717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Ellenőrző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0FFE" w14:textId="77777777" w:rsidR="00277173" w:rsidRDefault="00277173" w:rsidP="00277173">
            <w:pPr>
              <w:jc w:val="left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3BD8" w14:textId="77777777" w:rsidR="00277173" w:rsidRPr="009C6F5C" w:rsidRDefault="00277173" w:rsidP="00277173">
            <w:pPr>
              <w:jc w:val="left"/>
              <w:rPr>
                <w:b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ACA0" w14:textId="77777777" w:rsidR="00277173" w:rsidRDefault="00277173" w:rsidP="00277173">
            <w:pPr>
              <w:pStyle w:val="TblzatSzveg"/>
            </w:pPr>
          </w:p>
        </w:tc>
      </w:tr>
      <w:tr w:rsidR="00277173" w:rsidRPr="007C2029" w14:paraId="4EC36A64" w14:textId="77777777" w:rsidTr="00DB4925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448F768A" w14:textId="3CE9C30E" w:rsidR="00277173" w:rsidRPr="00277173" w:rsidRDefault="00277173" w:rsidP="000C68B9">
            <w:pPr>
              <w:pStyle w:val="Cm"/>
            </w:pPr>
            <w:r w:rsidRPr="00277173">
              <w:lastRenderedPageBreak/>
              <w:t>ÁLLATOK A HÁZBAN ÉS A HÁZ KÖRÜL</w:t>
            </w:r>
          </w:p>
        </w:tc>
      </w:tr>
      <w:tr w:rsidR="00277173" w:rsidRPr="004C0B6D" w14:paraId="67DDE89F" w14:textId="77777777" w:rsidTr="00DB4925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6B80" w14:textId="77777777" w:rsidR="00277173" w:rsidRDefault="00277173" w:rsidP="0027717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D9ED" w14:textId="77777777" w:rsidR="00277173" w:rsidRDefault="00277173" w:rsidP="0027717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szarvasmarha</w:t>
            </w:r>
          </w:p>
          <w:p w14:paraId="027A3D6E" w14:textId="77777777" w:rsidR="00210FF6" w:rsidRDefault="00210FF6" w:rsidP="00277173">
            <w:pPr>
              <w:pStyle w:val="TblzatSzveg"/>
              <w:rPr>
                <w:rStyle w:val="Kiemels2"/>
              </w:rPr>
            </w:pPr>
          </w:p>
          <w:p w14:paraId="269360C1" w14:textId="77777777" w:rsidR="00210FF6" w:rsidRDefault="00210FF6" w:rsidP="00277173">
            <w:pPr>
              <w:pStyle w:val="TblzatSzveg"/>
              <w:rPr>
                <w:rStyle w:val="Kiemels2"/>
              </w:rPr>
            </w:pPr>
          </w:p>
          <w:p w14:paraId="7EF3A401" w14:textId="77777777" w:rsidR="00277173" w:rsidRDefault="00277173" w:rsidP="0027717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házi</w:t>
            </w:r>
            <w:r w:rsidR="005B12E1">
              <w:rPr>
                <w:rStyle w:val="Kiemels2"/>
              </w:rPr>
              <w:t xml:space="preserve"> </w:t>
            </w:r>
            <w:r>
              <w:rPr>
                <w:rStyle w:val="Kiemels2"/>
              </w:rPr>
              <w:t>sertés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ADAD" w14:textId="77777777" w:rsidR="008C3D26" w:rsidRPr="002B77D7" w:rsidRDefault="008C3D26" w:rsidP="00210FF6">
            <w:pPr>
              <w:pStyle w:val="TblzatSzveg"/>
            </w:pPr>
            <w:r w:rsidRPr="002B77D7">
              <w:t>A szarvasmarha és a sertés összehasonlítása: hasonlóságok, azonosságok, különbségek.</w:t>
            </w:r>
          </w:p>
          <w:p w14:paraId="49FEB4AB" w14:textId="77777777" w:rsidR="008C3D26" w:rsidRPr="0008351A" w:rsidRDefault="008C3D26" w:rsidP="00210FF6">
            <w:pPr>
              <w:pStyle w:val="TblzatSzveg"/>
            </w:pPr>
            <w:r w:rsidRPr="0008351A">
              <w:t>A szarvasmarha</w:t>
            </w:r>
            <w:r w:rsidR="000A2B35">
              <w:t xml:space="preserve"> és a sertés </w:t>
            </w:r>
            <w:r w:rsidRPr="0008351A">
              <w:t>haszn</w:t>
            </w:r>
            <w:r w:rsidR="000A2B35">
              <w:t>osítás</w:t>
            </w:r>
            <w:r w:rsidR="00210FF6">
              <w:t>ának megismerése, összehasonlítása</w:t>
            </w:r>
            <w:r w:rsidRPr="0008351A">
              <w:t>.</w:t>
            </w:r>
          </w:p>
          <w:p w14:paraId="4B65D066" w14:textId="77777777" w:rsidR="00277173" w:rsidRDefault="008C3D26" w:rsidP="00210FF6">
            <w:pPr>
              <w:pStyle w:val="TblzatSzveg"/>
            </w:pPr>
            <w:r w:rsidRPr="002B77D7">
              <w:t>A fogazat és a táplálkozás összefüggés</w:t>
            </w:r>
            <w:r w:rsidR="00210FF6">
              <w:t>ének felismerése</w:t>
            </w:r>
            <w:r w:rsidRPr="002B77D7"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8739" w14:textId="77777777" w:rsidR="00D66136" w:rsidRPr="000A2B35" w:rsidRDefault="00D66136" w:rsidP="00D66136">
            <w:pPr>
              <w:pStyle w:val="TblzatSzveg"/>
              <w:rPr>
                <w:rStyle w:val="Kiemels2"/>
              </w:rPr>
            </w:pPr>
            <w:r w:rsidRPr="000A2B35">
              <w:rPr>
                <w:rStyle w:val="Kiemels2"/>
              </w:rPr>
              <w:t>3. Rendszerek</w:t>
            </w:r>
          </w:p>
          <w:p w14:paraId="17FB6A9B" w14:textId="77777777" w:rsidR="00D66136" w:rsidRDefault="00D66136" w:rsidP="00D66136">
            <w:pPr>
              <w:pStyle w:val="TblzatSzveg"/>
            </w:pPr>
            <w:r>
              <w:t>A rendszerszemlélet fejlesztése az emlősök jellemzőinek összegyűjtésével, a lényeges jegyek kiemelésével.</w:t>
            </w:r>
          </w:p>
          <w:p w14:paraId="27E300EF" w14:textId="23356812" w:rsidR="00D66136" w:rsidRDefault="00D66136" w:rsidP="00D66136">
            <w:pPr>
              <w:pStyle w:val="TblzatSzveg"/>
              <w:rPr>
                <w:rStyle w:val="Kiemels2"/>
              </w:rPr>
            </w:pPr>
            <w:r w:rsidRPr="0008351A">
              <w:t>A takarmánytermesztés, legelők és a</w:t>
            </w:r>
            <w:r>
              <w:t>z állattenyésztés</w:t>
            </w:r>
            <w:r w:rsidRPr="0008351A">
              <w:t xml:space="preserve"> közötti összefüggés</w:t>
            </w:r>
            <w:r>
              <w:t xml:space="preserve"> feltárása</w:t>
            </w:r>
          </w:p>
          <w:p w14:paraId="1BF8AF73" w14:textId="77777777" w:rsidR="000A2B35" w:rsidRPr="000A2B35" w:rsidRDefault="000A2B35" w:rsidP="000A2B35">
            <w:pPr>
              <w:pStyle w:val="TblzatSzveg"/>
              <w:rPr>
                <w:rStyle w:val="Kiemels2"/>
                <w:rFonts w:eastAsia="Calibri"/>
              </w:rPr>
            </w:pPr>
            <w:r w:rsidRPr="000A2B35">
              <w:rPr>
                <w:rStyle w:val="Kiemels2"/>
              </w:rPr>
              <w:t>4. A felépítés és a működés kapcsolata</w:t>
            </w:r>
          </w:p>
          <w:p w14:paraId="1C91CBAF" w14:textId="52E63103" w:rsidR="00210FF6" w:rsidRPr="009C6F5C" w:rsidRDefault="008C3D26" w:rsidP="00D66136">
            <w:pPr>
              <w:pStyle w:val="TblzatSzveg"/>
              <w:rPr>
                <w:b/>
              </w:rPr>
            </w:pPr>
            <w:r>
              <w:t>A felépítés és a működés kapcsolatának bemutatása a testfelépítés és az életmód vizsgálatán keresztül</w:t>
            </w:r>
            <w:proofErr w:type="gramStart"/>
            <w:r>
              <w:t>.</w:t>
            </w:r>
            <w:r w:rsidR="00210FF6" w:rsidRPr="0008351A">
              <w:t>.</w:t>
            </w:r>
            <w:proofErr w:type="gramEnd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B951" w14:textId="77777777" w:rsidR="008054FA" w:rsidRDefault="008054FA" w:rsidP="008054FA">
            <w:pPr>
              <w:pStyle w:val="TblzatSzveg"/>
            </w:pPr>
            <w:r w:rsidRPr="00433AD5">
              <w:t>gerinces</w:t>
            </w:r>
            <w:r>
              <w:t>, e</w:t>
            </w:r>
            <w:r w:rsidRPr="00433AD5">
              <w:t>mlős</w:t>
            </w:r>
            <w:r>
              <w:t>, p</w:t>
            </w:r>
            <w:r w:rsidRPr="00433AD5">
              <w:t>árosujjú patás állat</w:t>
            </w:r>
            <w:r>
              <w:t>.</w:t>
            </w:r>
          </w:p>
          <w:p w14:paraId="47B50981" w14:textId="77777777" w:rsidR="008C3D26" w:rsidRPr="00433AD5" w:rsidRDefault="008054FA" w:rsidP="000A2B35">
            <w:pPr>
              <w:pStyle w:val="TblzatSzveg"/>
            </w:pPr>
            <w:r w:rsidRPr="00433AD5">
              <w:t xml:space="preserve">a </w:t>
            </w:r>
            <w:r w:rsidR="008C3D26" w:rsidRPr="00433AD5">
              <w:t>szarvasmarha testrészei</w:t>
            </w:r>
            <w:r w:rsidR="000A2B35">
              <w:t xml:space="preserve">, </w:t>
            </w:r>
            <w:r w:rsidR="008C3D26" w:rsidRPr="00433AD5">
              <w:t>tülk</w:t>
            </w:r>
            <w:r>
              <w:t>ös szarv</w:t>
            </w:r>
          </w:p>
          <w:p w14:paraId="073A72BB" w14:textId="77777777" w:rsidR="000A2B35" w:rsidRPr="00433AD5" w:rsidRDefault="000A2B35" w:rsidP="000A2B35">
            <w:pPr>
              <w:pStyle w:val="TblzatSzveg"/>
            </w:pPr>
            <w:r w:rsidRPr="00433AD5">
              <w:t xml:space="preserve">redős zápfog, </w:t>
            </w:r>
            <w:r>
              <w:t>g</w:t>
            </w:r>
            <w:r w:rsidRPr="005370FA">
              <w:t>umós zápfog</w:t>
            </w:r>
            <w:r>
              <w:t xml:space="preserve">, </w:t>
            </w:r>
            <w:r w:rsidRPr="00433AD5">
              <w:t>összetett gyomor</w:t>
            </w:r>
            <w:r>
              <w:t>, kérődzés</w:t>
            </w:r>
          </w:p>
          <w:p w14:paraId="685033BE" w14:textId="77777777" w:rsidR="008C3D26" w:rsidRDefault="008C3D26" w:rsidP="000A2B35">
            <w:pPr>
              <w:pStyle w:val="TblzatSzveg"/>
            </w:pPr>
            <w:r>
              <w:t>házi kecske</w:t>
            </w:r>
            <w:r w:rsidR="000A2B35">
              <w:t>, házi juh, ma</w:t>
            </w:r>
            <w:r w:rsidR="008054FA">
              <w:t>ngalica</w:t>
            </w:r>
          </w:p>
        </w:tc>
      </w:tr>
      <w:tr w:rsidR="00277173" w:rsidRPr="004C0B6D" w14:paraId="159A28A9" w14:textId="77777777" w:rsidTr="0051291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0B7B" w14:textId="77777777" w:rsidR="00277173" w:rsidRDefault="00277173" w:rsidP="0027717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40DA" w14:textId="77777777" w:rsidR="00277173" w:rsidRDefault="00277173" w:rsidP="0027717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házityúk</w:t>
            </w:r>
          </w:p>
          <w:p w14:paraId="2697DCDD" w14:textId="77777777" w:rsidR="00210FF6" w:rsidRDefault="00210FF6" w:rsidP="00277173">
            <w:pPr>
              <w:pStyle w:val="TblzatSzveg"/>
              <w:rPr>
                <w:rStyle w:val="Kiemels2"/>
              </w:rPr>
            </w:pPr>
          </w:p>
          <w:p w14:paraId="2B00D2D1" w14:textId="77777777" w:rsidR="00210FF6" w:rsidRDefault="00210FF6" w:rsidP="00277173">
            <w:pPr>
              <w:pStyle w:val="TblzatSzveg"/>
              <w:rPr>
                <w:rStyle w:val="Kiemels2"/>
              </w:rPr>
            </w:pPr>
          </w:p>
          <w:p w14:paraId="59A46F2B" w14:textId="77777777" w:rsidR="00210FF6" w:rsidRDefault="00210FF6" w:rsidP="00210FF6">
            <w:pPr>
              <w:pStyle w:val="TblzatSzveg"/>
              <w:rPr>
                <w:rStyle w:val="Kiemels2"/>
              </w:rPr>
            </w:pPr>
            <w:r w:rsidRPr="00277173">
              <w:rPr>
                <w:rStyle w:val="Kiemels2"/>
              </w:rPr>
              <w:t>A tavasz hírnökei: a fecskék</w:t>
            </w:r>
          </w:p>
          <w:p w14:paraId="1449BD42" w14:textId="77777777" w:rsidR="00210FF6" w:rsidRDefault="00210FF6" w:rsidP="00210FF6">
            <w:pPr>
              <w:pStyle w:val="TblzatSzveg"/>
              <w:rPr>
                <w:rStyle w:val="Kiemels2"/>
              </w:rPr>
            </w:pPr>
          </w:p>
          <w:p w14:paraId="6BEE5162" w14:textId="77777777" w:rsidR="00210FF6" w:rsidRDefault="00210FF6" w:rsidP="00210FF6">
            <w:pPr>
              <w:pStyle w:val="TblzatSzveg"/>
              <w:rPr>
                <w:rStyle w:val="Kiemels2"/>
              </w:rPr>
            </w:pPr>
          </w:p>
          <w:p w14:paraId="30B51696" w14:textId="77777777" w:rsidR="00210FF6" w:rsidRDefault="00210FF6" w:rsidP="00210FF6">
            <w:pPr>
              <w:pStyle w:val="TblzatSzveg"/>
              <w:rPr>
                <w:rStyle w:val="Kiemels2"/>
              </w:rPr>
            </w:pPr>
            <w:r w:rsidRPr="00277173">
              <w:rPr>
                <w:rStyle w:val="Kiemels2"/>
              </w:rPr>
              <w:t>Zajos "lakótársunk": a házi veréb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473E" w14:textId="77777777" w:rsidR="000A2B35" w:rsidRPr="0054281D" w:rsidRDefault="000A2B35" w:rsidP="002B0472">
            <w:pPr>
              <w:pStyle w:val="TblzatSzveg"/>
              <w:rPr>
                <w:rFonts w:eastAsia="Calibri" w:cs="Calibri"/>
              </w:rPr>
            </w:pPr>
            <w:r w:rsidRPr="0054281D">
              <w:t>A felépítés és a működés kapcsolatának bemutatása a testfelépítés és az életmód vizsgálatán keresztül.</w:t>
            </w:r>
          </w:p>
          <w:p w14:paraId="0D29EBB2" w14:textId="77777777" w:rsidR="00210FF6" w:rsidRDefault="00210FF6" w:rsidP="002B0472">
            <w:pPr>
              <w:pStyle w:val="TblzatSzveg"/>
            </w:pPr>
            <w:r>
              <w:t>A madarak közös tulajdonságainak kiemelése.</w:t>
            </w:r>
          </w:p>
          <w:p w14:paraId="1C43BACC" w14:textId="77777777" w:rsidR="000A2B35" w:rsidRDefault="00C339B5" w:rsidP="002B0472">
            <w:pPr>
              <w:pStyle w:val="TblzatSzveg"/>
            </w:pPr>
            <w:r>
              <w:t>Csőr, láb, testalak közötti összefüggés.</w:t>
            </w:r>
          </w:p>
          <w:p w14:paraId="6D61E140" w14:textId="77777777" w:rsidR="000A2B35" w:rsidRDefault="000A2B35" w:rsidP="002B0472">
            <w:pPr>
              <w:pStyle w:val="TblzatSzveg"/>
            </w:pPr>
            <w:r>
              <w:t>A nagyüzemi baromfitartás és a baromfiudvarban szaporított állattartás közötti különbség.</w:t>
            </w:r>
            <w:r w:rsidR="00C339B5">
              <w:t xml:space="preserve"> </w:t>
            </w:r>
            <w:proofErr w:type="spellStart"/>
            <w:r>
              <w:t>Húshibridek</w:t>
            </w:r>
            <w:proofErr w:type="spellEnd"/>
            <w:r>
              <w:t xml:space="preserve">, </w:t>
            </w:r>
            <w:proofErr w:type="spellStart"/>
            <w:r>
              <w:t>tojóhibridek</w:t>
            </w:r>
            <w:proofErr w:type="spellEnd"/>
            <w:r>
              <w:t>.</w:t>
            </w:r>
          </w:p>
          <w:p w14:paraId="5F0B367B" w14:textId="77777777" w:rsidR="00277173" w:rsidRDefault="000A2B35" w:rsidP="002B0472">
            <w:pPr>
              <w:pStyle w:val="TblzatSzveg"/>
            </w:pPr>
            <w:r>
              <w:t>A toll fajtái, szerepük: a hőszigetelés, védelem a külső környezeti hatásoktól.</w:t>
            </w:r>
          </w:p>
          <w:p w14:paraId="4C35EB9E" w14:textId="77777777" w:rsidR="00210FF6" w:rsidRDefault="00210FF6" w:rsidP="002B0472">
            <w:pPr>
              <w:pStyle w:val="TblzatSzveg"/>
            </w:pPr>
            <w:r>
              <w:t>A fecske és a veréb testfelépítésének és életmódjának összehasonlítása</w:t>
            </w:r>
          </w:p>
          <w:p w14:paraId="4B9CEB8F" w14:textId="77777777" w:rsidR="00210FF6" w:rsidRDefault="00210FF6" w:rsidP="002B0472">
            <w:pPr>
              <w:pStyle w:val="TblzatSzveg"/>
            </w:pPr>
            <w:r>
              <w:t>Az ember és a tárgyalt madarak kapcsolata.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9AA6" w14:textId="77777777" w:rsidR="000A2B35" w:rsidRDefault="000A2B35" w:rsidP="002B0472">
            <w:pPr>
              <w:pStyle w:val="TblzatSzveg"/>
              <w:rPr>
                <w:rStyle w:val="Kiemels2"/>
              </w:rPr>
            </w:pPr>
            <w:r w:rsidRPr="000A2B35">
              <w:rPr>
                <w:rStyle w:val="Kiemels2"/>
              </w:rPr>
              <w:t>1. A természettudományos gondolkodásmód fejlesztése</w:t>
            </w:r>
          </w:p>
          <w:p w14:paraId="180ABA02" w14:textId="6783366E" w:rsidR="000A2B35" w:rsidRDefault="000A2B35" w:rsidP="002B0472">
            <w:pPr>
              <w:pStyle w:val="TblzatSzveg"/>
            </w:pPr>
            <w:r w:rsidRPr="0054281D">
              <w:t>az élőhely</w:t>
            </w:r>
            <w:r w:rsidR="000C68B9">
              <w:t xml:space="preserve"> – </w:t>
            </w:r>
            <w:r w:rsidRPr="0054281D">
              <w:t>szervezet</w:t>
            </w:r>
            <w:r w:rsidR="000C68B9">
              <w:t xml:space="preserve"> </w:t>
            </w:r>
            <w:r w:rsidRPr="0054281D">
              <w:t>-</w:t>
            </w:r>
            <w:r w:rsidR="000C68B9">
              <w:t xml:space="preserve"> </w:t>
            </w:r>
            <w:r w:rsidRPr="0054281D">
              <w:t>életmód, a testfelépítés</w:t>
            </w:r>
            <w:r w:rsidR="000C68B9">
              <w:t xml:space="preserve"> – </w:t>
            </w:r>
            <w:r w:rsidRPr="0054281D">
              <w:t>működés</w:t>
            </w:r>
            <w:r w:rsidR="000C68B9">
              <w:t xml:space="preserve"> </w:t>
            </w:r>
            <w:r w:rsidRPr="0054281D">
              <w:t>-</w:t>
            </w:r>
            <w:r w:rsidR="000C68B9">
              <w:t xml:space="preserve"> </w:t>
            </w:r>
            <w:r w:rsidRPr="0054281D">
              <w:t>egyedfejlődés közötti oksági összefüggések feltárásával.</w:t>
            </w:r>
          </w:p>
          <w:p w14:paraId="6E8EA12F" w14:textId="77777777" w:rsidR="00210FF6" w:rsidRDefault="00210FF6" w:rsidP="002B0472">
            <w:pPr>
              <w:pStyle w:val="TblzatSzveg"/>
            </w:pPr>
            <w:r>
              <w:t>Megfigyelési napló vezetése a fecskék és a verebek megfigyeléséről.</w:t>
            </w:r>
          </w:p>
          <w:p w14:paraId="70CA8CB2" w14:textId="77777777" w:rsidR="00C339B5" w:rsidRPr="000A2B35" w:rsidRDefault="00C339B5" w:rsidP="002B0472">
            <w:pPr>
              <w:pStyle w:val="TblzatSzveg"/>
              <w:rPr>
                <w:rStyle w:val="Kiemels2"/>
              </w:rPr>
            </w:pPr>
            <w:r w:rsidRPr="000A2B35">
              <w:rPr>
                <w:rStyle w:val="Kiemels2"/>
              </w:rPr>
              <w:t>3. Rendszerek</w:t>
            </w:r>
          </w:p>
          <w:p w14:paraId="258475FD" w14:textId="77777777" w:rsidR="00277173" w:rsidRDefault="000A2B35" w:rsidP="002B0472">
            <w:pPr>
              <w:pStyle w:val="TblzatSzveg"/>
            </w:pPr>
            <w:r w:rsidRPr="0054281D">
              <w:t>A rendszerszemlélet fejlesztése a madarak jellemzőinek összegyűjtésével, a lényeges jegyek kiemelésével. A hierarchikus rendszerezés elvének megismerése és alkalmazása.</w:t>
            </w:r>
          </w:p>
          <w:p w14:paraId="65AF1EFC" w14:textId="77777777" w:rsidR="000A2B35" w:rsidRPr="002B0472" w:rsidRDefault="000A2B35" w:rsidP="002B0472">
            <w:pPr>
              <w:pStyle w:val="TblzatSzveg"/>
              <w:rPr>
                <w:rStyle w:val="Kiemels2"/>
                <w:rFonts w:eastAsia="Calibri"/>
              </w:rPr>
            </w:pPr>
            <w:r w:rsidRPr="002B0472">
              <w:rPr>
                <w:rStyle w:val="Kiemels2"/>
              </w:rPr>
              <w:t>4. A felépítés és a működés kapcsolata</w:t>
            </w:r>
          </w:p>
          <w:p w14:paraId="0A448C9B" w14:textId="77777777" w:rsidR="00210FF6" w:rsidRPr="009C6F5C" w:rsidRDefault="00210FF6" w:rsidP="002B0472">
            <w:pPr>
              <w:pStyle w:val="TblzatSzveg"/>
            </w:pPr>
            <w:r w:rsidRPr="002B0472">
              <w:lastRenderedPageBreak/>
              <w:t>A felépítés és a működés kapcsolatának</w:t>
            </w:r>
            <w:r>
              <w:t xml:space="preserve"> bemutatása a testfelépítés és az életmód vizsgálatán keresztül.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CEBC" w14:textId="77777777" w:rsidR="00C339B5" w:rsidRDefault="008054FA" w:rsidP="000A2B35">
            <w:pPr>
              <w:pStyle w:val="TblzatSzveg"/>
            </w:pPr>
            <w:r>
              <w:lastRenderedPageBreak/>
              <w:t>g</w:t>
            </w:r>
            <w:r w:rsidRPr="00EB0B83">
              <w:t>erinces</w:t>
            </w:r>
            <w:r w:rsidR="000A2B35" w:rsidRPr="00EB0B83">
              <w:t>,</w:t>
            </w:r>
            <w:r w:rsidR="000A2B35">
              <w:t xml:space="preserve"> </w:t>
            </w:r>
            <w:r w:rsidR="000A2B35" w:rsidRPr="00EB0B83">
              <w:t>madár</w:t>
            </w:r>
            <w:r w:rsidR="00C339B5">
              <w:t>, tojás</w:t>
            </w:r>
          </w:p>
          <w:p w14:paraId="6C51AD27" w14:textId="77777777" w:rsidR="000A2B35" w:rsidRPr="00EB0B83" w:rsidRDefault="000A2B35" w:rsidP="000A2B35">
            <w:pPr>
              <w:pStyle w:val="TblzatSzveg"/>
            </w:pPr>
            <w:r>
              <w:t>toll (fedő</w:t>
            </w:r>
            <w:r w:rsidRPr="00EB0B83">
              <w:t>toll, pehelytoll),</w:t>
            </w:r>
            <w:r>
              <w:t xml:space="preserve"> </w:t>
            </w:r>
            <w:r w:rsidR="00C339B5">
              <w:t>szárny</w:t>
            </w:r>
          </w:p>
          <w:p w14:paraId="146CAD7B" w14:textId="77777777" w:rsidR="000A2B35" w:rsidRPr="00EB0B83" w:rsidRDefault="000A2B35" w:rsidP="000A2B35">
            <w:pPr>
              <w:pStyle w:val="TblzatSzveg"/>
            </w:pPr>
            <w:r>
              <w:t>cső</w:t>
            </w:r>
            <w:r w:rsidR="00C339B5">
              <w:t>r</w:t>
            </w:r>
            <w:r w:rsidRPr="00EB0B83">
              <w:t>,</w:t>
            </w:r>
            <w:r w:rsidR="00C339B5">
              <w:t xml:space="preserve"> </w:t>
            </w:r>
            <w:r w:rsidRPr="00EB0B83">
              <w:t>begy, zúzógyomor,</w:t>
            </w:r>
          </w:p>
          <w:p w14:paraId="2847F8EA" w14:textId="77777777" w:rsidR="000A2B35" w:rsidRPr="00EB0B83" w:rsidRDefault="000A2B35" w:rsidP="000A2B35">
            <w:pPr>
              <w:pStyle w:val="TblzatSzveg"/>
            </w:pPr>
            <w:r w:rsidRPr="00EB0B83">
              <w:t>kapirgáló láb</w:t>
            </w:r>
          </w:p>
          <w:p w14:paraId="6C24E972" w14:textId="77777777" w:rsidR="00C339B5" w:rsidRDefault="008054FA" w:rsidP="000A2B35">
            <w:pPr>
              <w:pStyle w:val="TblzatSzveg"/>
            </w:pPr>
            <w:r>
              <w:t>f</w:t>
            </w:r>
            <w:r w:rsidRPr="00EB0B83">
              <w:t>észekhagyó</w:t>
            </w:r>
            <w:r w:rsidR="00210FF6">
              <w:t xml:space="preserve">, </w:t>
            </w:r>
            <w:r>
              <w:t>fészeklakó fiókák</w:t>
            </w:r>
          </w:p>
          <w:p w14:paraId="5F1C9C58" w14:textId="77777777" w:rsidR="00210FF6" w:rsidRDefault="008054FA" w:rsidP="00210FF6">
            <w:pPr>
              <w:pStyle w:val="TblzatSzveg"/>
            </w:pPr>
            <w:r>
              <w:t xml:space="preserve">hasadt </w:t>
            </w:r>
            <w:r w:rsidR="00210FF6">
              <w:t>csőr- rovarevő; kúpos csőr-magevő</w:t>
            </w:r>
          </w:p>
          <w:p w14:paraId="67A6C564" w14:textId="77777777" w:rsidR="00210FF6" w:rsidRDefault="008054FA" w:rsidP="00210FF6">
            <w:pPr>
              <w:pStyle w:val="TblzatSzveg"/>
            </w:pPr>
            <w:r>
              <w:t>költöző madár, állandó madár</w:t>
            </w:r>
          </w:p>
          <w:p w14:paraId="03EF7CFA" w14:textId="77777777" w:rsidR="00277173" w:rsidRDefault="00277173" w:rsidP="000A2B35">
            <w:pPr>
              <w:pStyle w:val="TblzatSzveg"/>
            </w:pPr>
          </w:p>
        </w:tc>
      </w:tr>
      <w:tr w:rsidR="00277173" w:rsidRPr="004C0B6D" w14:paraId="6FB32A76" w14:textId="77777777" w:rsidTr="0051291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AAD1" w14:textId="77777777" w:rsidR="00277173" w:rsidRDefault="00277173" w:rsidP="0027717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0272" w14:textId="77777777" w:rsidR="00277173" w:rsidRDefault="00277173" w:rsidP="00277173">
            <w:pPr>
              <w:pStyle w:val="TblzatSzveg"/>
              <w:rPr>
                <w:rStyle w:val="Kiemels2"/>
              </w:rPr>
            </w:pPr>
            <w:r w:rsidRPr="00277173">
              <w:rPr>
                <w:rStyle w:val="Kiemels2"/>
              </w:rPr>
              <w:t>Az ember hűséges társa: a kutya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A62F" w14:textId="77777777" w:rsidR="00C339B5" w:rsidRDefault="00C339B5" w:rsidP="00C339B5">
            <w:pPr>
              <w:jc w:val="left"/>
            </w:pPr>
            <w:r>
              <w:t>Az életmód összefüggése és a testalkattal és a szervekkel.</w:t>
            </w:r>
          </w:p>
          <w:p w14:paraId="283A1997" w14:textId="77777777" w:rsidR="00C339B5" w:rsidRDefault="00C339B5" w:rsidP="00C339B5">
            <w:pPr>
              <w:jc w:val="left"/>
            </w:pPr>
            <w:r>
              <w:t>Összehasonlítás a házimacskával.</w:t>
            </w:r>
          </w:p>
          <w:p w14:paraId="57F47864" w14:textId="77777777" w:rsidR="00C339B5" w:rsidRDefault="00C339B5" w:rsidP="00C339B5">
            <w:pPr>
              <w:jc w:val="left"/>
            </w:pPr>
            <w:r>
              <w:t>Egészségünk védelme: az állatok olyan betegségeket terjeszthetnek, melyek az emberre is veszélyesek.</w:t>
            </w:r>
          </w:p>
          <w:p w14:paraId="58BB798E" w14:textId="77777777" w:rsidR="00C339B5" w:rsidRDefault="00C339B5" w:rsidP="00C339B5">
            <w:pPr>
              <w:jc w:val="left"/>
            </w:pPr>
            <w:r>
              <w:t>Ember és állat helyes kapcsolata: viselkedési formák.</w:t>
            </w:r>
          </w:p>
          <w:p w14:paraId="2B3325A3" w14:textId="77777777" w:rsidR="00C339B5" w:rsidRDefault="00C339B5" w:rsidP="00C339B5">
            <w:pPr>
              <w:jc w:val="left"/>
            </w:pPr>
            <w:r>
              <w:t>Szakkifejezések megfelelő használata.</w:t>
            </w:r>
          </w:p>
          <w:p w14:paraId="6437AB04" w14:textId="77777777" w:rsidR="00C339B5" w:rsidRDefault="00C339B5" w:rsidP="00C339B5">
            <w:pPr>
              <w:jc w:val="left"/>
            </w:pPr>
            <w:r>
              <w:t>Megfigyelés, összehasonlítás, csoportosítás.</w:t>
            </w:r>
          </w:p>
          <w:p w14:paraId="46A89943" w14:textId="77777777" w:rsidR="00277173" w:rsidRDefault="00C339B5" w:rsidP="00C339B5">
            <w:pPr>
              <w:jc w:val="left"/>
            </w:pPr>
            <w:r>
              <w:t>Általánosítás, lényegkiemelés.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6CE4" w14:textId="77777777" w:rsidR="00C339B5" w:rsidRDefault="00C339B5" w:rsidP="00C339B5">
            <w:pPr>
              <w:pStyle w:val="TblzatSzveg"/>
              <w:rPr>
                <w:rStyle w:val="Kiemels2"/>
              </w:rPr>
            </w:pPr>
            <w:r w:rsidRPr="000A2B35">
              <w:rPr>
                <w:rStyle w:val="Kiemels2"/>
              </w:rPr>
              <w:t>1. A természettudományos gondolkodásmód fejlesztése</w:t>
            </w:r>
          </w:p>
          <w:p w14:paraId="70BA4097" w14:textId="77777777" w:rsidR="00277173" w:rsidRDefault="00C339B5" w:rsidP="00C339B5">
            <w:pPr>
              <w:jc w:val="left"/>
            </w:pPr>
            <w:r>
              <w:t>Megfigyelés, összehasonlítás, csoportosítás, általánosítás, lényegkiemelés.</w:t>
            </w:r>
          </w:p>
          <w:p w14:paraId="344CD1EC" w14:textId="77777777" w:rsidR="00C339B5" w:rsidRDefault="00C339B5" w:rsidP="00C339B5">
            <w:pPr>
              <w:jc w:val="left"/>
              <w:rPr>
                <w:b/>
              </w:rPr>
            </w:pPr>
            <w:r w:rsidRPr="00C339B5">
              <w:rPr>
                <w:b/>
              </w:rPr>
              <w:t>4. A fe</w:t>
            </w:r>
            <w:r>
              <w:rPr>
                <w:b/>
              </w:rPr>
              <w:t>lépítés és a működés kapcsolata</w:t>
            </w:r>
          </w:p>
          <w:p w14:paraId="021E2853" w14:textId="77777777" w:rsidR="00C339B5" w:rsidRDefault="00C339B5" w:rsidP="00C339B5">
            <w:pPr>
              <w:jc w:val="left"/>
            </w:pPr>
            <w:r>
              <w:t>A felépítés és a működés kapcsolatának bemutatása a testfelépítés és az életmód vizsgálatán keresztül</w:t>
            </w:r>
          </w:p>
          <w:p w14:paraId="59FDA69B" w14:textId="77777777" w:rsidR="00C339B5" w:rsidRPr="00C339B5" w:rsidRDefault="00C339B5" w:rsidP="00C339B5">
            <w:pPr>
              <w:pStyle w:val="TblzatSzveg"/>
              <w:rPr>
                <w:rStyle w:val="Kiemels2"/>
              </w:rPr>
            </w:pPr>
            <w:r w:rsidRPr="00C339B5">
              <w:rPr>
                <w:rStyle w:val="Kiemels2"/>
              </w:rPr>
              <w:t>6. Az ember megismerése és egészsége</w:t>
            </w:r>
          </w:p>
          <w:p w14:paraId="72ED79D3" w14:textId="77777777" w:rsidR="00C339B5" w:rsidRPr="00C339B5" w:rsidRDefault="00C339B5" w:rsidP="00C339B5">
            <w:pPr>
              <w:pStyle w:val="TblzatSzveg"/>
            </w:pPr>
            <w:r>
              <w:t xml:space="preserve">Az állatok által terjesztett </w:t>
            </w:r>
            <w:r w:rsidR="007036D8">
              <w:t>betegségek-</w:t>
            </w:r>
            <w:r>
              <w:t>veszettség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8B9D" w14:textId="77777777" w:rsidR="00C339B5" w:rsidRPr="003E0EAD" w:rsidRDefault="008054FA" w:rsidP="00C339B5">
            <w:r>
              <w:t>g</w:t>
            </w:r>
            <w:r w:rsidRPr="003E0EAD">
              <w:t>erinces</w:t>
            </w:r>
            <w:r w:rsidR="00C339B5" w:rsidRPr="003E0EAD">
              <w:t>,</w:t>
            </w:r>
            <w:r w:rsidR="00C339B5">
              <w:t xml:space="preserve"> emlő</w:t>
            </w:r>
            <w:r w:rsidR="00C339B5" w:rsidRPr="003E0EAD">
              <w:t>s,</w:t>
            </w:r>
            <w:r w:rsidR="00C339B5">
              <w:t xml:space="preserve"> ragadozó, u</w:t>
            </w:r>
            <w:r w:rsidR="00C339B5" w:rsidRPr="003E0EAD">
              <w:t>jjon járó.</w:t>
            </w:r>
            <w:r w:rsidR="00C339B5">
              <w:t xml:space="preserve"> Tarajos zápfog</w:t>
            </w:r>
          </w:p>
          <w:p w14:paraId="6E63D887" w14:textId="77777777" w:rsidR="00C339B5" w:rsidRDefault="008054FA" w:rsidP="00C339B5">
            <w:r>
              <w:t>v</w:t>
            </w:r>
            <w:r w:rsidRPr="003E0EAD">
              <w:t>eszettség</w:t>
            </w:r>
          </w:p>
          <w:p w14:paraId="0776B2B9" w14:textId="77777777" w:rsidR="00277173" w:rsidRDefault="008054FA" w:rsidP="00C339B5">
            <w:r>
              <w:t>kutyafajták</w:t>
            </w:r>
          </w:p>
        </w:tc>
      </w:tr>
      <w:tr w:rsidR="00277173" w:rsidRPr="004C0B6D" w14:paraId="6B01C60F" w14:textId="77777777" w:rsidTr="0051291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E71B" w14:textId="77777777" w:rsidR="00277173" w:rsidRDefault="00277173" w:rsidP="00210FF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210FF6">
              <w:rPr>
                <w:rStyle w:val="Kiemels2"/>
              </w:rPr>
              <w:t>5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C28F" w14:textId="77777777" w:rsidR="00277173" w:rsidRDefault="00277173" w:rsidP="00277173">
            <w:pPr>
              <w:pStyle w:val="TblzatSzveg"/>
              <w:rPr>
                <w:rStyle w:val="Kiemels2"/>
              </w:rPr>
            </w:pPr>
            <w:r w:rsidRPr="00277173">
              <w:rPr>
                <w:rStyle w:val="Kiemels2"/>
              </w:rPr>
              <w:t>A házi légy mindenre rászáll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DA4A" w14:textId="77777777" w:rsidR="000065C3" w:rsidRDefault="007036D8" w:rsidP="007036D8">
            <w:pPr>
              <w:jc w:val="left"/>
            </w:pPr>
            <w:r>
              <w:t>A házi légy testrészei, szervei</w:t>
            </w:r>
            <w:r w:rsidR="000065C3">
              <w:t>nek megismerése</w:t>
            </w:r>
            <w:r w:rsidR="002B0472">
              <w:t>.</w:t>
            </w:r>
          </w:p>
          <w:p w14:paraId="277529C4" w14:textId="77777777" w:rsidR="007036D8" w:rsidRDefault="000065C3" w:rsidP="007036D8">
            <w:pPr>
              <w:jc w:val="left"/>
            </w:pPr>
            <w:r>
              <w:t>A testfelépítés és az életmód összefüggéséne</w:t>
            </w:r>
            <w:r w:rsidR="007036D8">
              <w:t>k</w:t>
            </w:r>
            <w:r>
              <w:t xml:space="preserve"> megértése.</w:t>
            </w:r>
          </w:p>
          <w:p w14:paraId="54D018B9" w14:textId="77777777" w:rsidR="00277173" w:rsidRDefault="00277173" w:rsidP="007036D8">
            <w:pPr>
              <w:jc w:val="left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46D9" w14:textId="77777777" w:rsidR="007036D8" w:rsidRPr="007036D8" w:rsidRDefault="007036D8" w:rsidP="007036D8">
            <w:pPr>
              <w:jc w:val="left"/>
              <w:rPr>
                <w:b/>
              </w:rPr>
            </w:pPr>
            <w:r w:rsidRPr="007036D8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7036D8">
              <w:rPr>
                <w:b/>
              </w:rPr>
              <w:t>A természettudományos gondolkodásmód fejlesztése</w:t>
            </w:r>
          </w:p>
          <w:p w14:paraId="1F17E447" w14:textId="77777777" w:rsidR="007036D8" w:rsidRDefault="007036D8" w:rsidP="007036D8">
            <w:pPr>
              <w:jc w:val="left"/>
            </w:pPr>
            <w:r>
              <w:t>Né</w:t>
            </w:r>
            <w:r w:rsidR="000065C3">
              <w:t xml:space="preserve">hány egyszerű fizikai jelenség </w:t>
            </w:r>
            <w:r>
              <w:t>me</w:t>
            </w:r>
            <w:r w:rsidR="000065C3">
              <w:t>gismerése</w:t>
            </w:r>
            <w:r>
              <w:t>: tapadókorong, szívóka.</w:t>
            </w:r>
          </w:p>
          <w:p w14:paraId="729D2B6A" w14:textId="77777777" w:rsidR="007036D8" w:rsidRDefault="007036D8" w:rsidP="007036D8">
            <w:pPr>
              <w:jc w:val="left"/>
              <w:rPr>
                <w:b/>
              </w:rPr>
            </w:pPr>
            <w:r>
              <w:t>Általánosítás, lényegkiemelés.</w:t>
            </w:r>
            <w:r w:rsidRPr="00C339B5">
              <w:rPr>
                <w:b/>
              </w:rPr>
              <w:t xml:space="preserve"> </w:t>
            </w:r>
          </w:p>
          <w:p w14:paraId="1297877C" w14:textId="77777777" w:rsidR="007036D8" w:rsidRDefault="007036D8" w:rsidP="007036D8">
            <w:pPr>
              <w:jc w:val="left"/>
              <w:rPr>
                <w:b/>
              </w:rPr>
            </w:pPr>
            <w:r w:rsidRPr="00C339B5">
              <w:rPr>
                <w:b/>
              </w:rPr>
              <w:t>4. A fe</w:t>
            </w:r>
            <w:r>
              <w:rPr>
                <w:b/>
              </w:rPr>
              <w:t>lépítés és a működés kapcsolata</w:t>
            </w:r>
          </w:p>
          <w:p w14:paraId="5A354AD4" w14:textId="77777777" w:rsidR="00277173" w:rsidRDefault="007036D8" w:rsidP="007036D8">
            <w:pPr>
              <w:jc w:val="left"/>
            </w:pPr>
            <w:r>
              <w:t>A felépítés és a működés kapcsolatának bemutatása a testfelépítés és az életmód vizsgálatán keresztül</w:t>
            </w:r>
            <w:r w:rsidR="000065C3">
              <w:t>.</w:t>
            </w:r>
          </w:p>
          <w:p w14:paraId="49849C5A" w14:textId="77777777" w:rsidR="007036D8" w:rsidRPr="00C339B5" w:rsidRDefault="007036D8" w:rsidP="007036D8">
            <w:pPr>
              <w:pStyle w:val="TblzatSzveg"/>
              <w:rPr>
                <w:rStyle w:val="Kiemels2"/>
              </w:rPr>
            </w:pPr>
            <w:r w:rsidRPr="00C339B5">
              <w:rPr>
                <w:rStyle w:val="Kiemels2"/>
              </w:rPr>
              <w:t>6. Az ember megismerése és egészsége</w:t>
            </w:r>
          </w:p>
          <w:p w14:paraId="7F6F13C4" w14:textId="77777777" w:rsidR="007036D8" w:rsidRPr="009C6F5C" w:rsidRDefault="007036D8" w:rsidP="000065C3">
            <w:pPr>
              <w:jc w:val="left"/>
              <w:rPr>
                <w:b/>
              </w:rPr>
            </w:pPr>
            <w:r>
              <w:t xml:space="preserve">Az állatok által terjesztett </w:t>
            </w:r>
            <w:r w:rsidR="000065C3">
              <w:t>betegségek.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35B2" w14:textId="77777777" w:rsidR="007036D8" w:rsidRPr="002B0472" w:rsidRDefault="008054FA" w:rsidP="002B0472">
            <w:pPr>
              <w:pStyle w:val="TblzatSzveg"/>
            </w:pPr>
            <w:r>
              <w:t>ízeltlábú, rovar</w:t>
            </w:r>
          </w:p>
          <w:p w14:paraId="7D56D24A" w14:textId="77777777" w:rsidR="000065C3" w:rsidRPr="002B0472" w:rsidRDefault="008054FA" w:rsidP="002B0472">
            <w:pPr>
              <w:pStyle w:val="TblzatSzveg"/>
            </w:pPr>
            <w:r>
              <w:t>testrészek: fej, tor, potroh</w:t>
            </w:r>
          </w:p>
          <w:p w14:paraId="06CE5EEB" w14:textId="77777777" w:rsidR="007036D8" w:rsidRPr="002B0472" w:rsidRDefault="008054FA" w:rsidP="002B0472">
            <w:pPr>
              <w:pStyle w:val="TblzatSzveg"/>
            </w:pPr>
            <w:r w:rsidRPr="002B0472">
              <w:t>ízelt lábak, csáp, szívó szájszerv, összete</w:t>
            </w:r>
            <w:r>
              <w:t>tt szem, egy pár hártyás szárny</w:t>
            </w:r>
          </w:p>
          <w:p w14:paraId="361BFE91" w14:textId="77777777" w:rsidR="00277173" w:rsidRPr="002B0472" w:rsidRDefault="008054FA" w:rsidP="002B0472">
            <w:pPr>
              <w:pStyle w:val="TblzatSzveg"/>
            </w:pPr>
            <w:r w:rsidRPr="002B0472">
              <w:t>fejlődés</w:t>
            </w:r>
            <w:r>
              <w:t>: teljes átalakulás</w:t>
            </w:r>
          </w:p>
        </w:tc>
      </w:tr>
      <w:tr w:rsidR="00277173" w:rsidRPr="004C0B6D" w14:paraId="150A54FF" w14:textId="77777777" w:rsidTr="0051291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0EEE" w14:textId="77777777" w:rsidR="00277173" w:rsidRDefault="00277173" w:rsidP="00210FF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</w:t>
            </w:r>
            <w:r w:rsidR="00210FF6">
              <w:rPr>
                <w:rStyle w:val="Kiemels2"/>
              </w:rPr>
              <w:t>6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A670" w14:textId="77777777" w:rsidR="00277173" w:rsidRPr="002B0472" w:rsidRDefault="00277173" w:rsidP="00277173">
            <w:pPr>
              <w:jc w:val="left"/>
              <w:rPr>
                <w:rStyle w:val="Kiemels2"/>
              </w:rPr>
            </w:pPr>
            <w:r w:rsidRPr="002B0472">
              <w:rPr>
                <w:rStyle w:val="Kiemels2"/>
              </w:rPr>
              <w:t>Állatok a városban</w:t>
            </w:r>
          </w:p>
          <w:p w14:paraId="265AF8B2" w14:textId="77777777" w:rsidR="005B12E1" w:rsidRPr="002B0472" w:rsidRDefault="005B12E1" w:rsidP="00BE204D">
            <w:pPr>
              <w:pStyle w:val="TblzatSzveg"/>
            </w:pPr>
            <w:r w:rsidRPr="002B0472">
              <w:t>házi egér,</w:t>
            </w:r>
          </w:p>
          <w:p w14:paraId="0B038E9F" w14:textId="77777777" w:rsidR="005B12E1" w:rsidRPr="002B0472" w:rsidRDefault="005B12E1" w:rsidP="00BE204D">
            <w:pPr>
              <w:pStyle w:val="TblzatSzveg"/>
            </w:pPr>
            <w:r w:rsidRPr="002B0472">
              <w:t>vándorpatkány</w:t>
            </w:r>
          </w:p>
          <w:p w14:paraId="228327F4" w14:textId="77777777" w:rsidR="005B12E1" w:rsidRPr="002B0472" w:rsidRDefault="005B12E1" w:rsidP="00BE204D">
            <w:pPr>
              <w:pStyle w:val="TblzatSzveg"/>
            </w:pPr>
            <w:r w:rsidRPr="002B0472">
              <w:t>házi patkány</w:t>
            </w:r>
          </w:p>
          <w:p w14:paraId="1CA08C57" w14:textId="77777777" w:rsidR="005B12E1" w:rsidRPr="002B0472" w:rsidRDefault="005B12E1" w:rsidP="00BE204D">
            <w:pPr>
              <w:pStyle w:val="TblzatSzveg"/>
            </w:pPr>
            <w:r w:rsidRPr="002B0472">
              <w:t>csótányok</w:t>
            </w:r>
          </w:p>
          <w:p w14:paraId="5634B122" w14:textId="77777777" w:rsidR="005B12E1" w:rsidRPr="002B0472" w:rsidRDefault="005B12E1" w:rsidP="00BE204D">
            <w:pPr>
              <w:pStyle w:val="TblzatSzveg"/>
            </w:pPr>
            <w:r w:rsidRPr="002B0472">
              <w:t>galambok</w:t>
            </w:r>
          </w:p>
          <w:p w14:paraId="3E7C42CA" w14:textId="77777777" w:rsidR="00BE204D" w:rsidRDefault="00BE204D" w:rsidP="00BE204D">
            <w:pPr>
              <w:pStyle w:val="TblzatSzveg"/>
            </w:pPr>
          </w:p>
          <w:p w14:paraId="401B0644" w14:textId="77777777" w:rsidR="002B0472" w:rsidRPr="002B0472" w:rsidRDefault="002B0472" w:rsidP="00BE204D">
            <w:pPr>
              <w:pStyle w:val="TblzatSzveg"/>
            </w:pPr>
          </w:p>
          <w:p w14:paraId="67CC3219" w14:textId="77777777" w:rsidR="00BE204D" w:rsidRPr="002B0472" w:rsidRDefault="00BE204D" w:rsidP="00BE204D">
            <w:pPr>
              <w:pStyle w:val="TblzatSzveg"/>
              <w:rPr>
                <w:rStyle w:val="Kiemels2"/>
              </w:rPr>
            </w:pPr>
            <w:r w:rsidRPr="002B0472">
              <w:rPr>
                <w:rStyle w:val="Kiemels2"/>
              </w:rPr>
              <w:t>munkáltató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C94B" w14:textId="77777777" w:rsidR="005B12E1" w:rsidRDefault="005B12E1" w:rsidP="002B0472">
            <w:pPr>
              <w:pStyle w:val="TblzatSzveg"/>
            </w:pPr>
            <w:r w:rsidRPr="00BF753B">
              <w:t>A</w:t>
            </w:r>
            <w:r>
              <w:t xml:space="preserve"> városlakó állatok megismerése, összehasonlítása, testfelépítésük és életmódjuk összevetése.</w:t>
            </w:r>
          </w:p>
          <w:p w14:paraId="75F8FE69" w14:textId="77777777" w:rsidR="00277173" w:rsidRDefault="005B12E1" w:rsidP="002B0472">
            <w:pPr>
              <w:pStyle w:val="TblzatSzveg"/>
            </w:pPr>
            <w:r>
              <w:t xml:space="preserve">A </w:t>
            </w:r>
            <w:r w:rsidRPr="00BF753B">
              <w:t>természetes védekezés</w:t>
            </w:r>
            <w:r>
              <w:t xml:space="preserve"> és a vegyszeres védekezés </w:t>
            </w:r>
            <w:r w:rsidRPr="00BF753B">
              <w:t>előnye</w:t>
            </w:r>
            <w:r>
              <w:t>inek és hátrányainak összevetése.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FCE0" w14:textId="77777777" w:rsidR="005B12E1" w:rsidRDefault="005B12E1" w:rsidP="002B0472">
            <w:pPr>
              <w:pStyle w:val="TblzatSzveg"/>
              <w:rPr>
                <w:rStyle w:val="Kiemels2"/>
              </w:rPr>
            </w:pPr>
            <w:r w:rsidRPr="000A2B35">
              <w:rPr>
                <w:rStyle w:val="Kiemels2"/>
              </w:rPr>
              <w:t>1. A természettudományos gondolkodásmód fejlesztése</w:t>
            </w:r>
          </w:p>
          <w:p w14:paraId="2DA60B99" w14:textId="77777777" w:rsidR="005B12E1" w:rsidRDefault="005B12E1" w:rsidP="002B0472">
            <w:pPr>
              <w:pStyle w:val="TblzatSzveg"/>
            </w:pPr>
            <w:r>
              <w:t>Megfigyelés, összehasonlítás, csoportosítás, általánosítás, lényegkiemelés.</w:t>
            </w:r>
          </w:p>
          <w:p w14:paraId="5617A78D" w14:textId="77777777" w:rsidR="005B12E1" w:rsidRPr="002B0472" w:rsidRDefault="005B12E1" w:rsidP="002B0472">
            <w:pPr>
              <w:pStyle w:val="TblzatSzveg"/>
              <w:rPr>
                <w:rStyle w:val="Kiemels2"/>
              </w:rPr>
            </w:pPr>
            <w:r w:rsidRPr="002B0472">
              <w:rPr>
                <w:rStyle w:val="Kiemels2"/>
              </w:rPr>
              <w:t>4. A felépítés és a működés kapcsolata</w:t>
            </w:r>
          </w:p>
          <w:p w14:paraId="6483A430" w14:textId="77777777" w:rsidR="005B12E1" w:rsidRDefault="005B12E1" w:rsidP="002B0472">
            <w:pPr>
              <w:pStyle w:val="TblzatSzveg"/>
            </w:pPr>
            <w:r>
              <w:t>A felépítés és a működés kapcsolatának bemutatása a testfelépítés és az életmód vizsgálatán keresztül</w:t>
            </w:r>
          </w:p>
          <w:p w14:paraId="293EA8B8" w14:textId="77777777" w:rsidR="005B12E1" w:rsidRPr="00C339B5" w:rsidRDefault="005B12E1" w:rsidP="002B0472">
            <w:pPr>
              <w:pStyle w:val="TblzatSzveg"/>
              <w:rPr>
                <w:rStyle w:val="Kiemels2"/>
              </w:rPr>
            </w:pPr>
            <w:r w:rsidRPr="00C339B5">
              <w:rPr>
                <w:rStyle w:val="Kiemels2"/>
              </w:rPr>
              <w:t>6. Az ember megismerése és egészsége</w:t>
            </w:r>
          </w:p>
          <w:p w14:paraId="63DB682B" w14:textId="77777777" w:rsidR="00277173" w:rsidRPr="009C6F5C" w:rsidRDefault="005B12E1" w:rsidP="002B0472">
            <w:pPr>
              <w:pStyle w:val="TblzatSzveg"/>
            </w:pPr>
            <w:r>
              <w:t>Az állatok által terjesztett betegségek-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24D7" w14:textId="77777777" w:rsidR="005B12E1" w:rsidRDefault="008054FA" w:rsidP="005B12E1">
            <w:pPr>
              <w:pStyle w:val="TblzatSzveg"/>
            </w:pPr>
            <w:r>
              <w:t>gerinces, emlős, rágcsáló</w:t>
            </w:r>
          </w:p>
          <w:p w14:paraId="4BEA4989" w14:textId="77777777" w:rsidR="005B12E1" w:rsidRDefault="008054FA" w:rsidP="005B12E1">
            <w:pPr>
              <w:pStyle w:val="TblzatSzveg"/>
            </w:pPr>
            <w:r>
              <w:t>véső alakú metszőfog, gumós felületű zápfogak</w:t>
            </w:r>
          </w:p>
          <w:p w14:paraId="7613E94E" w14:textId="77777777" w:rsidR="002B0472" w:rsidRDefault="008054FA" w:rsidP="005B12E1">
            <w:pPr>
              <w:pStyle w:val="TblzatSzveg"/>
            </w:pPr>
            <w:r>
              <w:t>gerinces, madár</w:t>
            </w:r>
          </w:p>
          <w:p w14:paraId="74EA3BAF" w14:textId="77777777" w:rsidR="005B12E1" w:rsidRDefault="008054FA" w:rsidP="005B12E1">
            <w:pPr>
              <w:pStyle w:val="TblzatSzveg"/>
            </w:pPr>
            <w:r>
              <w:t>ízeltlábú, rovar</w:t>
            </w:r>
          </w:p>
          <w:p w14:paraId="5900AD92" w14:textId="77777777" w:rsidR="005B12E1" w:rsidRDefault="008054FA" w:rsidP="005B12E1">
            <w:pPr>
              <w:pStyle w:val="TblzatSzveg"/>
            </w:pPr>
            <w:r>
              <w:t>rágó szájszerv</w:t>
            </w:r>
          </w:p>
          <w:p w14:paraId="0A0FA3C4" w14:textId="77777777" w:rsidR="00277173" w:rsidRDefault="00277173" w:rsidP="005B12E1">
            <w:pPr>
              <w:pStyle w:val="TblzatSzveg"/>
            </w:pPr>
          </w:p>
        </w:tc>
      </w:tr>
      <w:tr w:rsidR="00277173" w:rsidRPr="00277173" w14:paraId="18EA80C8" w14:textId="77777777" w:rsidTr="00DB4925">
        <w:trPr>
          <w:trHeight w:val="620"/>
          <w:jc w:val="center"/>
        </w:trPr>
        <w:tc>
          <w:tcPr>
            <w:tcW w:w="421" w:type="pct"/>
            <w:shd w:val="clear" w:color="auto" w:fill="auto"/>
          </w:tcPr>
          <w:p w14:paraId="486B765B" w14:textId="77777777" w:rsidR="00277173" w:rsidRPr="00277173" w:rsidRDefault="00277173" w:rsidP="002B0472">
            <w:pPr>
              <w:pStyle w:val="TblzatSzveg"/>
              <w:rPr>
                <w:rStyle w:val="Kiemels2"/>
                <w:color w:val="0D0D0D" w:themeColor="text1" w:themeTint="F2"/>
              </w:rPr>
            </w:pPr>
            <w:r>
              <w:rPr>
                <w:rStyle w:val="Kiemels2"/>
                <w:color w:val="0D0D0D" w:themeColor="text1" w:themeTint="F2"/>
              </w:rPr>
              <w:t>1</w:t>
            </w:r>
            <w:r w:rsidR="002B0472">
              <w:rPr>
                <w:rStyle w:val="Kiemels2"/>
                <w:color w:val="0D0D0D" w:themeColor="text1" w:themeTint="F2"/>
              </w:rPr>
              <w:t>7</w:t>
            </w:r>
            <w:r>
              <w:rPr>
                <w:rStyle w:val="Kiemels2"/>
                <w:color w:val="0D0D0D" w:themeColor="text1" w:themeTint="F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5DA851FB" w14:textId="77777777" w:rsidR="00277173" w:rsidRDefault="00277173" w:rsidP="0027717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Olyan ember vagy, ahogyan az állatokkal bánsz</w:t>
            </w:r>
          </w:p>
          <w:p w14:paraId="1D5DEA9E" w14:textId="77777777" w:rsidR="00EC2F6F" w:rsidRDefault="00EC2F6F" w:rsidP="00277173">
            <w:pPr>
              <w:jc w:val="left"/>
              <w:rPr>
                <w:b/>
                <w:bCs/>
              </w:rPr>
            </w:pPr>
          </w:p>
          <w:p w14:paraId="36FE8079" w14:textId="77777777" w:rsidR="002B0472" w:rsidRDefault="002B0472" w:rsidP="00277173">
            <w:pPr>
              <w:jc w:val="left"/>
              <w:rPr>
                <w:b/>
                <w:bCs/>
              </w:rPr>
            </w:pPr>
          </w:p>
          <w:p w14:paraId="5C9369F6" w14:textId="77777777" w:rsidR="00EC2F6F" w:rsidRPr="00277173" w:rsidRDefault="00EC2F6F" w:rsidP="00EC2F6F">
            <w:pPr>
              <w:jc w:val="left"/>
              <w:rPr>
                <w:b/>
                <w:bCs/>
              </w:rPr>
            </w:pPr>
            <w:r w:rsidRPr="002B0472">
              <w:rPr>
                <w:b/>
                <w:bCs/>
              </w:rPr>
              <w:t>munkáltató óra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1E54F190" w14:textId="77777777" w:rsidR="00EC2F6F" w:rsidRPr="002B0472" w:rsidRDefault="00EC2F6F" w:rsidP="002B0472">
            <w:pPr>
              <w:pStyle w:val="TblzatSzveg"/>
            </w:pPr>
            <w:r w:rsidRPr="002B0472">
              <w:t>Az állatokkal való helyes bánásmód felismerése, az alapvető szabályok elsajátítása:</w:t>
            </w:r>
          </w:p>
          <w:p w14:paraId="3BC3EA12" w14:textId="77777777" w:rsidR="00277173" w:rsidRPr="002B0472" w:rsidRDefault="00277173" w:rsidP="002B0472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14:paraId="65F77653" w14:textId="77777777" w:rsidR="00EC2F6F" w:rsidRPr="0054281D" w:rsidRDefault="00EC2F6F" w:rsidP="00EC2F6F">
            <w:pPr>
              <w:pStyle w:val="TableParagraph"/>
              <w:ind w:left="22"/>
              <w:rPr>
                <w:rFonts w:ascii="Garamond" w:eastAsia="Calibri" w:hAnsi="Garamond" w:cs="Calibri"/>
                <w:lang w:val="hu-HU"/>
              </w:rPr>
            </w:pPr>
            <w:r w:rsidRPr="0054281D">
              <w:rPr>
                <w:rFonts w:ascii="Garamond" w:hAnsi="Garamond"/>
                <w:b/>
                <w:lang w:val="hu-HU"/>
              </w:rPr>
              <w:t>1. Tudomány, technika, kultúra</w:t>
            </w:r>
          </w:p>
          <w:p w14:paraId="61833A6C" w14:textId="77777777" w:rsidR="00EC2F6F" w:rsidRPr="0054281D" w:rsidRDefault="00EC2F6F" w:rsidP="00EC2F6F">
            <w:pPr>
              <w:pStyle w:val="TableParagraph"/>
              <w:ind w:left="22"/>
              <w:rPr>
                <w:rFonts w:ascii="Garamond" w:eastAsia="Calibri" w:hAnsi="Garamond" w:cs="Calibri"/>
                <w:lang w:val="hu-HU"/>
              </w:rPr>
            </w:pPr>
            <w:r w:rsidRPr="0054281D">
              <w:rPr>
                <w:rFonts w:ascii="Garamond" w:hAnsi="Garamond"/>
                <w:lang w:val="hu-HU"/>
              </w:rPr>
              <w:t>A csoportmunkában történő tanulás módszereinek kialakítása.</w:t>
            </w:r>
          </w:p>
          <w:p w14:paraId="02652D23" w14:textId="77777777" w:rsidR="00277173" w:rsidRPr="00277173" w:rsidRDefault="00277173" w:rsidP="00277173">
            <w:pPr>
              <w:pStyle w:val="TblzatSzveg"/>
              <w:rPr>
                <w:color w:val="0D0D0D" w:themeColor="text1" w:themeTint="F2"/>
              </w:rPr>
            </w:pPr>
          </w:p>
        </w:tc>
        <w:tc>
          <w:tcPr>
            <w:tcW w:w="1127" w:type="pct"/>
            <w:shd w:val="clear" w:color="auto" w:fill="auto"/>
          </w:tcPr>
          <w:p w14:paraId="7E813A67" w14:textId="77777777" w:rsidR="00EC2F6F" w:rsidRDefault="008054FA" w:rsidP="00EC2F6F">
            <w:pPr>
              <w:pStyle w:val="TblzatSzveg"/>
            </w:pPr>
            <w:r>
              <w:t>az állatok rendszeres, napi gondozása</w:t>
            </w:r>
          </w:p>
          <w:p w14:paraId="3EAA8572" w14:textId="77777777" w:rsidR="00EC2F6F" w:rsidRDefault="008054FA" w:rsidP="00EC2F6F">
            <w:pPr>
              <w:pStyle w:val="TblzatSzveg"/>
            </w:pPr>
            <w:r>
              <w:t>a madarak téli etetése</w:t>
            </w:r>
          </w:p>
          <w:p w14:paraId="2ECE32EB" w14:textId="77777777" w:rsidR="00EC2F6F" w:rsidRDefault="008054FA" w:rsidP="00EC2F6F">
            <w:pPr>
              <w:pStyle w:val="TblzatSzveg"/>
            </w:pPr>
            <w:r>
              <w:t>a haszonállatok tartása</w:t>
            </w:r>
          </w:p>
          <w:p w14:paraId="3784264E" w14:textId="77777777" w:rsidR="00EC2F6F" w:rsidRDefault="008054FA" w:rsidP="00EC2F6F">
            <w:pPr>
              <w:pStyle w:val="TblzatSzveg"/>
            </w:pPr>
            <w:r>
              <w:t>állatorvosi felügyelet</w:t>
            </w:r>
          </w:p>
          <w:p w14:paraId="63BE5C5E" w14:textId="77777777" w:rsidR="00277173" w:rsidRPr="00277173" w:rsidRDefault="008054FA" w:rsidP="00EC2F6F">
            <w:pPr>
              <w:pStyle w:val="TblzatSzveg"/>
              <w:rPr>
                <w:color w:val="0D0D0D" w:themeColor="text1" w:themeTint="F2"/>
              </w:rPr>
            </w:pPr>
            <w:r>
              <w:t>állatvédelmi törvény</w:t>
            </w:r>
          </w:p>
        </w:tc>
      </w:tr>
      <w:tr w:rsidR="00277173" w:rsidRPr="004C0B6D" w14:paraId="62C011E9" w14:textId="77777777" w:rsidTr="0051291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2B14" w14:textId="77777777" w:rsidR="00277173" w:rsidRDefault="00277173" w:rsidP="002B047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2B0472">
              <w:rPr>
                <w:rStyle w:val="Kiemels2"/>
              </w:rPr>
              <w:t>8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A7D5" w14:textId="77777777" w:rsidR="00277173" w:rsidRDefault="00277173" w:rsidP="0027717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Összefoglalás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8319" w14:textId="77777777" w:rsidR="00EC2F6F" w:rsidRPr="0054281D" w:rsidRDefault="00EC2F6F" w:rsidP="002B0472">
            <w:pPr>
              <w:pStyle w:val="TblzatSzveg"/>
              <w:rPr>
                <w:rFonts w:eastAsia="Calibri" w:cs="Calibri"/>
              </w:rPr>
            </w:pPr>
            <w:r w:rsidRPr="0054281D">
              <w:t>A megismert állatok csoportosítása különböző szempontok szerint. Gerinces és gerinctelen állatok testfelépítése közötti különbségek azonosítása. A környezethez való alkalmazkodás bizonyítása példákkal, következtetések levonása.</w:t>
            </w:r>
          </w:p>
          <w:p w14:paraId="2F494580" w14:textId="77777777" w:rsidR="00277173" w:rsidRDefault="00EC2F6F" w:rsidP="002B0472">
            <w:pPr>
              <w:pStyle w:val="TblzatSzveg"/>
            </w:pPr>
            <w:r w:rsidRPr="0054281D">
              <w:t>A hierarchikus rendszerezés elvének megismerése és alkalmazása.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1D3D" w14:textId="77777777" w:rsidR="00EC2F6F" w:rsidRPr="002B0472" w:rsidRDefault="00EC2F6F" w:rsidP="002B0472">
            <w:pPr>
              <w:pStyle w:val="TblzatSzveg"/>
              <w:rPr>
                <w:rStyle w:val="Kiemels2"/>
                <w:rFonts w:eastAsia="Calibri"/>
              </w:rPr>
            </w:pPr>
            <w:r w:rsidRPr="002B0472">
              <w:rPr>
                <w:rStyle w:val="Kiemels2"/>
              </w:rPr>
              <w:t>1. Tudomány, technika, kultúra</w:t>
            </w:r>
          </w:p>
          <w:p w14:paraId="6AFA698D" w14:textId="77777777" w:rsidR="00EC2F6F" w:rsidRPr="0054281D" w:rsidRDefault="00EC2F6F" w:rsidP="002B0472">
            <w:pPr>
              <w:pStyle w:val="TblzatSzveg"/>
              <w:rPr>
                <w:rFonts w:eastAsia="Calibri" w:cs="Calibri"/>
              </w:rPr>
            </w:pPr>
            <w:r w:rsidRPr="0054281D">
              <w:t>A csoportmunkában történő tanulás módszereinek kialakítása.</w:t>
            </w:r>
          </w:p>
          <w:p w14:paraId="23B02F80" w14:textId="77777777" w:rsidR="00EC2F6F" w:rsidRPr="00EC2F6F" w:rsidRDefault="00EC2F6F" w:rsidP="002B0472">
            <w:pPr>
              <w:pStyle w:val="TblzatSzveg"/>
              <w:rPr>
                <w:rStyle w:val="Kiemels2"/>
              </w:rPr>
            </w:pPr>
            <w:r w:rsidRPr="00EC2F6F">
              <w:rPr>
                <w:rStyle w:val="Kiemels2"/>
              </w:rPr>
              <w:t>3. Rendszerek</w:t>
            </w:r>
          </w:p>
          <w:p w14:paraId="391AFCEB" w14:textId="77777777" w:rsidR="00277173" w:rsidRDefault="00EC2F6F" w:rsidP="002B0472">
            <w:pPr>
              <w:pStyle w:val="TblzatSzveg"/>
            </w:pPr>
            <w:r w:rsidRPr="0054281D">
              <w:t>A rendszerszemlélet fejlesztése az állatcsoportok lényeges jegyeinek kiemelésével.</w:t>
            </w:r>
          </w:p>
          <w:p w14:paraId="5B659EC8" w14:textId="77777777" w:rsidR="00EC2F6F" w:rsidRPr="002B0472" w:rsidRDefault="00EC2F6F" w:rsidP="002B0472">
            <w:pPr>
              <w:pStyle w:val="TblzatSzveg"/>
              <w:rPr>
                <w:rStyle w:val="Kiemels2"/>
                <w:rFonts w:eastAsia="Calibri"/>
              </w:rPr>
            </w:pPr>
            <w:r w:rsidRPr="002B0472">
              <w:rPr>
                <w:rStyle w:val="Kiemels2"/>
              </w:rPr>
              <w:t>4. A felépítés és a működés kapcsolata</w:t>
            </w:r>
          </w:p>
          <w:p w14:paraId="64894F92" w14:textId="77777777" w:rsidR="00EC2F6F" w:rsidRPr="009C6F5C" w:rsidRDefault="00EC2F6F" w:rsidP="002B0472">
            <w:pPr>
              <w:pStyle w:val="TblzatSzveg"/>
            </w:pPr>
            <w:r w:rsidRPr="0054281D">
              <w:t>A hierarchikus rendszerezés elvének megismerése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89FB" w14:textId="77777777" w:rsidR="00277173" w:rsidRDefault="00277173" w:rsidP="00277173">
            <w:pPr>
              <w:pStyle w:val="TblzatSzveg"/>
            </w:pPr>
          </w:p>
        </w:tc>
      </w:tr>
      <w:tr w:rsidR="00277173" w:rsidRPr="004C0B6D" w14:paraId="3E6E9475" w14:textId="77777777" w:rsidTr="0051291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0C88" w14:textId="77777777" w:rsidR="00277173" w:rsidRDefault="002B0472" w:rsidP="002B047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19</w:t>
            </w:r>
            <w:r w:rsidR="00277173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BC0A" w14:textId="77777777" w:rsidR="00277173" w:rsidRDefault="00277173" w:rsidP="0027717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Ellenőrző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7E35" w14:textId="77777777" w:rsidR="00277173" w:rsidRDefault="00277173" w:rsidP="00277173">
            <w:pPr>
              <w:jc w:val="left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9A865" w14:textId="77777777" w:rsidR="00277173" w:rsidRPr="009C6F5C" w:rsidRDefault="00277173" w:rsidP="00277173">
            <w:pPr>
              <w:jc w:val="left"/>
              <w:rPr>
                <w:b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0F52" w14:textId="77777777" w:rsidR="00277173" w:rsidRDefault="00277173" w:rsidP="00277173">
            <w:pPr>
              <w:pStyle w:val="TblzatSzveg"/>
            </w:pPr>
          </w:p>
        </w:tc>
      </w:tr>
      <w:tr w:rsidR="00277173" w:rsidRPr="007C2029" w14:paraId="0902AF75" w14:textId="77777777" w:rsidTr="009B3374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34213E9" w14:textId="77777777" w:rsidR="00277173" w:rsidRDefault="00277173" w:rsidP="00277173">
            <w:pPr>
              <w:pStyle w:val="Cm"/>
            </w:pPr>
            <w:r w:rsidRPr="00277173">
              <w:lastRenderedPageBreak/>
              <w:t>HAZAI TÁJAK ÉLŐVILÁGA</w:t>
            </w:r>
          </w:p>
        </w:tc>
      </w:tr>
      <w:tr w:rsidR="00277173" w:rsidRPr="004C0B6D" w14:paraId="3ABA5A41" w14:textId="77777777" w:rsidTr="00DB4925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DEDD" w14:textId="77777777" w:rsidR="00277173" w:rsidRDefault="00277173" w:rsidP="002B047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2B0472">
              <w:rPr>
                <w:rStyle w:val="Kiemels2"/>
              </w:rPr>
              <w:t>0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A971" w14:textId="77777777" w:rsidR="00277173" w:rsidRDefault="00277173" w:rsidP="00277173">
            <w:pPr>
              <w:pStyle w:val="TblzatSzveg"/>
              <w:rPr>
                <w:rStyle w:val="Kiemels2"/>
              </w:rPr>
            </w:pPr>
            <w:r w:rsidRPr="00277173">
              <w:rPr>
                <w:rStyle w:val="Kiemels2"/>
              </w:rPr>
              <w:t>A mező élővilága</w:t>
            </w:r>
          </w:p>
          <w:p w14:paraId="6F340FC4" w14:textId="77777777" w:rsidR="00D92C56" w:rsidRDefault="00D92C56" w:rsidP="00D92C56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pázsitfüvek,</w:t>
            </w:r>
          </w:p>
          <w:p w14:paraId="3B4DC97D" w14:textId="77777777" w:rsidR="00D92C56" w:rsidRDefault="00D92C56" w:rsidP="00D92C56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gyermekláncfű,</w:t>
            </w:r>
          </w:p>
          <w:p w14:paraId="3237A0D8" w14:textId="77777777" w:rsidR="00D92C56" w:rsidRDefault="00D92C56" w:rsidP="00D92C56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mezei zsálya,</w:t>
            </w:r>
          </w:p>
          <w:p w14:paraId="1B224F8B" w14:textId="77777777" w:rsidR="00D92C56" w:rsidRPr="00D92C56" w:rsidRDefault="00D92C56" w:rsidP="00D92C56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parlagfű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4F81" w14:textId="77777777" w:rsidR="00D92C56" w:rsidRPr="00BF1513" w:rsidRDefault="00D92C56" w:rsidP="00D92C56">
            <w:pPr>
              <w:jc w:val="left"/>
            </w:pPr>
            <w:r w:rsidRPr="00BF1513">
              <w:t>A növények alkalmazkodása a száraz és nedves környezethez</w:t>
            </w:r>
            <w:r>
              <w:t>.</w:t>
            </w:r>
          </w:p>
          <w:p w14:paraId="06C0D0B3" w14:textId="77777777" w:rsidR="00D92C56" w:rsidRPr="00BF1513" w:rsidRDefault="00D92C56" w:rsidP="00D92C56">
            <w:pPr>
              <w:jc w:val="left"/>
            </w:pPr>
            <w:r w:rsidRPr="00BF1513">
              <w:t>A</w:t>
            </w:r>
            <w:r>
              <w:t xml:space="preserve"> pázsit</w:t>
            </w:r>
            <w:r w:rsidRPr="00BF1513">
              <w:t>füvek szerepe a mező életközösségében</w:t>
            </w:r>
            <w:r>
              <w:t>.</w:t>
            </w:r>
          </w:p>
          <w:p w14:paraId="2E13056C" w14:textId="77777777" w:rsidR="00D92C56" w:rsidRPr="00BF1513" w:rsidRDefault="00D92C56" w:rsidP="00D92C56">
            <w:pPr>
              <w:jc w:val="left"/>
            </w:pPr>
            <w:r w:rsidRPr="00BF1513">
              <w:t xml:space="preserve">A virág </w:t>
            </w:r>
            <w:r>
              <w:t>és virágzat</w:t>
            </w:r>
            <w:r w:rsidRPr="00BF1513">
              <w:t>fogalmának tisztázása</w:t>
            </w:r>
            <w:r>
              <w:t>.</w:t>
            </w:r>
          </w:p>
          <w:p w14:paraId="2AC3C206" w14:textId="77777777" w:rsidR="00D92C56" w:rsidRDefault="00D92C56" w:rsidP="00D92C56">
            <w:pPr>
              <w:jc w:val="left"/>
            </w:pPr>
            <w:r>
              <w:t>A megporzás és a virágszerkezet összefüggésének megértése</w:t>
            </w:r>
            <w:r w:rsidR="002B0472">
              <w:t>.</w:t>
            </w:r>
          </w:p>
          <w:p w14:paraId="32F72617" w14:textId="77777777" w:rsidR="00D92C56" w:rsidRDefault="00D92C56" w:rsidP="00D92C56">
            <w:pPr>
              <w:jc w:val="left"/>
            </w:pPr>
            <w:r>
              <w:t>A parlagfű veszélyességének felismerése, terjedésének visszaszorítása.</w:t>
            </w:r>
          </w:p>
          <w:p w14:paraId="4E7D05E3" w14:textId="77777777" w:rsidR="00277173" w:rsidRDefault="00D92C56" w:rsidP="00D92C56">
            <w:pPr>
              <w:jc w:val="left"/>
            </w:pPr>
            <w:r>
              <w:t>Allergia fogalma – allergiát okozó növények.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C4E2" w14:textId="77777777" w:rsidR="00F5464F" w:rsidRPr="00CD22B7" w:rsidRDefault="00F5464F" w:rsidP="00F5464F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4.</w:t>
            </w:r>
            <w:r w:rsidRPr="00CD22B7">
              <w:rPr>
                <w:rFonts w:ascii="Garamond" w:hAnsi="Garamond"/>
                <w:b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Felépítés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b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működés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kapcsolata</w:t>
            </w:r>
          </w:p>
          <w:p w14:paraId="1B28EFC4" w14:textId="77777777" w:rsidR="00F5464F" w:rsidRPr="00CD22B7" w:rsidRDefault="00F5464F" w:rsidP="00F5464F">
            <w:pPr>
              <w:pStyle w:val="TblzatSzveg"/>
              <w:rPr>
                <w:rFonts w:eastAsia="Calibri" w:cs="Calibri"/>
              </w:rPr>
            </w:pPr>
            <w:r w:rsidRPr="00CD22B7">
              <w:rPr>
                <w:w w:val="105"/>
              </w:rPr>
              <w:t>A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testfelépítés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és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az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életmód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kapcsolatának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felismerése</w:t>
            </w:r>
            <w:r w:rsidRPr="00CD22B7">
              <w:rPr>
                <w:spacing w:val="45"/>
                <w:w w:val="103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w w:val="105"/>
              </w:rPr>
              <w:t>mező</w:t>
            </w:r>
            <w:r w:rsidRPr="00CD22B7">
              <w:rPr>
                <w:spacing w:val="-8"/>
                <w:w w:val="105"/>
              </w:rPr>
              <w:t xml:space="preserve"> </w:t>
            </w:r>
            <w:r w:rsidRPr="00CD22B7">
              <w:rPr>
                <w:w w:val="105"/>
              </w:rPr>
              <w:t>növényeinek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w w:val="105"/>
              </w:rPr>
              <w:t>példáján.</w:t>
            </w:r>
            <w:r w:rsidRPr="00CD22B7">
              <w:rPr>
                <w:spacing w:val="23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w w:val="105"/>
              </w:rPr>
              <w:t>mező</w:t>
            </w:r>
            <w:r w:rsidRPr="00CD22B7">
              <w:rPr>
                <w:spacing w:val="-8"/>
                <w:w w:val="105"/>
              </w:rPr>
              <w:t xml:space="preserve"> </w:t>
            </w:r>
            <w:r w:rsidRPr="00CD22B7">
              <w:rPr>
                <w:w w:val="105"/>
              </w:rPr>
              <w:t>növényeinek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w w:val="105"/>
              </w:rPr>
              <w:t>és</w:t>
            </w:r>
            <w:r w:rsidRPr="00CD22B7">
              <w:rPr>
                <w:spacing w:val="37"/>
                <w:w w:val="103"/>
              </w:rPr>
              <w:t xml:space="preserve"> </w:t>
            </w:r>
            <w:r w:rsidRPr="00CD22B7">
              <w:rPr>
                <w:w w:val="105"/>
              </w:rPr>
              <w:t>környezet</w:t>
            </w:r>
            <w:r w:rsidRPr="00CD22B7">
              <w:rPr>
                <w:spacing w:val="-20"/>
                <w:w w:val="105"/>
              </w:rPr>
              <w:t xml:space="preserve"> </w:t>
            </w:r>
            <w:r w:rsidRPr="00CD22B7">
              <w:rPr>
                <w:w w:val="105"/>
              </w:rPr>
              <w:t>közötti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w w:val="105"/>
              </w:rPr>
              <w:t>kapcsolatok</w:t>
            </w:r>
            <w:r w:rsidRPr="00CD22B7">
              <w:rPr>
                <w:spacing w:val="-20"/>
                <w:w w:val="105"/>
              </w:rPr>
              <w:t xml:space="preserve"> </w:t>
            </w:r>
            <w:r w:rsidRPr="00CD22B7">
              <w:rPr>
                <w:w w:val="105"/>
              </w:rPr>
              <w:t>felismerése.</w:t>
            </w:r>
          </w:p>
          <w:p w14:paraId="0C82E7A1" w14:textId="77777777" w:rsidR="00F5464F" w:rsidRPr="00CD22B7" w:rsidRDefault="00F5464F" w:rsidP="00F5464F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7.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ö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ny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eze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</w:t>
            </w:r>
            <w:r w:rsidRPr="00CD22B7">
              <w:rPr>
                <w:rFonts w:ascii="Garamond" w:hAnsi="Garamond"/>
                <w:b/>
                <w:spacing w:val="-14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fe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nnta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tható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ság</w:t>
            </w:r>
          </w:p>
          <w:p w14:paraId="14FCD286" w14:textId="77777777" w:rsidR="00277173" w:rsidRPr="009C6F5C" w:rsidRDefault="00F5464F" w:rsidP="00F5464F">
            <w:pPr>
              <w:jc w:val="left"/>
              <w:rPr>
                <w:b/>
              </w:rPr>
            </w:pPr>
            <w:r w:rsidRPr="00CD22B7">
              <w:rPr>
                <w:w w:val="105"/>
              </w:rPr>
              <w:t>Az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w w:val="105"/>
              </w:rPr>
              <w:t>éghajlat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és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w w:val="105"/>
              </w:rPr>
              <w:t>az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w w:val="105"/>
              </w:rPr>
              <w:t>időjárás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w w:val="105"/>
              </w:rPr>
              <w:t>élőlényekre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gyakorolt</w:t>
            </w:r>
            <w:r w:rsidRPr="00CD22B7">
              <w:rPr>
                <w:spacing w:val="39"/>
                <w:w w:val="103"/>
              </w:rPr>
              <w:t xml:space="preserve"> </w:t>
            </w:r>
            <w:r w:rsidRPr="00CD22B7">
              <w:rPr>
                <w:w w:val="105"/>
              </w:rPr>
              <w:t>hatásának,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felismerése,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megfigyelése. Az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élőlények</w:t>
            </w:r>
            <w:r w:rsidRPr="00CD22B7">
              <w:rPr>
                <w:spacing w:val="47"/>
                <w:w w:val="103"/>
              </w:rPr>
              <w:t xml:space="preserve"> </w:t>
            </w:r>
            <w:r w:rsidRPr="00CD22B7">
              <w:rPr>
                <w:w w:val="105"/>
              </w:rPr>
              <w:t>környezethez</w:t>
            </w:r>
            <w:r w:rsidRPr="00CD22B7">
              <w:rPr>
                <w:spacing w:val="-20"/>
                <w:w w:val="105"/>
              </w:rPr>
              <w:t xml:space="preserve"> </w:t>
            </w:r>
            <w:r w:rsidRPr="00CD22B7">
              <w:rPr>
                <w:w w:val="105"/>
              </w:rPr>
              <w:t>való</w:t>
            </w:r>
            <w:r w:rsidRPr="00CD22B7">
              <w:rPr>
                <w:spacing w:val="-20"/>
                <w:w w:val="105"/>
              </w:rPr>
              <w:t xml:space="preserve"> </w:t>
            </w:r>
            <w:r w:rsidRPr="00CD22B7">
              <w:rPr>
                <w:w w:val="105"/>
              </w:rPr>
              <w:t>alkalmazkodását</w:t>
            </w:r>
            <w:r w:rsidRPr="00CD22B7">
              <w:rPr>
                <w:spacing w:val="-20"/>
                <w:w w:val="105"/>
              </w:rPr>
              <w:t xml:space="preserve"> </w:t>
            </w:r>
            <w:r w:rsidRPr="00CD22B7">
              <w:rPr>
                <w:w w:val="105"/>
              </w:rPr>
              <w:t>bizonyító</w:t>
            </w:r>
            <w:r w:rsidRPr="00CD22B7">
              <w:rPr>
                <w:spacing w:val="41"/>
                <w:w w:val="103"/>
              </w:rPr>
              <w:t xml:space="preserve"> </w:t>
            </w:r>
            <w:r w:rsidRPr="00CD22B7">
              <w:rPr>
                <w:w w:val="105"/>
              </w:rPr>
              <w:t>tulajdonságok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bemutatása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pázsitfüvek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példáján.</w:t>
            </w:r>
            <w:r w:rsidRPr="00CD22B7">
              <w:rPr>
                <w:spacing w:val="17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41"/>
                <w:w w:val="103"/>
              </w:rPr>
              <w:t xml:space="preserve"> </w:t>
            </w:r>
            <w:r w:rsidRPr="00CD22B7">
              <w:rPr>
                <w:w w:val="105"/>
              </w:rPr>
              <w:t>lakóhely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w w:val="105"/>
              </w:rPr>
              <w:t>környezetében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w w:val="105"/>
              </w:rPr>
              <w:t>található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természet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w w:val="105"/>
              </w:rPr>
              <w:t>közeli</w:t>
            </w:r>
            <w:r w:rsidRPr="00CD22B7">
              <w:rPr>
                <w:spacing w:val="39"/>
                <w:w w:val="103"/>
              </w:rPr>
              <w:t xml:space="preserve"> </w:t>
            </w:r>
            <w:r w:rsidRPr="00CD22B7">
              <w:rPr>
                <w:w w:val="105"/>
              </w:rPr>
              <w:t>élőhelyek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w w:val="105"/>
              </w:rPr>
              <w:t>megfigyelése,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tapasztalatok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leírása.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19A6" w14:textId="77777777" w:rsidR="00D92C56" w:rsidRDefault="008054FA" w:rsidP="00D92C56">
            <w:pPr>
              <w:pStyle w:val="TblzatSzveg"/>
            </w:pPr>
            <w:r w:rsidRPr="00D92C56">
              <w:t>pázsitfüvek: mellékgyökérzet</w:t>
            </w:r>
            <w:r>
              <w:rPr>
                <w:u w:val="single"/>
              </w:rPr>
              <w:t xml:space="preserve">, </w:t>
            </w:r>
            <w:r w:rsidRPr="009E4710">
              <w:t>szal</w:t>
            </w:r>
            <w:r>
              <w:t>maszár, száröle</w:t>
            </w:r>
            <w:r w:rsidRPr="009E4710">
              <w:t>l</w:t>
            </w:r>
            <w:r>
              <w:t>ő le</w:t>
            </w:r>
            <w:r w:rsidRPr="009E4710">
              <w:t>vél,</w:t>
            </w:r>
            <w:r>
              <w:t xml:space="preserve"> </w:t>
            </w:r>
            <w:r w:rsidRPr="00BF1513">
              <w:t>párhuzamos levélerezet</w:t>
            </w:r>
            <w:r>
              <w:t>, kalászvirág</w:t>
            </w:r>
            <w:r w:rsidRPr="009E4710">
              <w:t>zat vagy bu</w:t>
            </w:r>
            <w:r>
              <w:t>gavirágzat, szélporozta növény</w:t>
            </w:r>
          </w:p>
          <w:p w14:paraId="2455CD46" w14:textId="77777777" w:rsidR="00F5464F" w:rsidRDefault="008054FA" w:rsidP="00D92C56">
            <w:pPr>
              <w:pStyle w:val="TblzatSzveg"/>
            </w:pPr>
            <w:r w:rsidRPr="00D92C56">
              <w:t>gyermekláncfű</w:t>
            </w:r>
            <w:r>
              <w:t>:</w:t>
            </w:r>
            <w:r w:rsidRPr="00D92C56">
              <w:t xml:space="preserve"> </w:t>
            </w:r>
            <w:r w:rsidRPr="00BF1513">
              <w:t>gyöktörzs, virágzat, kaszattermés</w:t>
            </w:r>
            <w:r>
              <w:t>,</w:t>
            </w:r>
            <w:r w:rsidRPr="00BF1513">
              <w:t xml:space="preserve"> rovarporozta</w:t>
            </w:r>
            <w:r>
              <w:t xml:space="preserve"> növény, nektár</w:t>
            </w:r>
          </w:p>
          <w:p w14:paraId="0AB0B35A" w14:textId="77777777" w:rsidR="00D92C56" w:rsidRPr="009E4710" w:rsidRDefault="008054FA" w:rsidP="00D92C56">
            <w:pPr>
              <w:pStyle w:val="TblzatSzveg"/>
            </w:pPr>
            <w:r w:rsidRPr="00F5464F">
              <w:t>mezei zsálya</w:t>
            </w:r>
            <w:r>
              <w:t xml:space="preserve">: </w:t>
            </w:r>
            <w:r w:rsidRPr="00BF1513">
              <w:t>gyöktörzs, színes virágok,</w:t>
            </w:r>
            <w:r>
              <w:t xml:space="preserve"> g</w:t>
            </w:r>
            <w:r w:rsidRPr="009E4710">
              <w:t>yógynövény</w:t>
            </w:r>
          </w:p>
          <w:p w14:paraId="37DD2AA9" w14:textId="77777777" w:rsidR="00277173" w:rsidRDefault="00277173" w:rsidP="00D92C56">
            <w:pPr>
              <w:pStyle w:val="TblzatSzveg"/>
            </w:pPr>
          </w:p>
        </w:tc>
      </w:tr>
      <w:tr w:rsidR="00277173" w:rsidRPr="004C0B6D" w14:paraId="0B892C8F" w14:textId="77777777" w:rsidTr="00DB4925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46AF" w14:textId="77777777" w:rsidR="00277173" w:rsidRDefault="00277173" w:rsidP="002F338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2F3386">
              <w:rPr>
                <w:rStyle w:val="Kiemels2"/>
              </w:rPr>
              <w:t>1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5D9A" w14:textId="77777777" w:rsidR="00277173" w:rsidRDefault="00277173" w:rsidP="00277173">
            <w:pPr>
              <w:pStyle w:val="TblzatSzveg"/>
              <w:rPr>
                <w:rStyle w:val="Kiemels2"/>
              </w:rPr>
            </w:pPr>
            <w:r w:rsidRPr="00277173">
              <w:rPr>
                <w:rStyle w:val="Kiemels2"/>
              </w:rPr>
              <w:t>Fontos kenyérgabonánk, a búza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8F00" w14:textId="77777777" w:rsidR="00E82F7E" w:rsidRPr="000909DC" w:rsidRDefault="00E82F7E" w:rsidP="00E82F7E">
            <w:pPr>
              <w:pStyle w:val="TblzatSzveg"/>
            </w:pPr>
            <w:r w:rsidRPr="000909DC">
              <w:t xml:space="preserve">A búza </w:t>
            </w:r>
            <w:r>
              <w:t>jelentőségének felismerése a hazai táplálkozásban.</w:t>
            </w:r>
          </w:p>
          <w:p w14:paraId="7ADEB35C" w14:textId="77777777" w:rsidR="00277173" w:rsidRDefault="00E82F7E" w:rsidP="00E82F7E">
            <w:pPr>
              <w:pStyle w:val="TblzatSzveg"/>
            </w:pPr>
            <w:r>
              <w:t>A testfelépítés megismerése, a pázsitfüvek és a búza alapvető tulajdonságainak összehasonlítása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D1BF" w14:textId="77777777" w:rsidR="00E82F7E" w:rsidRPr="00C339B5" w:rsidRDefault="00E82F7E" w:rsidP="00E82F7E">
            <w:pPr>
              <w:pStyle w:val="TblzatSzveg"/>
              <w:rPr>
                <w:rStyle w:val="Kiemels2"/>
              </w:rPr>
            </w:pPr>
            <w:r w:rsidRPr="00C339B5">
              <w:rPr>
                <w:rStyle w:val="Kiemels2"/>
              </w:rPr>
              <w:t>6. Az ember megismerése és egészsége</w:t>
            </w:r>
          </w:p>
          <w:p w14:paraId="5DE27A01" w14:textId="77777777" w:rsidR="00E82F7E" w:rsidRDefault="00E82F7E" w:rsidP="00E82F7E">
            <w:pPr>
              <w:pStyle w:val="TblzatSzveg"/>
              <w:rPr>
                <w:w w:val="105"/>
              </w:rPr>
            </w:pPr>
            <w:r>
              <w:rPr>
                <w:w w:val="105"/>
              </w:rPr>
              <w:t>A búza jelentősége az emberi táplálkozásban.</w:t>
            </w:r>
          </w:p>
          <w:p w14:paraId="546F6E99" w14:textId="77777777" w:rsidR="00E82F7E" w:rsidRPr="00CD22B7" w:rsidRDefault="00E82F7E" w:rsidP="00E82F7E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7.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ö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ny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eze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</w:t>
            </w:r>
            <w:r w:rsidRPr="00CD22B7">
              <w:rPr>
                <w:rFonts w:ascii="Garamond" w:hAnsi="Garamond"/>
                <w:b/>
                <w:spacing w:val="-14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fe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nnta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tható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ság</w:t>
            </w:r>
          </w:p>
          <w:p w14:paraId="51F2D58C" w14:textId="77777777" w:rsidR="00E82F7E" w:rsidRPr="009C6F5C" w:rsidRDefault="00E82F7E" w:rsidP="00E82F7E">
            <w:pPr>
              <w:jc w:val="left"/>
              <w:rPr>
                <w:b/>
              </w:rPr>
            </w:pPr>
            <w:r w:rsidRPr="00CD22B7">
              <w:rPr>
                <w:w w:val="105"/>
              </w:rPr>
              <w:t>Az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w w:val="105"/>
              </w:rPr>
              <w:t>éghajlat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és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w w:val="105"/>
              </w:rPr>
              <w:t>az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w w:val="105"/>
              </w:rPr>
              <w:t>időjárás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w w:val="105"/>
              </w:rPr>
              <w:t>élőlényekre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gyakorolt</w:t>
            </w:r>
            <w:r w:rsidRPr="00CD22B7">
              <w:rPr>
                <w:spacing w:val="39"/>
                <w:w w:val="103"/>
              </w:rPr>
              <w:t xml:space="preserve"> </w:t>
            </w:r>
            <w:r w:rsidRPr="00CD22B7">
              <w:rPr>
                <w:w w:val="105"/>
              </w:rPr>
              <w:t>hatásának,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felismerése,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megfigyelése. Az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élőlények</w:t>
            </w:r>
            <w:r w:rsidRPr="00CD22B7">
              <w:rPr>
                <w:spacing w:val="47"/>
                <w:w w:val="103"/>
              </w:rPr>
              <w:t xml:space="preserve"> </w:t>
            </w:r>
            <w:r w:rsidRPr="00CD22B7">
              <w:rPr>
                <w:w w:val="105"/>
              </w:rPr>
              <w:t>környezethez</w:t>
            </w:r>
            <w:r w:rsidRPr="00CD22B7">
              <w:rPr>
                <w:spacing w:val="-20"/>
                <w:w w:val="105"/>
              </w:rPr>
              <w:t xml:space="preserve"> </w:t>
            </w:r>
            <w:r w:rsidRPr="00CD22B7">
              <w:rPr>
                <w:w w:val="105"/>
              </w:rPr>
              <w:t>való</w:t>
            </w:r>
            <w:r w:rsidRPr="00CD22B7">
              <w:rPr>
                <w:spacing w:val="-20"/>
                <w:w w:val="105"/>
              </w:rPr>
              <w:t xml:space="preserve"> </w:t>
            </w:r>
            <w:r w:rsidRPr="00CD22B7">
              <w:rPr>
                <w:w w:val="105"/>
              </w:rPr>
              <w:t>alkalmazkodását</w:t>
            </w:r>
            <w:r w:rsidRPr="00CD22B7">
              <w:rPr>
                <w:spacing w:val="-20"/>
                <w:w w:val="105"/>
              </w:rPr>
              <w:t xml:space="preserve"> </w:t>
            </w:r>
            <w:r w:rsidRPr="00CD22B7">
              <w:rPr>
                <w:w w:val="105"/>
              </w:rPr>
              <w:t>bizonyító</w:t>
            </w:r>
            <w:r w:rsidRPr="00CD22B7">
              <w:rPr>
                <w:spacing w:val="41"/>
                <w:w w:val="103"/>
              </w:rPr>
              <w:t xml:space="preserve"> </w:t>
            </w:r>
            <w:r w:rsidRPr="00CD22B7">
              <w:rPr>
                <w:w w:val="105"/>
              </w:rPr>
              <w:t>tulajdonságok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bemutatása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pázsitfüvek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példáján.</w:t>
            </w:r>
            <w:r w:rsidRPr="00CD22B7">
              <w:rPr>
                <w:spacing w:val="17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41"/>
                <w:w w:val="103"/>
              </w:rPr>
              <w:t xml:space="preserve"> </w:t>
            </w:r>
            <w:r w:rsidRPr="00CD22B7">
              <w:rPr>
                <w:w w:val="105"/>
              </w:rPr>
              <w:t>lakóhely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w w:val="105"/>
              </w:rPr>
              <w:t>környezetében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w w:val="105"/>
              </w:rPr>
              <w:t>található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természet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w w:val="105"/>
              </w:rPr>
              <w:lastRenderedPageBreak/>
              <w:t>közeli</w:t>
            </w:r>
            <w:r w:rsidRPr="00CD22B7">
              <w:rPr>
                <w:spacing w:val="39"/>
                <w:w w:val="103"/>
              </w:rPr>
              <w:t xml:space="preserve"> </w:t>
            </w:r>
            <w:r w:rsidRPr="00CD22B7">
              <w:rPr>
                <w:w w:val="105"/>
              </w:rPr>
              <w:t>élőhelyek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w w:val="105"/>
              </w:rPr>
              <w:t>megfigyelése,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tapasztalatok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leírása.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4043" w14:textId="77777777" w:rsidR="00F5464F" w:rsidRDefault="008054FA" w:rsidP="00F5464F">
            <w:pPr>
              <w:pStyle w:val="TblzatSzveg"/>
            </w:pPr>
            <w:r>
              <w:lastRenderedPageBreak/>
              <w:t>mellékgyökérzet, szalmaszár, szárölelő levél, kalászvirágzat,</w:t>
            </w:r>
          </w:p>
          <w:p w14:paraId="07693378" w14:textId="77777777" w:rsidR="00F5464F" w:rsidRDefault="008054FA" w:rsidP="00F5464F">
            <w:pPr>
              <w:pStyle w:val="TblzatSzveg"/>
            </w:pPr>
            <w:r>
              <w:t>szemtermés (korpa, liszt)</w:t>
            </w:r>
          </w:p>
          <w:p w14:paraId="69E83013" w14:textId="77777777" w:rsidR="00277173" w:rsidRDefault="008054FA" w:rsidP="00F5464F">
            <w:pPr>
              <w:pStyle w:val="TblzatSzveg"/>
            </w:pPr>
            <w:r>
              <w:t>gabonából készült élelmiszerek</w:t>
            </w:r>
          </w:p>
        </w:tc>
      </w:tr>
      <w:tr w:rsidR="00277173" w:rsidRPr="004C0B6D" w14:paraId="1494A8AF" w14:textId="77777777" w:rsidTr="00DB4925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33C1" w14:textId="77777777" w:rsidR="00277173" w:rsidRDefault="00277173" w:rsidP="002F338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2F3386">
              <w:rPr>
                <w:rStyle w:val="Kiemels2"/>
              </w:rPr>
              <w:t>2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49BB" w14:textId="77777777" w:rsidR="00277173" w:rsidRDefault="00277173" w:rsidP="00277173">
            <w:pPr>
              <w:pStyle w:val="TblzatSzveg"/>
              <w:rPr>
                <w:rStyle w:val="Kiemels2"/>
              </w:rPr>
            </w:pPr>
            <w:r w:rsidRPr="00277173">
              <w:rPr>
                <w:rStyle w:val="Kiemels2"/>
              </w:rPr>
              <w:t>Szántóföldi növényeink</w:t>
            </w:r>
          </w:p>
          <w:p w14:paraId="6DA663DF" w14:textId="77777777" w:rsidR="00D92C56" w:rsidRDefault="00D92C56" w:rsidP="00D92C56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kukorica,</w:t>
            </w:r>
          </w:p>
          <w:p w14:paraId="23525328" w14:textId="77777777" w:rsidR="00D92C56" w:rsidRPr="00D92C56" w:rsidRDefault="00D92C56" w:rsidP="00D92C56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napraforgó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E3CC" w14:textId="77777777" w:rsidR="00E82F7E" w:rsidRPr="00DA5EAA" w:rsidRDefault="00E82F7E" w:rsidP="00DC5B17">
            <w:pPr>
              <w:pStyle w:val="TblzatSzveg"/>
            </w:pPr>
            <w:r w:rsidRPr="00DA5EAA">
              <w:t>A kukorica és a búza összehasonlítása: hasonlóságok, azonosságok, különbségek.</w:t>
            </w:r>
            <w:r w:rsidR="00DC5B17">
              <w:t xml:space="preserve"> a testfelépítésben, a környezeti igény és a felhasználás tekintetében.</w:t>
            </w:r>
          </w:p>
          <w:p w14:paraId="28CBE0C7" w14:textId="77777777" w:rsidR="00277173" w:rsidRDefault="00E82F7E" w:rsidP="00DC5B17">
            <w:pPr>
              <w:pStyle w:val="TblzatSzveg"/>
            </w:pPr>
            <w:r>
              <w:t>A napraforgó</w:t>
            </w:r>
            <w:r w:rsidR="00DC5B17">
              <w:t xml:space="preserve"> testfelépítésének és felhasználásának megismerése, a környezeti igény és a termesztés összefüggése.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F9B3" w14:textId="77777777" w:rsidR="00DC5B17" w:rsidRPr="00C339B5" w:rsidRDefault="00DC5B17" w:rsidP="00DC5B17">
            <w:pPr>
              <w:pStyle w:val="TblzatSzveg"/>
              <w:rPr>
                <w:rStyle w:val="Kiemels2"/>
              </w:rPr>
            </w:pPr>
            <w:r w:rsidRPr="00C339B5">
              <w:rPr>
                <w:rStyle w:val="Kiemels2"/>
              </w:rPr>
              <w:t>6. Az ember megismerése és egészsége</w:t>
            </w:r>
          </w:p>
          <w:p w14:paraId="78CA25D6" w14:textId="77777777" w:rsidR="00DC5B17" w:rsidRDefault="00DC5B17" w:rsidP="00DC5B17">
            <w:pPr>
              <w:pStyle w:val="TblzatSzveg"/>
              <w:rPr>
                <w:w w:val="105"/>
              </w:rPr>
            </w:pPr>
            <w:r>
              <w:rPr>
                <w:w w:val="105"/>
              </w:rPr>
              <w:t>A kukorica és a napraforgó jelentősége az emberi táplálkozásban és a takarmányozásban.</w:t>
            </w:r>
          </w:p>
          <w:p w14:paraId="7E1A6C76" w14:textId="77777777" w:rsidR="00DC5B17" w:rsidRPr="00CD22B7" w:rsidRDefault="00DC5B17" w:rsidP="00DC5B17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7.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ö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ny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eze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</w:t>
            </w:r>
            <w:r w:rsidRPr="00CD22B7">
              <w:rPr>
                <w:rFonts w:ascii="Garamond" w:hAnsi="Garamond"/>
                <w:b/>
                <w:spacing w:val="-14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fe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nnta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tható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ság</w:t>
            </w:r>
          </w:p>
          <w:p w14:paraId="56BFF675" w14:textId="77777777" w:rsidR="00277173" w:rsidRDefault="00DC5B17" w:rsidP="00DC5B17">
            <w:pPr>
              <w:jc w:val="left"/>
              <w:rPr>
                <w:w w:val="105"/>
              </w:rPr>
            </w:pPr>
            <w:r w:rsidRPr="00CD22B7">
              <w:rPr>
                <w:w w:val="105"/>
              </w:rPr>
              <w:t>Az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élőlények</w:t>
            </w:r>
            <w:r w:rsidRPr="00CD22B7">
              <w:rPr>
                <w:spacing w:val="47"/>
                <w:w w:val="103"/>
              </w:rPr>
              <w:t xml:space="preserve"> </w:t>
            </w:r>
            <w:r w:rsidRPr="00CD22B7">
              <w:rPr>
                <w:w w:val="105"/>
              </w:rPr>
              <w:t>környezethez</w:t>
            </w:r>
            <w:r w:rsidRPr="00CD22B7">
              <w:rPr>
                <w:spacing w:val="-20"/>
                <w:w w:val="105"/>
              </w:rPr>
              <w:t xml:space="preserve"> </w:t>
            </w:r>
            <w:r w:rsidRPr="00CD22B7">
              <w:rPr>
                <w:w w:val="105"/>
              </w:rPr>
              <w:t>való</w:t>
            </w:r>
            <w:r w:rsidRPr="00CD22B7">
              <w:rPr>
                <w:spacing w:val="-20"/>
                <w:w w:val="105"/>
              </w:rPr>
              <w:t xml:space="preserve"> </w:t>
            </w:r>
            <w:r w:rsidRPr="00CD22B7">
              <w:rPr>
                <w:w w:val="105"/>
              </w:rPr>
              <w:t>alkalmazkodását</w:t>
            </w:r>
            <w:r w:rsidRPr="00CD22B7">
              <w:rPr>
                <w:spacing w:val="-20"/>
                <w:w w:val="105"/>
              </w:rPr>
              <w:t xml:space="preserve"> </w:t>
            </w:r>
            <w:r w:rsidRPr="00CD22B7">
              <w:rPr>
                <w:w w:val="105"/>
              </w:rPr>
              <w:t>bizonyító</w:t>
            </w:r>
            <w:r w:rsidRPr="00CD22B7">
              <w:rPr>
                <w:spacing w:val="41"/>
                <w:w w:val="103"/>
              </w:rPr>
              <w:t xml:space="preserve"> </w:t>
            </w:r>
            <w:r w:rsidRPr="00CD22B7">
              <w:rPr>
                <w:w w:val="105"/>
              </w:rPr>
              <w:t>tulajdonságok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bemutatása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11"/>
                <w:w w:val="105"/>
              </w:rPr>
              <w:t xml:space="preserve"> </w:t>
            </w:r>
            <w:r>
              <w:rPr>
                <w:spacing w:val="-11"/>
                <w:w w:val="105"/>
              </w:rPr>
              <w:t>kukorica és a napraforgó</w:t>
            </w:r>
            <w:r w:rsidRPr="00CD22B7">
              <w:rPr>
                <w:w w:val="105"/>
              </w:rPr>
              <w:t>.</w:t>
            </w:r>
          </w:p>
          <w:p w14:paraId="1D5ECFA1" w14:textId="77777777" w:rsidR="00DC5B17" w:rsidRPr="009C6F5C" w:rsidRDefault="00DC5B17" w:rsidP="00DC5B17">
            <w:pPr>
              <w:jc w:val="left"/>
              <w:rPr>
                <w:b/>
              </w:rPr>
            </w:pPr>
            <w:r>
              <w:rPr>
                <w:w w:val="105"/>
              </w:rPr>
              <w:t>A nagyüzemi mezőgazdaság jellemzői.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2742" w14:textId="77777777" w:rsidR="00DC5B17" w:rsidRDefault="008054FA" w:rsidP="00DC5B17">
            <w:pPr>
              <w:pStyle w:val="TblzatSzveg"/>
            </w:pPr>
            <w:r w:rsidRPr="00DA5EAA">
              <w:t xml:space="preserve">a kukorica </w:t>
            </w:r>
            <w:r>
              <w:t>pázsitfűféle</w:t>
            </w:r>
          </w:p>
          <w:p w14:paraId="72FEEBA9" w14:textId="77777777" w:rsidR="00E82F7E" w:rsidRPr="00DA5EAA" w:rsidRDefault="008054FA" w:rsidP="00DC5B17">
            <w:pPr>
              <w:pStyle w:val="TblzatSzveg"/>
            </w:pPr>
            <w:r>
              <w:t>egyivarú virág, szemtermés</w:t>
            </w:r>
          </w:p>
          <w:p w14:paraId="38A3A6AF" w14:textId="77777777" w:rsidR="00E82F7E" w:rsidRDefault="008054FA" w:rsidP="00DC5B17">
            <w:pPr>
              <w:pStyle w:val="TblzatSzveg"/>
            </w:pPr>
            <w:r>
              <w:t>takarmánynövény</w:t>
            </w:r>
          </w:p>
          <w:p w14:paraId="793E5DD0" w14:textId="77777777" w:rsidR="00E82F7E" w:rsidRDefault="008054FA" w:rsidP="00DC5B17">
            <w:pPr>
              <w:pStyle w:val="TblzatSzveg"/>
            </w:pPr>
            <w:r>
              <w:t xml:space="preserve">a napraforgó: </w:t>
            </w:r>
            <w:r w:rsidRPr="00EC294A">
              <w:t>fészekvirágzat:</w:t>
            </w:r>
            <w:r>
              <w:t xml:space="preserve"> </w:t>
            </w:r>
            <w:r w:rsidRPr="00EC294A">
              <w:t>nyelves virágok, csöves virágok</w:t>
            </w:r>
            <w:r>
              <w:t>, kaszattermés, étolaj, olajpogácsa</w:t>
            </w:r>
          </w:p>
          <w:p w14:paraId="68A1F763" w14:textId="77777777" w:rsidR="00E82F7E" w:rsidRDefault="008054FA" w:rsidP="00DC5B17">
            <w:pPr>
              <w:pStyle w:val="TblzatSzveg"/>
            </w:pPr>
            <w:r>
              <w:t>a növényi olajok felhasználása</w:t>
            </w:r>
          </w:p>
          <w:p w14:paraId="289C7080" w14:textId="77777777" w:rsidR="00277173" w:rsidRDefault="008054FA" w:rsidP="00DC5B17">
            <w:pPr>
              <w:pStyle w:val="TblzatSzveg"/>
            </w:pPr>
            <w:r>
              <w:t>ismert fészekvirágzatú növények.</w:t>
            </w:r>
          </w:p>
        </w:tc>
      </w:tr>
      <w:tr w:rsidR="00277173" w:rsidRPr="004C0B6D" w14:paraId="78807C90" w14:textId="77777777" w:rsidTr="00DB4925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EE4F" w14:textId="77777777" w:rsidR="00277173" w:rsidRDefault="00277173" w:rsidP="002F338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2F3386">
              <w:rPr>
                <w:rStyle w:val="Kiemels2"/>
              </w:rPr>
              <w:t>3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1108" w14:textId="77777777" w:rsidR="00277173" w:rsidRDefault="00277173" w:rsidP="00277173">
            <w:pPr>
              <w:pStyle w:val="TblzatSzveg"/>
              <w:rPr>
                <w:rStyle w:val="Kiemels2"/>
              </w:rPr>
            </w:pPr>
            <w:r w:rsidRPr="00277173">
              <w:rPr>
                <w:rStyle w:val="Kiemels2"/>
              </w:rPr>
              <w:t>Hegyvidékek, dombvidékek haszonnövénye</w:t>
            </w:r>
            <w:r w:rsidR="00D92C56">
              <w:rPr>
                <w:rStyle w:val="Kiemels2"/>
              </w:rPr>
              <w:t>i</w:t>
            </w:r>
          </w:p>
          <w:p w14:paraId="3F8052EC" w14:textId="77777777" w:rsidR="00D92C56" w:rsidRDefault="00D92C56" w:rsidP="00D92C56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repce,</w:t>
            </w:r>
          </w:p>
          <w:p w14:paraId="38F9FAAE" w14:textId="77777777" w:rsidR="001F07C9" w:rsidRDefault="00D92C56" w:rsidP="00D92C56">
            <w:pPr>
              <w:pStyle w:val="TblzatSzveg"/>
            </w:pPr>
            <w:r>
              <w:rPr>
                <w:rStyle w:val="Kiemels2"/>
                <w:b w:val="0"/>
                <w:bCs/>
              </w:rPr>
              <w:t>lucerna</w:t>
            </w:r>
            <w:r w:rsidR="001F07C9" w:rsidRPr="00C52912">
              <w:t xml:space="preserve"> </w:t>
            </w:r>
          </w:p>
          <w:p w14:paraId="6912C1F8" w14:textId="77777777" w:rsidR="00D92C56" w:rsidRPr="00D92C56" w:rsidRDefault="001F07C9" w:rsidP="001F07C9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>
              <w:t>v</w:t>
            </w:r>
            <w:r w:rsidRPr="00C52912">
              <w:t>öröshere</w:t>
            </w:r>
            <w:proofErr w:type="spell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425B" w14:textId="77777777" w:rsidR="00DC5B17" w:rsidRDefault="00DC5B17" w:rsidP="001F07C9">
            <w:pPr>
              <w:pStyle w:val="TblzatSzveg"/>
            </w:pPr>
            <w:r>
              <w:t>A repce és a lucerna testfelépítésének megismerése, összehas</w:t>
            </w:r>
            <w:r w:rsidR="001F07C9">
              <w:t>o</w:t>
            </w:r>
            <w:r>
              <w:t>nlítása.</w:t>
            </w:r>
          </w:p>
          <w:p w14:paraId="450648D1" w14:textId="77777777" w:rsidR="001F07C9" w:rsidRDefault="001F07C9" w:rsidP="001F07C9">
            <w:pPr>
              <w:pStyle w:val="TblzatSzveg"/>
            </w:pPr>
            <w:r>
              <w:t>A repceolaj felhasználása</w:t>
            </w:r>
            <w:r w:rsidR="002F3386">
              <w:t>.</w:t>
            </w:r>
          </w:p>
          <w:p w14:paraId="1D2456C4" w14:textId="77777777" w:rsidR="00277173" w:rsidRDefault="00DC5B17" w:rsidP="001F07C9">
            <w:pPr>
              <w:pStyle w:val="TblzatSzveg"/>
            </w:pPr>
            <w:r w:rsidRPr="00C52912">
              <w:t>A jó minőségű takarmány és a szarvasmarha-tenyésztés közötti összefüggés</w:t>
            </w:r>
            <w:r w:rsidR="002F3386">
              <w:t xml:space="preserve"> megértése</w:t>
            </w:r>
            <w:r w:rsidRPr="00C52912"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52B4" w14:textId="77777777" w:rsidR="001F07C9" w:rsidRPr="00CD22B7" w:rsidRDefault="001F07C9" w:rsidP="001F07C9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7.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ö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ny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eze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</w:t>
            </w:r>
            <w:r w:rsidRPr="00CD22B7">
              <w:rPr>
                <w:rFonts w:ascii="Garamond" w:hAnsi="Garamond"/>
                <w:b/>
                <w:spacing w:val="-14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fe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nnta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tható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ság</w:t>
            </w:r>
          </w:p>
          <w:p w14:paraId="176E9165" w14:textId="77777777" w:rsidR="00277173" w:rsidRPr="009C6F5C" w:rsidRDefault="00DC5B17" w:rsidP="00277173">
            <w:pPr>
              <w:jc w:val="left"/>
              <w:rPr>
                <w:b/>
              </w:rPr>
            </w:pPr>
            <w:r>
              <w:t>Vita: a biodízel előállítása és felhasználásának előnye és hátránya környezetünkre</w:t>
            </w:r>
            <w:r w:rsidR="002F3386"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868B" w14:textId="77777777" w:rsidR="00DC5B17" w:rsidRDefault="008054FA" w:rsidP="001F07C9">
            <w:pPr>
              <w:pStyle w:val="TblzatSzveg"/>
            </w:pPr>
            <w:r>
              <w:t>r</w:t>
            </w:r>
            <w:r w:rsidRPr="00C00370">
              <w:t>epce:</w:t>
            </w:r>
            <w:r>
              <w:t xml:space="preserve"> </w:t>
            </w:r>
            <w:r w:rsidRPr="00C00370">
              <w:t>fürtvirágzat</w:t>
            </w:r>
            <w:r>
              <w:t>, becőtermés, olajos mag</w:t>
            </w:r>
          </w:p>
          <w:p w14:paraId="4C523479" w14:textId="77777777" w:rsidR="00DC5B17" w:rsidRPr="00C52912" w:rsidRDefault="008054FA" w:rsidP="001F07C9">
            <w:pPr>
              <w:pStyle w:val="TblzatSzveg"/>
            </w:pPr>
            <w:r>
              <w:t>l</w:t>
            </w:r>
            <w:r w:rsidRPr="00C00370">
              <w:t>ucerna:</w:t>
            </w:r>
            <w:r>
              <w:t xml:space="preserve"> évelő</w:t>
            </w:r>
            <w:r w:rsidRPr="00C00370">
              <w:t xml:space="preserve"> növény</w:t>
            </w:r>
            <w:r>
              <w:t>, szálas takarmány, nitrogéngyűjtő baktériumok</w:t>
            </w:r>
          </w:p>
          <w:p w14:paraId="08B3E5B8" w14:textId="77777777" w:rsidR="00277173" w:rsidRDefault="00277173" w:rsidP="00DC5B17">
            <w:pPr>
              <w:pStyle w:val="TblzatSzveg"/>
            </w:pPr>
          </w:p>
        </w:tc>
      </w:tr>
      <w:tr w:rsidR="00277173" w:rsidRPr="004C0B6D" w14:paraId="13A76FAF" w14:textId="77777777" w:rsidTr="00DB4925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8D68" w14:textId="77777777" w:rsidR="00277173" w:rsidRDefault="00277173" w:rsidP="002F338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2F3386">
              <w:rPr>
                <w:rStyle w:val="Kiemels2"/>
              </w:rPr>
              <w:t>4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BA9B" w14:textId="77777777" w:rsidR="00277173" w:rsidRDefault="00277173" w:rsidP="00277173">
            <w:pPr>
              <w:pStyle w:val="TblzatSzveg"/>
              <w:rPr>
                <w:rStyle w:val="Kiemels2"/>
              </w:rPr>
            </w:pPr>
            <w:r w:rsidRPr="00277173">
              <w:rPr>
                <w:rStyle w:val="Kiemels2"/>
              </w:rPr>
              <w:t>Rovarok és rovarevők a mezőn</w:t>
            </w:r>
          </w:p>
          <w:p w14:paraId="255B8E79" w14:textId="77777777" w:rsidR="00D92C56" w:rsidRDefault="00D92C56" w:rsidP="00D92C56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sáskák,</w:t>
            </w:r>
          </w:p>
          <w:p w14:paraId="44757A58" w14:textId="77777777" w:rsidR="00D92C56" w:rsidRDefault="00D92C56" w:rsidP="00D92C56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szöcskék,</w:t>
            </w:r>
          </w:p>
          <w:p w14:paraId="69E35942" w14:textId="77777777" w:rsidR="001F07C9" w:rsidRDefault="001F07C9" w:rsidP="00D92C56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tücskök,</w:t>
            </w:r>
          </w:p>
          <w:p w14:paraId="51E42A44" w14:textId="77777777" w:rsidR="00D92C56" w:rsidRDefault="001331D0" w:rsidP="00D92C56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fürge gyík.</w:t>
            </w:r>
          </w:p>
          <w:p w14:paraId="3936651F" w14:textId="77777777" w:rsidR="00D92C56" w:rsidRPr="00D92C56" w:rsidRDefault="00D92C56" w:rsidP="00D92C56">
            <w:pPr>
              <w:pStyle w:val="TblzatSzveg"/>
              <w:rPr>
                <w:rStyle w:val="Kiemels2"/>
                <w:b w:val="0"/>
                <w:bCs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17BF" w14:textId="77777777" w:rsidR="001F07C9" w:rsidRDefault="001F07C9" w:rsidP="001F07C9">
            <w:pPr>
              <w:pStyle w:val="TblzatSzveg"/>
            </w:pPr>
            <w:r w:rsidRPr="00D00797">
              <w:rPr>
                <w:spacing w:val="-1"/>
                <w:w w:val="105"/>
              </w:rPr>
              <w:t>A környezet – szervezet – életmód összefüggéseinek bemutatása konkrét példákon</w:t>
            </w:r>
            <w:r w:rsidR="002F3386">
              <w:rPr>
                <w:spacing w:val="-1"/>
                <w:w w:val="105"/>
              </w:rPr>
              <w:t>.</w:t>
            </w:r>
          </w:p>
          <w:p w14:paraId="74E5F125" w14:textId="77777777" w:rsidR="001F07C9" w:rsidRDefault="001F07C9" w:rsidP="001F07C9">
            <w:pPr>
              <w:pStyle w:val="TblzatSzveg"/>
            </w:pPr>
            <w:r>
              <w:t>A tárgyalt állatok helye a mező életközösségében</w:t>
            </w:r>
            <w:r w:rsidR="002F3386">
              <w:t>,</w:t>
            </w:r>
            <w:r>
              <w:t xml:space="preserve"> a táplálékláncban.</w:t>
            </w:r>
          </w:p>
          <w:p w14:paraId="346114E6" w14:textId="77777777" w:rsidR="00277173" w:rsidRDefault="00277173" w:rsidP="00277173">
            <w:pPr>
              <w:jc w:val="left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8A28" w14:textId="77777777" w:rsidR="001F07C9" w:rsidRPr="002F3386" w:rsidRDefault="001F07C9" w:rsidP="002F3386">
            <w:pPr>
              <w:pStyle w:val="TblzatSzveg"/>
              <w:rPr>
                <w:rStyle w:val="Kiemels2"/>
                <w:rFonts w:eastAsia="Calibri"/>
              </w:rPr>
            </w:pPr>
            <w:r w:rsidRPr="002F3386">
              <w:rPr>
                <w:rStyle w:val="Kiemels2"/>
              </w:rPr>
              <w:t>4. Felépítés és működés kapcsolata</w:t>
            </w:r>
          </w:p>
          <w:p w14:paraId="379FE8C3" w14:textId="77777777" w:rsidR="001F07C9" w:rsidRDefault="001F07C9" w:rsidP="002F3386">
            <w:pPr>
              <w:pStyle w:val="TblzatSzveg"/>
            </w:pPr>
            <w:r w:rsidRPr="00CD22B7">
              <w:rPr>
                <w:w w:val="105"/>
              </w:rPr>
              <w:t>Testfelépítés,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w w:val="105"/>
              </w:rPr>
              <w:t>életmód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w w:val="105"/>
              </w:rPr>
              <w:t>és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viselkedés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kapcsolatának</w:t>
            </w:r>
            <w:r w:rsidRPr="00CD22B7">
              <w:rPr>
                <w:spacing w:val="55"/>
                <w:w w:val="103"/>
              </w:rPr>
              <w:t xml:space="preserve"> </w:t>
            </w:r>
            <w:r w:rsidRPr="00CD22B7">
              <w:rPr>
                <w:w w:val="105"/>
              </w:rPr>
              <w:t>felismerése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="002F3386">
              <w:rPr>
                <w:w w:val="105"/>
              </w:rPr>
              <w:t>z</w:t>
            </w:r>
            <w:r w:rsidRPr="00CD22B7">
              <w:rPr>
                <w:spacing w:val="-11"/>
                <w:w w:val="105"/>
              </w:rPr>
              <w:t xml:space="preserve"> </w:t>
            </w:r>
            <w:r>
              <w:rPr>
                <w:spacing w:val="-11"/>
                <w:w w:val="105"/>
              </w:rPr>
              <w:t xml:space="preserve">ízeltlábúak és hüllők </w:t>
            </w:r>
            <w:r w:rsidRPr="00CD22B7">
              <w:rPr>
                <w:w w:val="105"/>
              </w:rPr>
              <w:t>példái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w w:val="105"/>
              </w:rPr>
              <w:t>alapján.</w:t>
            </w:r>
            <w:r w:rsidRPr="00CD22B7">
              <w:rPr>
                <w:spacing w:val="41"/>
                <w:w w:val="103"/>
              </w:rPr>
              <w:t xml:space="preserve"> </w:t>
            </w:r>
            <w:r w:rsidRPr="00CD22B7">
              <w:rPr>
                <w:w w:val="105"/>
              </w:rPr>
              <w:t>Élőlény,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illetve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élőlény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és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környezete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közötti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kapcsolatok</w:t>
            </w:r>
            <w:r w:rsidRPr="00CD22B7">
              <w:rPr>
                <w:spacing w:val="46"/>
                <w:w w:val="103"/>
              </w:rPr>
              <w:t xml:space="preserve"> </w:t>
            </w:r>
            <w:r w:rsidRPr="00CD22B7">
              <w:rPr>
                <w:w w:val="105"/>
              </w:rPr>
              <w:t>felismerése.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Az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élőlények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rendszerezése,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tanult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állatok</w:t>
            </w:r>
            <w:r w:rsidRPr="00CD22B7">
              <w:rPr>
                <w:spacing w:val="51"/>
                <w:w w:val="103"/>
              </w:rPr>
              <w:t xml:space="preserve"> </w:t>
            </w:r>
            <w:r w:rsidRPr="00CD22B7">
              <w:t>összehasonlítása, csoportokba sorolása.</w:t>
            </w:r>
          </w:p>
          <w:p w14:paraId="0CB15E94" w14:textId="77777777" w:rsidR="006C3180" w:rsidRPr="00CD22B7" w:rsidRDefault="006C3180" w:rsidP="002F3386">
            <w:pPr>
              <w:pStyle w:val="TblzatSzveg"/>
              <w:rPr>
                <w:rFonts w:eastAsia="Calibri" w:cs="Calibri"/>
              </w:rPr>
            </w:pPr>
            <w:r w:rsidRPr="00CD22B7">
              <w:rPr>
                <w:w w:val="105"/>
              </w:rPr>
              <w:t>Á</w:t>
            </w:r>
            <w:r w:rsidRPr="00CD22B7">
              <w:rPr>
                <w:spacing w:val="-2"/>
                <w:w w:val="105"/>
              </w:rPr>
              <w:t>llandó</w:t>
            </w:r>
            <w:r w:rsidRPr="00CD22B7">
              <w:rPr>
                <w:w w:val="105"/>
              </w:rPr>
              <w:t>s</w:t>
            </w:r>
            <w:r w:rsidRPr="00CD22B7">
              <w:rPr>
                <w:spacing w:val="-2"/>
                <w:w w:val="105"/>
              </w:rPr>
              <w:t>á</w:t>
            </w:r>
            <w:r w:rsidRPr="00CD22B7">
              <w:rPr>
                <w:w w:val="105"/>
              </w:rPr>
              <w:t>g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és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v</w:t>
            </w:r>
            <w:r w:rsidRPr="00CD22B7">
              <w:rPr>
                <w:spacing w:val="-2"/>
                <w:w w:val="105"/>
              </w:rPr>
              <w:t>álto</w:t>
            </w:r>
            <w:r w:rsidRPr="00CD22B7">
              <w:rPr>
                <w:w w:val="105"/>
              </w:rPr>
              <w:t>zás</w:t>
            </w:r>
          </w:p>
          <w:p w14:paraId="0B861029" w14:textId="77777777" w:rsidR="006C3180" w:rsidRPr="00CD22B7" w:rsidRDefault="006C3180" w:rsidP="002F3386">
            <w:pPr>
              <w:pStyle w:val="TblzatSzveg"/>
              <w:rPr>
                <w:rFonts w:eastAsia="Calibri" w:cs="Calibri"/>
              </w:rPr>
            </w:pPr>
            <w:r w:rsidRPr="00CD22B7">
              <w:rPr>
                <w:w w:val="105"/>
              </w:rPr>
              <w:t>Az</w:t>
            </w:r>
            <w:r w:rsidRPr="00CD22B7">
              <w:rPr>
                <w:spacing w:val="-21"/>
                <w:w w:val="105"/>
              </w:rPr>
              <w:t xml:space="preserve"> </w:t>
            </w:r>
            <w:r w:rsidRPr="00CD22B7">
              <w:rPr>
                <w:w w:val="105"/>
              </w:rPr>
              <w:t>ízeltlábúak</w:t>
            </w:r>
            <w:r w:rsidRPr="00CD22B7">
              <w:rPr>
                <w:spacing w:val="-20"/>
                <w:w w:val="105"/>
              </w:rPr>
              <w:t xml:space="preserve"> </w:t>
            </w:r>
            <w:r w:rsidRPr="00CD22B7">
              <w:rPr>
                <w:w w:val="105"/>
              </w:rPr>
              <w:t>egyedfejlődésének</w:t>
            </w:r>
            <w:r w:rsidRPr="00CD22B7">
              <w:rPr>
                <w:spacing w:val="-21"/>
                <w:w w:val="105"/>
              </w:rPr>
              <w:t xml:space="preserve"> </w:t>
            </w:r>
            <w:r w:rsidRPr="00CD22B7">
              <w:rPr>
                <w:w w:val="105"/>
              </w:rPr>
              <w:t>megértése.</w:t>
            </w:r>
          </w:p>
          <w:p w14:paraId="3126B7CF" w14:textId="77777777" w:rsidR="001F07C9" w:rsidRPr="002F3386" w:rsidRDefault="001F07C9" w:rsidP="002F3386">
            <w:pPr>
              <w:pStyle w:val="TblzatSzveg"/>
              <w:rPr>
                <w:rStyle w:val="Kiemels2"/>
                <w:rFonts w:eastAsia="Calibri"/>
              </w:rPr>
            </w:pPr>
            <w:r w:rsidRPr="002F3386">
              <w:rPr>
                <w:rStyle w:val="Kiemels2"/>
              </w:rPr>
              <w:t>7. Környezet és fenntarthatóság</w:t>
            </w:r>
          </w:p>
          <w:p w14:paraId="35663B8B" w14:textId="77777777" w:rsidR="00277173" w:rsidRPr="009C6F5C" w:rsidRDefault="001F07C9" w:rsidP="002F3386">
            <w:pPr>
              <w:pStyle w:val="TblzatSzveg"/>
            </w:pPr>
            <w:r w:rsidRPr="00CD22B7">
              <w:rPr>
                <w:w w:val="105"/>
              </w:rPr>
              <w:lastRenderedPageBreak/>
              <w:t>Az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élőlények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w w:val="105"/>
              </w:rPr>
              <w:t>környezethez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való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w w:val="105"/>
              </w:rPr>
              <w:t>alkalmazkodását</w:t>
            </w:r>
            <w:r w:rsidRPr="00CD22B7">
              <w:rPr>
                <w:spacing w:val="43"/>
                <w:w w:val="103"/>
              </w:rPr>
              <w:t xml:space="preserve"> </w:t>
            </w:r>
            <w:r w:rsidRPr="00CD22B7">
              <w:rPr>
                <w:w w:val="105"/>
              </w:rPr>
              <w:t>bizonyító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tulajdonságok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bemutatása</w:t>
            </w:r>
            <w:r>
              <w:rPr>
                <w:w w:val="105"/>
              </w:rPr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17F1" w14:textId="77777777" w:rsidR="001F07C9" w:rsidRDefault="008054FA" w:rsidP="001F07C9">
            <w:pPr>
              <w:pStyle w:val="TblzatSzveg"/>
            </w:pPr>
            <w:r>
              <w:lastRenderedPageBreak/>
              <w:t>í</w:t>
            </w:r>
            <w:r w:rsidRPr="008F6250">
              <w:t>zeltlábúak, rovarok,</w:t>
            </w:r>
            <w:r>
              <w:t xml:space="preserve"> </w:t>
            </w:r>
            <w:r w:rsidRPr="008F6250">
              <w:t>egyenesszárnyúak,</w:t>
            </w:r>
            <w:r>
              <w:t xml:space="preserve"> </w:t>
            </w:r>
            <w:r w:rsidRPr="008F6250">
              <w:t>ugróláb,</w:t>
            </w:r>
            <w:r>
              <w:t xml:space="preserve"> hangadó szervek, </w:t>
            </w:r>
            <w:r w:rsidRPr="008F6250">
              <w:t>kifejlés</w:t>
            </w:r>
          </w:p>
          <w:p w14:paraId="612E4739" w14:textId="77777777" w:rsidR="001F07C9" w:rsidRPr="00465BBF" w:rsidRDefault="001F07C9" w:rsidP="001F07C9">
            <w:pPr>
              <w:pStyle w:val="TblzatSzveg"/>
            </w:pPr>
          </w:p>
          <w:p w14:paraId="476F4B45" w14:textId="77777777" w:rsidR="00277173" w:rsidRDefault="008054FA" w:rsidP="001F07C9">
            <w:pPr>
              <w:pStyle w:val="TblzatSzveg"/>
            </w:pPr>
            <w:r w:rsidRPr="00465BBF">
              <w:t>gerinces, hül</w:t>
            </w:r>
            <w:r>
              <w:t xml:space="preserve">lő, </w:t>
            </w:r>
            <w:r w:rsidRPr="00465BBF">
              <w:t>szarupikkely</w:t>
            </w:r>
            <w:r>
              <w:t xml:space="preserve">, </w:t>
            </w:r>
            <w:r w:rsidRPr="00465BBF">
              <w:t>változó test</w:t>
            </w:r>
            <w:r>
              <w:t>hő</w:t>
            </w:r>
            <w:r w:rsidRPr="00465BBF">
              <w:t>mérsékle</w:t>
            </w:r>
            <w:r>
              <w:t>t</w:t>
            </w:r>
            <w:r w:rsidRPr="00465BBF">
              <w:t>,</w:t>
            </w:r>
            <w:r>
              <w:t xml:space="preserve"> </w:t>
            </w:r>
            <w:r w:rsidRPr="00465BBF">
              <w:t>lágyhéjú tojások</w:t>
            </w:r>
          </w:p>
        </w:tc>
      </w:tr>
      <w:tr w:rsidR="00277173" w:rsidRPr="004C0B6D" w14:paraId="75ED47CF" w14:textId="77777777" w:rsidTr="00DB4925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4958" w14:textId="77777777" w:rsidR="00277173" w:rsidRDefault="00277173" w:rsidP="002F338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2F3386">
              <w:rPr>
                <w:rStyle w:val="Kiemels2"/>
              </w:rPr>
              <w:t>5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745C" w14:textId="77777777" w:rsidR="00277173" w:rsidRDefault="00277173" w:rsidP="00277173">
            <w:pPr>
              <w:pStyle w:val="TblzatSzveg"/>
              <w:rPr>
                <w:rStyle w:val="Kiemels2"/>
              </w:rPr>
            </w:pPr>
            <w:r w:rsidRPr="00277173">
              <w:rPr>
                <w:rStyle w:val="Kiemels2"/>
              </w:rPr>
              <w:t>Emlősök a mezőn</w:t>
            </w:r>
          </w:p>
          <w:p w14:paraId="1A32BA87" w14:textId="77777777" w:rsidR="00D92C56" w:rsidRDefault="00D92C56" w:rsidP="00D92C56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mezei nyúl,</w:t>
            </w:r>
          </w:p>
          <w:p w14:paraId="272A7D00" w14:textId="77777777" w:rsidR="00D92C56" w:rsidRDefault="00D92C56" w:rsidP="00D92C56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mezei pocok</w:t>
            </w:r>
            <w:r w:rsidR="001F07C9">
              <w:rPr>
                <w:rStyle w:val="Kiemels2"/>
                <w:b w:val="0"/>
                <w:bCs/>
              </w:rPr>
              <w:t>,</w:t>
            </w:r>
          </w:p>
          <w:p w14:paraId="240A2612" w14:textId="77777777" w:rsidR="001F07C9" w:rsidRDefault="001F07C9" w:rsidP="00D92C56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ürge,</w:t>
            </w:r>
          </w:p>
          <w:p w14:paraId="34633571" w14:textId="77777777" w:rsidR="001F07C9" w:rsidRPr="00D92C56" w:rsidRDefault="001F07C9" w:rsidP="00D92C56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hörcsög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5ECAB" w14:textId="77777777" w:rsidR="00277173" w:rsidRDefault="006C3180" w:rsidP="00277173">
            <w:pPr>
              <w:jc w:val="left"/>
            </w:pPr>
            <w:r w:rsidRPr="00D00797">
              <w:rPr>
                <w:spacing w:val="-1"/>
                <w:w w:val="105"/>
              </w:rPr>
              <w:t>A környezet – szervezet – életmód összefüggéseinek bemutatása konkrét példákon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33F0" w14:textId="77777777" w:rsidR="006C3180" w:rsidRPr="00CD22B7" w:rsidRDefault="006C3180" w:rsidP="006C3180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4.</w:t>
            </w:r>
            <w:r w:rsidRPr="00CD22B7">
              <w:rPr>
                <w:rFonts w:ascii="Garamond" w:hAnsi="Garamond"/>
                <w:b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Felépítés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b/>
                <w:spacing w:val="-11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működés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kapcsolata</w:t>
            </w:r>
          </w:p>
          <w:p w14:paraId="2AB65388" w14:textId="77777777" w:rsidR="006C3180" w:rsidRPr="00CD22B7" w:rsidRDefault="006C3180" w:rsidP="006C3180">
            <w:pPr>
              <w:pStyle w:val="TblzatSzveg"/>
              <w:rPr>
                <w:rFonts w:eastAsia="Calibri" w:cs="Calibri"/>
              </w:rPr>
            </w:pPr>
            <w:r w:rsidRPr="00CD22B7">
              <w:rPr>
                <w:w w:val="105"/>
              </w:rPr>
              <w:t>Testfelépítés,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w w:val="105"/>
              </w:rPr>
              <w:t>életmód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w w:val="105"/>
              </w:rPr>
              <w:t>és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viselkedés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kapcsolatának</w:t>
            </w:r>
            <w:r w:rsidRPr="00CD22B7">
              <w:rPr>
                <w:spacing w:val="55"/>
                <w:w w:val="103"/>
              </w:rPr>
              <w:t xml:space="preserve"> </w:t>
            </w:r>
            <w:r w:rsidRPr="00CD22B7">
              <w:rPr>
                <w:w w:val="105"/>
              </w:rPr>
              <w:t>felismerése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mezei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w w:val="105"/>
              </w:rPr>
              <w:t>emlősök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példái</w:t>
            </w:r>
            <w:r w:rsidRPr="00CD22B7">
              <w:rPr>
                <w:spacing w:val="-10"/>
                <w:w w:val="105"/>
              </w:rPr>
              <w:t xml:space="preserve"> </w:t>
            </w:r>
            <w:r w:rsidRPr="00CD22B7">
              <w:rPr>
                <w:w w:val="105"/>
              </w:rPr>
              <w:t>alapján.</w:t>
            </w:r>
            <w:r w:rsidRPr="00CD22B7">
              <w:rPr>
                <w:spacing w:val="41"/>
                <w:w w:val="103"/>
              </w:rPr>
              <w:t xml:space="preserve"> </w:t>
            </w:r>
            <w:r w:rsidRPr="00CD22B7">
              <w:rPr>
                <w:w w:val="105"/>
              </w:rPr>
              <w:t>Élőlény,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illetve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élőlény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és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környezete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közötti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kapcsolatok</w:t>
            </w:r>
            <w:r w:rsidRPr="00CD22B7">
              <w:rPr>
                <w:spacing w:val="46"/>
                <w:w w:val="103"/>
              </w:rPr>
              <w:t xml:space="preserve"> </w:t>
            </w:r>
            <w:r w:rsidRPr="00CD22B7">
              <w:rPr>
                <w:w w:val="105"/>
              </w:rPr>
              <w:t>felismerése.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Az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élőlények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rendszerezése,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tanult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állatok</w:t>
            </w:r>
            <w:r w:rsidRPr="00CD22B7">
              <w:rPr>
                <w:spacing w:val="51"/>
                <w:w w:val="103"/>
              </w:rPr>
              <w:t xml:space="preserve"> </w:t>
            </w:r>
            <w:r w:rsidRPr="00CD22B7">
              <w:t>összehasonlítása, csoportokba sorolása.</w:t>
            </w:r>
          </w:p>
          <w:p w14:paraId="2FAF5DFA" w14:textId="77777777" w:rsidR="006C3180" w:rsidRPr="00CD22B7" w:rsidRDefault="006C3180" w:rsidP="006C3180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7.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ö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ny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eze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</w:t>
            </w:r>
            <w:r w:rsidRPr="00CD22B7">
              <w:rPr>
                <w:rFonts w:ascii="Garamond" w:hAnsi="Garamond"/>
                <w:b/>
                <w:spacing w:val="-14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fe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nnta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tható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ság</w:t>
            </w:r>
          </w:p>
          <w:p w14:paraId="75B503ED" w14:textId="77777777" w:rsidR="00277173" w:rsidRPr="009C6F5C" w:rsidRDefault="006C3180" w:rsidP="006C3180">
            <w:pPr>
              <w:jc w:val="left"/>
              <w:rPr>
                <w:b/>
              </w:rPr>
            </w:pPr>
            <w:r w:rsidRPr="00CD22B7">
              <w:rPr>
                <w:spacing w:val="-1"/>
                <w:w w:val="105"/>
              </w:rPr>
              <w:t>Az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élőlények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környezethez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való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alkalmazkodását</w:t>
            </w:r>
            <w:r w:rsidRPr="00CD22B7">
              <w:rPr>
                <w:spacing w:val="43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bizonyító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tulajdonságok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bemutatása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mezei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emlősök</w:t>
            </w:r>
            <w:r w:rsidRPr="00CD22B7">
              <w:rPr>
                <w:spacing w:val="-24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példáin.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49F92" w14:textId="77777777" w:rsidR="002F3386" w:rsidRDefault="008054FA" w:rsidP="008054FA">
            <w:pPr>
              <w:jc w:val="left"/>
            </w:pPr>
            <w:r>
              <w:t>g</w:t>
            </w:r>
            <w:r w:rsidRPr="001F2A9F">
              <w:t xml:space="preserve">erinces, emlős, </w:t>
            </w:r>
            <w:proofErr w:type="spellStart"/>
            <w:r w:rsidRPr="001F2A9F">
              <w:t>rejtőszín</w:t>
            </w:r>
            <w:proofErr w:type="spellEnd"/>
          </w:p>
          <w:p w14:paraId="7B4A8345" w14:textId="77777777" w:rsidR="001F07C9" w:rsidRPr="001F2A9F" w:rsidRDefault="008054FA" w:rsidP="008054FA">
            <w:pPr>
              <w:jc w:val="left"/>
            </w:pPr>
            <w:r w:rsidRPr="001F2A9F">
              <w:t>fogazat</w:t>
            </w:r>
            <w:r>
              <w:t xml:space="preserve">: </w:t>
            </w:r>
            <w:r w:rsidRPr="001F2A9F">
              <w:t>éles metszőfog, redős zápfog</w:t>
            </w:r>
          </w:p>
          <w:p w14:paraId="749AE919" w14:textId="77777777" w:rsidR="00277173" w:rsidRDefault="008054FA" w:rsidP="008054FA">
            <w:pPr>
              <w:jc w:val="left"/>
            </w:pPr>
            <w:r>
              <w:t xml:space="preserve">a mezei nyúl: ugróláb, </w:t>
            </w:r>
            <w:proofErr w:type="spellStart"/>
            <w:r>
              <w:t>rejtőszín</w:t>
            </w:r>
            <w:proofErr w:type="spellEnd"/>
            <w:r>
              <w:t>, hosszú fülkagyló.</w:t>
            </w:r>
          </w:p>
        </w:tc>
      </w:tr>
      <w:tr w:rsidR="00277173" w:rsidRPr="004C0B6D" w14:paraId="3765153D" w14:textId="77777777" w:rsidTr="00DB4925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C769" w14:textId="77777777" w:rsidR="00277173" w:rsidRDefault="00277173" w:rsidP="002F338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2F3386">
              <w:rPr>
                <w:rStyle w:val="Kiemels2"/>
              </w:rPr>
              <w:t>6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E0AF" w14:textId="77777777" w:rsidR="00277173" w:rsidRDefault="00277173" w:rsidP="0027717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Madarak</w:t>
            </w:r>
            <w:r w:rsidRPr="00277173">
              <w:rPr>
                <w:rStyle w:val="Kiemels2"/>
              </w:rPr>
              <w:t xml:space="preserve"> a mezőn</w:t>
            </w:r>
          </w:p>
          <w:p w14:paraId="375675BD" w14:textId="77777777" w:rsidR="00D92C56" w:rsidRDefault="00D92C56" w:rsidP="00D92C56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fácán,</w:t>
            </w:r>
          </w:p>
          <w:p w14:paraId="0AEF972D" w14:textId="77777777" w:rsidR="00D92C56" w:rsidRDefault="00D92C56" w:rsidP="00D92C56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egerészölyv</w:t>
            </w:r>
          </w:p>
          <w:p w14:paraId="24873FB7" w14:textId="77777777" w:rsidR="006C3180" w:rsidRDefault="006C3180" w:rsidP="00D92C56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héják,</w:t>
            </w:r>
          </w:p>
          <w:p w14:paraId="73A402F4" w14:textId="77777777" w:rsidR="006C3180" w:rsidRDefault="006C3180" w:rsidP="00D92C56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vércsék,</w:t>
            </w:r>
          </w:p>
          <w:p w14:paraId="761242AC" w14:textId="77777777" w:rsidR="006C3180" w:rsidRPr="00D92C56" w:rsidRDefault="006C3180" w:rsidP="00D92C56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sólymok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C063" w14:textId="77777777" w:rsidR="00277173" w:rsidRDefault="006C3180" w:rsidP="00277173">
            <w:pPr>
              <w:jc w:val="left"/>
            </w:pPr>
            <w:r w:rsidRPr="00D00797">
              <w:rPr>
                <w:spacing w:val="-1"/>
                <w:w w:val="105"/>
              </w:rPr>
              <w:t>A környezet – szervezet – életmód összefüggéseinek bemutatása konkrét példákon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7234" w14:textId="77777777" w:rsidR="006C3180" w:rsidRPr="00CD22B7" w:rsidRDefault="006C3180" w:rsidP="006C3180">
            <w:pPr>
              <w:pStyle w:val="Listaszerbekezds"/>
              <w:widowControl w:val="0"/>
              <w:numPr>
                <w:ilvl w:val="0"/>
                <w:numId w:val="5"/>
              </w:numPr>
              <w:tabs>
                <w:tab w:val="left" w:pos="203"/>
              </w:tabs>
              <w:contextualSpacing w:val="0"/>
              <w:rPr>
                <w:rFonts w:eastAsia="Calibri" w:cs="Calibri"/>
              </w:rPr>
            </w:pPr>
            <w:r w:rsidRPr="00CD22B7">
              <w:rPr>
                <w:b/>
                <w:spacing w:val="-1"/>
                <w:w w:val="105"/>
              </w:rPr>
              <w:t>Re</w:t>
            </w:r>
            <w:r w:rsidRPr="00CD22B7">
              <w:rPr>
                <w:b/>
                <w:spacing w:val="-2"/>
                <w:w w:val="105"/>
              </w:rPr>
              <w:t>nd</w:t>
            </w:r>
            <w:r w:rsidRPr="00CD22B7">
              <w:rPr>
                <w:b/>
                <w:spacing w:val="-1"/>
                <w:w w:val="105"/>
              </w:rPr>
              <w:t>szerek</w:t>
            </w:r>
          </w:p>
          <w:p w14:paraId="341AFF5F" w14:textId="77777777" w:rsidR="006C3180" w:rsidRPr="00CD22B7" w:rsidRDefault="006C3180" w:rsidP="006C3180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lang w:val="hu-HU"/>
              </w:rPr>
              <w:t xml:space="preserve">Táplálkozási </w:t>
            </w:r>
            <w:r w:rsidRPr="00CD22B7">
              <w:rPr>
                <w:rFonts w:ascii="Garamond" w:hAnsi="Garamond"/>
                <w:spacing w:val="-1"/>
                <w:lang w:val="hu-HU"/>
              </w:rPr>
              <w:t>hálózatok</w:t>
            </w:r>
          </w:p>
          <w:p w14:paraId="0AC3A81F" w14:textId="77777777" w:rsidR="006C3180" w:rsidRPr="00CD22B7" w:rsidRDefault="006C3180" w:rsidP="006C3180">
            <w:pPr>
              <w:pStyle w:val="Listaszerbekezds"/>
              <w:widowControl w:val="0"/>
              <w:numPr>
                <w:ilvl w:val="0"/>
                <w:numId w:val="5"/>
              </w:numPr>
              <w:tabs>
                <w:tab w:val="left" w:pos="203"/>
              </w:tabs>
              <w:contextualSpacing w:val="0"/>
              <w:rPr>
                <w:rFonts w:eastAsia="Calibri" w:cs="Calibri"/>
              </w:rPr>
            </w:pPr>
            <w:r w:rsidRPr="00CD22B7">
              <w:rPr>
                <w:b/>
                <w:spacing w:val="-1"/>
                <w:w w:val="105"/>
              </w:rPr>
              <w:t>Felépítés</w:t>
            </w:r>
            <w:r w:rsidRPr="00CD22B7">
              <w:rPr>
                <w:b/>
                <w:spacing w:val="-15"/>
                <w:w w:val="105"/>
              </w:rPr>
              <w:t xml:space="preserve"> </w:t>
            </w:r>
            <w:r w:rsidRPr="00CD22B7">
              <w:rPr>
                <w:b/>
                <w:w w:val="105"/>
              </w:rPr>
              <w:t>és</w:t>
            </w:r>
            <w:r w:rsidRPr="00CD22B7">
              <w:rPr>
                <w:b/>
                <w:spacing w:val="-15"/>
                <w:w w:val="105"/>
              </w:rPr>
              <w:t xml:space="preserve"> </w:t>
            </w:r>
            <w:r w:rsidRPr="00CD22B7">
              <w:rPr>
                <w:b/>
                <w:spacing w:val="-1"/>
                <w:w w:val="105"/>
              </w:rPr>
              <w:t>működés</w:t>
            </w:r>
            <w:r w:rsidRPr="00CD22B7">
              <w:rPr>
                <w:b/>
                <w:spacing w:val="-14"/>
                <w:w w:val="105"/>
              </w:rPr>
              <w:t xml:space="preserve"> </w:t>
            </w:r>
            <w:r w:rsidRPr="00CD22B7">
              <w:rPr>
                <w:b/>
                <w:spacing w:val="-1"/>
                <w:w w:val="105"/>
              </w:rPr>
              <w:t>kapcsolata</w:t>
            </w:r>
          </w:p>
          <w:p w14:paraId="0F15611E" w14:textId="77777777" w:rsidR="006C3180" w:rsidRPr="00CD22B7" w:rsidRDefault="006C3180" w:rsidP="006C3180">
            <w:pPr>
              <w:pStyle w:val="TblzatSzveg"/>
              <w:rPr>
                <w:rFonts w:eastAsia="Calibri" w:cs="Calibri"/>
              </w:rPr>
            </w:pPr>
            <w:r w:rsidRPr="00CD22B7">
              <w:rPr>
                <w:w w:val="105"/>
              </w:rPr>
              <w:t>Testfelépítés,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w w:val="105"/>
              </w:rPr>
              <w:t>életmód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w w:val="105"/>
              </w:rPr>
              <w:t>és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viselkedés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kapcsolatának</w:t>
            </w:r>
            <w:r w:rsidRPr="00CD22B7">
              <w:rPr>
                <w:spacing w:val="55"/>
                <w:w w:val="103"/>
              </w:rPr>
              <w:t xml:space="preserve"> </w:t>
            </w:r>
            <w:r w:rsidRPr="00CD22B7">
              <w:rPr>
                <w:w w:val="105"/>
              </w:rPr>
              <w:t>felismerése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11"/>
                <w:w w:val="105"/>
              </w:rPr>
              <w:t xml:space="preserve"> </w:t>
            </w:r>
            <w:r w:rsidR="002F3386">
              <w:rPr>
                <w:spacing w:val="-11"/>
                <w:w w:val="105"/>
              </w:rPr>
              <w:t xml:space="preserve">tárgyalt fajok </w:t>
            </w:r>
            <w:r w:rsidRPr="00CD22B7">
              <w:rPr>
                <w:w w:val="105"/>
              </w:rPr>
              <w:t>példái</w:t>
            </w:r>
            <w:r w:rsidRPr="00CD22B7">
              <w:rPr>
                <w:spacing w:val="-9"/>
                <w:w w:val="105"/>
              </w:rPr>
              <w:t xml:space="preserve"> </w:t>
            </w:r>
            <w:r w:rsidRPr="00CD22B7">
              <w:rPr>
                <w:w w:val="105"/>
              </w:rPr>
              <w:t>alapján.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Az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élőlények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rendszerezése,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w w:val="105"/>
              </w:rPr>
              <w:t>tanult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w w:val="105"/>
              </w:rPr>
              <w:t>állatok</w:t>
            </w:r>
            <w:r w:rsidRPr="00CD22B7">
              <w:rPr>
                <w:spacing w:val="51"/>
                <w:w w:val="103"/>
              </w:rPr>
              <w:t xml:space="preserve"> </w:t>
            </w:r>
            <w:r w:rsidRPr="00CD22B7">
              <w:t>összehasonlítása, csoportokba sorolása.</w:t>
            </w:r>
          </w:p>
          <w:p w14:paraId="423B63B0" w14:textId="77777777" w:rsidR="006C3180" w:rsidRPr="00CD22B7" w:rsidRDefault="006C3180" w:rsidP="006C3180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7.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ö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ny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eze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</w:t>
            </w:r>
            <w:r w:rsidRPr="00CD22B7">
              <w:rPr>
                <w:rFonts w:ascii="Garamond" w:hAnsi="Garamond"/>
                <w:b/>
                <w:spacing w:val="-14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w w:val="105"/>
                <w:lang w:val="hu-HU"/>
              </w:rPr>
              <w:t>és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fe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nnta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tható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ság</w:t>
            </w:r>
          </w:p>
          <w:p w14:paraId="7B6C1BB8" w14:textId="7738E65F" w:rsidR="00277173" w:rsidRPr="009C6F5C" w:rsidRDefault="006C3180" w:rsidP="006C3180">
            <w:pPr>
              <w:jc w:val="left"/>
              <w:rPr>
                <w:b/>
              </w:rPr>
            </w:pPr>
            <w:r w:rsidRPr="00CD22B7">
              <w:rPr>
                <w:spacing w:val="-1"/>
                <w:w w:val="105"/>
              </w:rPr>
              <w:t>Az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élőlények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környezethez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w w:val="105"/>
              </w:rPr>
              <w:t>való</w:t>
            </w:r>
            <w:r w:rsidRPr="00CD22B7">
              <w:rPr>
                <w:spacing w:val="-15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alkalmazkodását</w:t>
            </w:r>
            <w:r w:rsidRPr="00CD22B7">
              <w:rPr>
                <w:spacing w:val="43"/>
                <w:w w:val="103"/>
              </w:rPr>
              <w:t xml:space="preserve"> </w:t>
            </w:r>
            <w:r w:rsidRPr="00CD22B7">
              <w:rPr>
                <w:spacing w:val="-1"/>
                <w:w w:val="105"/>
              </w:rPr>
              <w:t>bizonyító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tulajdonságok</w:t>
            </w:r>
            <w:r w:rsidRPr="00CD22B7">
              <w:rPr>
                <w:spacing w:val="-13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bemutatása</w:t>
            </w:r>
            <w:r w:rsidRPr="00CD22B7">
              <w:rPr>
                <w:spacing w:val="-11"/>
                <w:w w:val="105"/>
              </w:rPr>
              <w:t xml:space="preserve"> </w:t>
            </w:r>
            <w:r w:rsidRPr="00CD22B7">
              <w:rPr>
                <w:w w:val="105"/>
              </w:rPr>
              <w:t>a</w:t>
            </w:r>
            <w:r w:rsidRPr="00CD22B7">
              <w:rPr>
                <w:spacing w:val="-12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mezei</w:t>
            </w:r>
            <w:r w:rsidRPr="00CD22B7"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madarak </w:t>
            </w:r>
            <w:r w:rsidRPr="00CD22B7">
              <w:rPr>
                <w:spacing w:val="-1"/>
                <w:w w:val="105"/>
              </w:rPr>
              <w:t>példáin.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584D" w14:textId="77777777" w:rsidR="006C3180" w:rsidRDefault="008054FA" w:rsidP="006C3180">
            <w:pPr>
              <w:pStyle w:val="TblzatSzveg"/>
            </w:pPr>
            <w:r>
              <w:t>gerinces, madár</w:t>
            </w:r>
          </w:p>
          <w:p w14:paraId="59F888EB" w14:textId="77777777" w:rsidR="006C3180" w:rsidRDefault="008054FA" w:rsidP="006C3180">
            <w:pPr>
              <w:pStyle w:val="TblzatSzveg"/>
            </w:pPr>
            <w:r>
              <w:t xml:space="preserve">fácán: kapirgáló láb erős csőr, fészekhagyó csibék, </w:t>
            </w:r>
            <w:proofErr w:type="spellStart"/>
            <w:r>
              <w:t>rejtőszín</w:t>
            </w:r>
            <w:proofErr w:type="spellEnd"/>
          </w:p>
          <w:p w14:paraId="2EA97E75" w14:textId="77777777" w:rsidR="00277173" w:rsidRDefault="008054FA" w:rsidP="002F3386">
            <w:pPr>
              <w:pStyle w:val="TblzatSzveg"/>
            </w:pPr>
            <w:r>
              <w:t>egerészölyv: fogóláb, horgas csőr, kiváló látás, fészeklakó fiókák</w:t>
            </w:r>
          </w:p>
        </w:tc>
      </w:tr>
      <w:tr w:rsidR="00277173" w:rsidRPr="004C0B6D" w14:paraId="1F5EB570" w14:textId="77777777" w:rsidTr="00DB4925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8A9F" w14:textId="77777777" w:rsidR="00277173" w:rsidRDefault="00277173" w:rsidP="002F338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2F3386">
              <w:rPr>
                <w:rStyle w:val="Kiemels2"/>
              </w:rPr>
              <w:t>7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B7D8" w14:textId="77777777" w:rsidR="00277173" w:rsidRDefault="00277173" w:rsidP="0027717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Összefoglalás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E19E" w14:textId="77777777" w:rsidR="00277173" w:rsidRDefault="006C3180" w:rsidP="00277173">
            <w:pPr>
              <w:jc w:val="left"/>
            </w:pPr>
            <w:r w:rsidRPr="0065501A">
              <w:rPr>
                <w:w w:val="105"/>
              </w:rPr>
              <w:t xml:space="preserve">Az elsajátított ismeretek rendszerezése, összefüggések, </w:t>
            </w:r>
            <w:r w:rsidRPr="0065501A">
              <w:rPr>
                <w:w w:val="105"/>
              </w:rPr>
              <w:lastRenderedPageBreak/>
              <w:t>kapcsolatok felismerése. Az ismeretek alkalmazása különböző feladatokban.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1F85" w14:textId="77777777" w:rsidR="006C3180" w:rsidRPr="00CD22B7" w:rsidRDefault="006C3180" w:rsidP="006C3180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lastRenderedPageBreak/>
              <w:t>1.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Tu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do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m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ány,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ec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hni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a,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ultú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a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:</w:t>
            </w:r>
          </w:p>
          <w:p w14:paraId="15992934" w14:textId="77777777" w:rsidR="00277173" w:rsidRPr="009C6F5C" w:rsidRDefault="006C3180" w:rsidP="006C3180">
            <w:pPr>
              <w:jc w:val="left"/>
              <w:rPr>
                <w:b/>
              </w:rPr>
            </w:pPr>
            <w:r w:rsidRPr="00CD22B7">
              <w:rPr>
                <w:w w:val="105"/>
              </w:rPr>
              <w:t>A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csoportmunkában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történő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tanulás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módszereinek</w:t>
            </w:r>
            <w:r>
              <w:rPr>
                <w:spacing w:val="-1"/>
                <w:w w:val="105"/>
              </w:rPr>
              <w:t xml:space="preserve"> </w:t>
            </w:r>
            <w:r w:rsidRPr="00CD22B7">
              <w:rPr>
                <w:spacing w:val="-2"/>
                <w:w w:val="105"/>
              </w:rPr>
              <w:t>k</w:t>
            </w:r>
            <w:r w:rsidRPr="00CD22B7">
              <w:rPr>
                <w:spacing w:val="-1"/>
                <w:w w:val="105"/>
              </w:rPr>
              <w:t>ialakítása.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7B58" w14:textId="77777777" w:rsidR="00277173" w:rsidRDefault="00277173" w:rsidP="00277173">
            <w:pPr>
              <w:pStyle w:val="TblzatSzveg"/>
            </w:pPr>
          </w:p>
        </w:tc>
      </w:tr>
      <w:tr w:rsidR="00277173" w:rsidRPr="004C0B6D" w14:paraId="7566E766" w14:textId="77777777" w:rsidTr="00DB4925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54B2" w14:textId="77777777" w:rsidR="00277173" w:rsidRDefault="00277173" w:rsidP="002F338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2F3386">
              <w:rPr>
                <w:rStyle w:val="Kiemels2"/>
              </w:rPr>
              <w:t>8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DD52" w14:textId="77777777" w:rsidR="00277173" w:rsidRDefault="00277173" w:rsidP="0027717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Ellenőrző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7684" w14:textId="77777777" w:rsidR="00277173" w:rsidRDefault="00277173" w:rsidP="00277173">
            <w:pPr>
              <w:jc w:val="left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9D2B" w14:textId="77777777" w:rsidR="00277173" w:rsidRPr="009C6F5C" w:rsidRDefault="00277173" w:rsidP="00277173">
            <w:pPr>
              <w:jc w:val="left"/>
              <w:rPr>
                <w:b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2DB8" w14:textId="77777777" w:rsidR="00277173" w:rsidRDefault="00277173" w:rsidP="00277173">
            <w:pPr>
              <w:pStyle w:val="TblzatSzveg"/>
            </w:pPr>
          </w:p>
        </w:tc>
      </w:tr>
      <w:tr w:rsidR="00277173" w:rsidRPr="007C2029" w14:paraId="5B01CB43" w14:textId="77777777" w:rsidTr="00DB4925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23CF1914" w14:textId="2FCC17EB" w:rsidR="00277173" w:rsidRPr="00277173" w:rsidRDefault="00277173" w:rsidP="000C68B9">
            <w:pPr>
              <w:pStyle w:val="Cm"/>
            </w:pPr>
            <w:r w:rsidRPr="00277173">
              <w:t>ÁLLANDÓSÁG ÉS VÁLTOZÁS A KÖRNYEZETÜNKBEN</w:t>
            </w:r>
          </w:p>
        </w:tc>
      </w:tr>
      <w:tr w:rsidR="00277173" w:rsidRPr="004C0B6D" w14:paraId="72BBF72C" w14:textId="77777777" w:rsidTr="00DB4925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AF9D" w14:textId="77777777" w:rsidR="00277173" w:rsidRDefault="002F3386" w:rsidP="0027717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29</w:t>
            </w:r>
            <w:r w:rsidR="00277173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17EB" w14:textId="77777777" w:rsidR="00277173" w:rsidRPr="002F3386" w:rsidRDefault="00277173" w:rsidP="00277173">
            <w:pPr>
              <w:pStyle w:val="TblzatSzveg"/>
              <w:rPr>
                <w:rStyle w:val="Kiemels2"/>
              </w:rPr>
            </w:pPr>
            <w:r w:rsidRPr="002F3386">
              <w:rPr>
                <w:rStyle w:val="Kiemels2"/>
              </w:rPr>
              <w:t>Anyagok és tulajdonságaik</w:t>
            </w:r>
          </w:p>
          <w:p w14:paraId="25DF4BD8" w14:textId="77777777" w:rsidR="00A71646" w:rsidRPr="002F3386" w:rsidRDefault="00A71646" w:rsidP="00277173">
            <w:pPr>
              <w:pStyle w:val="TblzatSzveg"/>
              <w:rPr>
                <w:rStyle w:val="Kiemels2"/>
              </w:rPr>
            </w:pPr>
          </w:p>
          <w:p w14:paraId="026D5D29" w14:textId="77777777" w:rsidR="00A71646" w:rsidRPr="002F3386" w:rsidRDefault="00A71646" w:rsidP="00277173">
            <w:pPr>
              <w:pStyle w:val="TblzatSzveg"/>
              <w:rPr>
                <w:rStyle w:val="Kiemels2"/>
              </w:rPr>
            </w:pPr>
            <w:r w:rsidRPr="002F3386">
              <w:rPr>
                <w:rStyle w:val="Kiemels2"/>
              </w:rPr>
              <w:t>kísérletező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B082" w14:textId="77777777" w:rsidR="00277173" w:rsidRDefault="00A71646" w:rsidP="00277173">
            <w:pPr>
              <w:jc w:val="left"/>
            </w:pPr>
            <w:r w:rsidRPr="00A71646">
              <w:t>Tárgyak felismerése tulajdonságaik alapján.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3110" w14:textId="77777777" w:rsidR="00A71646" w:rsidRPr="00CD22B7" w:rsidRDefault="00A71646" w:rsidP="00A71646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1.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Tu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do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m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ány,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ec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hni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a,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ultú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a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:</w:t>
            </w:r>
          </w:p>
          <w:p w14:paraId="729A0861" w14:textId="77777777" w:rsidR="00277173" w:rsidRPr="009C6F5C" w:rsidRDefault="00A71646" w:rsidP="00A71646">
            <w:pPr>
              <w:jc w:val="left"/>
              <w:rPr>
                <w:b/>
              </w:rPr>
            </w:pPr>
            <w:r>
              <w:t>Kísérletező, megfigyelési, lényegkiemelő képességének fejlesztése, az eredmények rögzítése és kommunikálása.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5BB7" w14:textId="77777777" w:rsidR="00277173" w:rsidRDefault="008054FA" w:rsidP="00277173">
            <w:pPr>
              <w:pStyle w:val="TblzatSzveg"/>
            </w:pPr>
            <w:r>
              <w:t>anyagok jellemzése tulajdonságaik alapján,</w:t>
            </w:r>
          </w:p>
          <w:p w14:paraId="320B334E" w14:textId="77777777" w:rsidR="00157D30" w:rsidRDefault="008054FA" w:rsidP="00277173">
            <w:pPr>
              <w:pStyle w:val="TblzatSzveg"/>
            </w:pPr>
            <w:r>
              <w:t>víz, levegő, oxigén</w:t>
            </w:r>
          </w:p>
        </w:tc>
      </w:tr>
      <w:tr w:rsidR="00277173" w:rsidRPr="004C0B6D" w14:paraId="42C2796B" w14:textId="77777777" w:rsidTr="00DB4925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49E6" w14:textId="77777777" w:rsidR="00277173" w:rsidRDefault="00277173" w:rsidP="002F338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2F3386">
              <w:rPr>
                <w:rStyle w:val="Kiemels2"/>
              </w:rPr>
              <w:t>0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BA38" w14:textId="77777777" w:rsidR="00A71646" w:rsidRPr="0073262C" w:rsidRDefault="00277173" w:rsidP="00277173">
            <w:pPr>
              <w:pStyle w:val="TblzatSzveg"/>
              <w:rPr>
                <w:rStyle w:val="Kiemels2"/>
              </w:rPr>
            </w:pPr>
            <w:r w:rsidRPr="0073262C">
              <w:rPr>
                <w:rStyle w:val="Kiemels2"/>
              </w:rPr>
              <w:t>Megmérjük a tárgyak néhány tulajdonságát</w:t>
            </w:r>
          </w:p>
          <w:p w14:paraId="4CEDE2FD" w14:textId="77777777" w:rsidR="00157D30" w:rsidRPr="0073262C" w:rsidRDefault="00157D30" w:rsidP="00277173">
            <w:pPr>
              <w:pStyle w:val="TblzatSzveg"/>
              <w:rPr>
                <w:rStyle w:val="Kiemels2"/>
              </w:rPr>
            </w:pPr>
          </w:p>
          <w:p w14:paraId="5D29EC6F" w14:textId="77777777" w:rsidR="00277173" w:rsidRPr="0073262C" w:rsidRDefault="00A71646" w:rsidP="00277173">
            <w:pPr>
              <w:pStyle w:val="TblzatSzveg"/>
              <w:rPr>
                <w:rStyle w:val="Kiemels2"/>
              </w:rPr>
            </w:pPr>
            <w:r w:rsidRPr="0073262C">
              <w:rPr>
                <w:rStyle w:val="Kiemels2"/>
              </w:rPr>
              <w:t>kísérletező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4713" w14:textId="77777777" w:rsidR="00277173" w:rsidRDefault="00A71646" w:rsidP="00277173">
            <w:pPr>
              <w:jc w:val="left"/>
            </w:pPr>
            <w:r>
              <w:t>Hosszúság, idő és hőmérséklet mérés, adatok táblázatos rögzítése, mérés – becslés gyakorlása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7B33" w14:textId="77777777" w:rsidR="00A71646" w:rsidRPr="00CD22B7" w:rsidRDefault="00A71646" w:rsidP="00A71646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1.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Tu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do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m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ány,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ec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hni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a,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ultú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a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:</w:t>
            </w:r>
          </w:p>
          <w:p w14:paraId="28E9F818" w14:textId="77777777" w:rsidR="00277173" w:rsidRPr="009C6F5C" w:rsidRDefault="00A71646" w:rsidP="00A71646">
            <w:pPr>
              <w:jc w:val="left"/>
              <w:rPr>
                <w:b/>
              </w:rPr>
            </w:pPr>
            <w:r>
              <w:t>Kísérletező, megfigyelési, lényegkiemelő képességének fejlesztése, az eredmények rögzítése és kommunikálása.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7CC6" w14:textId="77777777" w:rsidR="00277173" w:rsidRDefault="008054FA" w:rsidP="00277173">
            <w:pPr>
              <w:pStyle w:val="TblzatSzveg"/>
            </w:pPr>
            <w:r>
              <w:t>hosszúság, idő és hőmérséklet</w:t>
            </w:r>
          </w:p>
        </w:tc>
      </w:tr>
      <w:tr w:rsidR="00277173" w:rsidRPr="004C0B6D" w14:paraId="5D3950EB" w14:textId="77777777" w:rsidTr="00DB4925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CE45" w14:textId="77777777" w:rsidR="00277173" w:rsidRDefault="00277173" w:rsidP="0073262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73262C">
              <w:rPr>
                <w:rStyle w:val="Kiemels2"/>
              </w:rPr>
              <w:t>1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0317" w14:textId="77777777" w:rsidR="00157D30" w:rsidRPr="0073262C" w:rsidRDefault="00157D30" w:rsidP="00157D30">
            <w:pPr>
              <w:pStyle w:val="TblzatSzveg"/>
              <w:rPr>
                <w:rStyle w:val="Kiemels2"/>
              </w:rPr>
            </w:pPr>
            <w:r w:rsidRPr="0073262C">
              <w:rPr>
                <w:rStyle w:val="Kiemels2"/>
              </w:rPr>
              <w:t>Halmazállapot-változások</w:t>
            </w:r>
          </w:p>
          <w:p w14:paraId="57592A8C" w14:textId="77777777" w:rsidR="00157D30" w:rsidRPr="0073262C" w:rsidRDefault="00157D30" w:rsidP="00157D30">
            <w:pPr>
              <w:pStyle w:val="TblzatSzveg"/>
              <w:rPr>
                <w:rStyle w:val="Kiemels2"/>
              </w:rPr>
            </w:pPr>
          </w:p>
          <w:p w14:paraId="12C2289D" w14:textId="77777777" w:rsidR="00277173" w:rsidRPr="0073262C" w:rsidRDefault="00157D30" w:rsidP="00157D30">
            <w:pPr>
              <w:pStyle w:val="TblzatSzveg"/>
              <w:rPr>
                <w:rStyle w:val="Kiemels2"/>
              </w:rPr>
            </w:pPr>
            <w:r w:rsidRPr="0073262C">
              <w:rPr>
                <w:rStyle w:val="Kiemels2"/>
              </w:rPr>
              <w:t>kísérletező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BACB" w14:textId="77777777" w:rsidR="00277173" w:rsidRDefault="00A71646" w:rsidP="00277173">
            <w:pPr>
              <w:jc w:val="left"/>
            </w:pPr>
            <w:r>
              <w:t>Jég olvadásának megfigyelése, olvadási hőmérsékletének mérése.</w:t>
            </w:r>
          </w:p>
          <w:p w14:paraId="40B6DA95" w14:textId="77777777" w:rsidR="00A71646" w:rsidRDefault="00A71646" w:rsidP="00277173">
            <w:pPr>
              <w:jc w:val="left"/>
            </w:pPr>
            <w:r w:rsidRPr="00A71646">
              <w:t>Párolgással kapcsolatos kísérletek végzése, víz forrásának megfigyelése, forráspontjának mérése.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61FE" w14:textId="77777777" w:rsidR="00A71646" w:rsidRPr="00CD22B7" w:rsidRDefault="00A71646" w:rsidP="00A71646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1.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Tu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do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m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ány,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ec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hni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a,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ultú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a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:</w:t>
            </w:r>
          </w:p>
          <w:p w14:paraId="24781B47" w14:textId="77777777" w:rsidR="00277173" w:rsidRPr="009C6F5C" w:rsidRDefault="00A71646" w:rsidP="00A71646">
            <w:pPr>
              <w:jc w:val="left"/>
              <w:rPr>
                <w:b/>
              </w:rPr>
            </w:pPr>
            <w:r>
              <w:t>Kísérletező, megfigyelési, lényegkiemelő képességének fejlesztése, az eredmények rögzítése és kommunikálása.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29A4" w14:textId="77777777" w:rsidR="00277173" w:rsidRDefault="008054FA" w:rsidP="0073262C">
            <w:pPr>
              <w:pStyle w:val="TblzatSzveg"/>
            </w:pPr>
            <w:r>
              <w:t>olvadás, fagyás, párolgás, lecsapódás, forrás</w:t>
            </w:r>
          </w:p>
        </w:tc>
      </w:tr>
      <w:tr w:rsidR="00277173" w:rsidRPr="004C0B6D" w14:paraId="17CCE192" w14:textId="77777777" w:rsidTr="00DB4925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2720" w14:textId="77777777" w:rsidR="00277173" w:rsidRDefault="00277173" w:rsidP="0073262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73262C">
              <w:rPr>
                <w:rStyle w:val="Kiemels2"/>
              </w:rPr>
              <w:t>2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FC12" w14:textId="77777777" w:rsidR="00277173" w:rsidRPr="0073262C" w:rsidRDefault="00A71646" w:rsidP="00277173">
            <w:pPr>
              <w:pStyle w:val="TblzatSzveg"/>
              <w:rPr>
                <w:rStyle w:val="Kiemels2"/>
              </w:rPr>
            </w:pPr>
            <w:r w:rsidRPr="0073262C">
              <w:rPr>
                <w:rStyle w:val="Kiemels2"/>
              </w:rPr>
              <w:t>Oldódás, keveredés</w:t>
            </w:r>
          </w:p>
          <w:p w14:paraId="20EA2BB6" w14:textId="77777777" w:rsidR="00157D30" w:rsidRPr="0073262C" w:rsidRDefault="00157D30" w:rsidP="00277173">
            <w:pPr>
              <w:pStyle w:val="TblzatSzveg"/>
              <w:rPr>
                <w:rStyle w:val="Kiemels2"/>
              </w:rPr>
            </w:pPr>
          </w:p>
          <w:p w14:paraId="529BB18B" w14:textId="77777777" w:rsidR="00157D30" w:rsidRPr="0073262C" w:rsidRDefault="00157D30" w:rsidP="00277173">
            <w:pPr>
              <w:pStyle w:val="TblzatSzveg"/>
              <w:rPr>
                <w:rStyle w:val="Kiemels2"/>
              </w:rPr>
            </w:pPr>
            <w:r w:rsidRPr="0073262C">
              <w:rPr>
                <w:rStyle w:val="Kiemels2"/>
              </w:rPr>
              <w:t>kísérletező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05D3" w14:textId="77777777" w:rsidR="00277173" w:rsidRDefault="00A71646" w:rsidP="00277173">
            <w:pPr>
              <w:jc w:val="left"/>
            </w:pPr>
            <w:r>
              <w:t>Anyagok oldása vízben, denaturált szeszben és olajban. Az oldódások összehasonlítása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751CF" w14:textId="77777777" w:rsidR="00A71646" w:rsidRPr="00CD22B7" w:rsidRDefault="00A71646" w:rsidP="00A71646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1.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Tu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do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m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ány,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ec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hni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a,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ultú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a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:</w:t>
            </w:r>
          </w:p>
          <w:p w14:paraId="31FA4A17" w14:textId="77777777" w:rsidR="00277173" w:rsidRPr="009C6F5C" w:rsidRDefault="00A71646" w:rsidP="00A71646">
            <w:pPr>
              <w:jc w:val="left"/>
              <w:rPr>
                <w:b/>
              </w:rPr>
            </w:pPr>
            <w:r>
              <w:t>Kísérletező, megfigyelési, lényegkiemelő képességének fejlesztése, az eredmények rögzítése és kommunikálása.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30AA" w14:textId="77777777" w:rsidR="00277173" w:rsidRDefault="008054FA" w:rsidP="0073262C">
            <w:pPr>
              <w:pStyle w:val="TblzatSzveg"/>
            </w:pPr>
            <w:r>
              <w:t>oldat, oldószer, oldott anyag, ülepítés, szűrés, desztillálás</w:t>
            </w:r>
          </w:p>
        </w:tc>
      </w:tr>
      <w:tr w:rsidR="00277173" w:rsidRPr="004C0B6D" w14:paraId="3F5CD20C" w14:textId="77777777" w:rsidTr="00DB4925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6286" w14:textId="77777777" w:rsidR="00277173" w:rsidRDefault="00277173" w:rsidP="0073262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73262C">
              <w:rPr>
                <w:rStyle w:val="Kiemels2"/>
              </w:rPr>
              <w:t>3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8944" w14:textId="77777777" w:rsidR="00277173" w:rsidRPr="0073262C" w:rsidRDefault="00A71646" w:rsidP="00277173">
            <w:pPr>
              <w:pStyle w:val="TblzatSzveg"/>
              <w:rPr>
                <w:rStyle w:val="Kiemels2"/>
              </w:rPr>
            </w:pPr>
            <w:r w:rsidRPr="0073262C">
              <w:rPr>
                <w:rStyle w:val="Kiemels2"/>
              </w:rPr>
              <w:t>Égés</w:t>
            </w:r>
          </w:p>
          <w:p w14:paraId="5054E6B2" w14:textId="77777777" w:rsidR="00157D30" w:rsidRPr="0073262C" w:rsidRDefault="00157D30" w:rsidP="00277173">
            <w:pPr>
              <w:pStyle w:val="TblzatSzveg"/>
              <w:rPr>
                <w:rStyle w:val="Kiemels2"/>
              </w:rPr>
            </w:pPr>
          </w:p>
          <w:p w14:paraId="64231134" w14:textId="77777777" w:rsidR="00157D30" w:rsidRPr="0073262C" w:rsidRDefault="00157D30" w:rsidP="00277173">
            <w:pPr>
              <w:pStyle w:val="TblzatSzveg"/>
              <w:rPr>
                <w:rStyle w:val="Kiemels2"/>
              </w:rPr>
            </w:pPr>
            <w:r w:rsidRPr="0073262C">
              <w:rPr>
                <w:rStyle w:val="Kiemels2"/>
              </w:rPr>
              <w:t>kísérletező óra</w:t>
            </w:r>
          </w:p>
          <w:p w14:paraId="3057F03A" w14:textId="77777777" w:rsidR="00157D30" w:rsidRPr="0073262C" w:rsidRDefault="00157D30" w:rsidP="00277173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AFF8" w14:textId="77777777" w:rsidR="00277173" w:rsidRDefault="00A71646" w:rsidP="00277173">
            <w:pPr>
              <w:jc w:val="left"/>
            </w:pPr>
            <w:r>
              <w:t>Égéstermékek vizsgálata.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A133" w14:textId="77777777" w:rsidR="0073262C" w:rsidRPr="00CD22B7" w:rsidRDefault="0073262C" w:rsidP="0073262C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1.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Tu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do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m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ány,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ec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hni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a,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ultú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a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:</w:t>
            </w:r>
          </w:p>
          <w:p w14:paraId="4332EEC7" w14:textId="77777777" w:rsidR="00277173" w:rsidRPr="009C6F5C" w:rsidRDefault="0073262C" w:rsidP="0073262C">
            <w:pPr>
              <w:jc w:val="left"/>
              <w:rPr>
                <w:b/>
              </w:rPr>
            </w:pPr>
            <w:r>
              <w:t>Kísérletező, megfigyelési, lényegkiemelő képességének fejlesztése, az eredmények rögzítése és kommunikálása.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2C8D" w14:textId="77777777" w:rsidR="00157D30" w:rsidRDefault="008054FA" w:rsidP="0073262C">
            <w:pPr>
              <w:pStyle w:val="TblzatSzveg"/>
            </w:pPr>
            <w:r>
              <w:t>az égés feltételei, gyulladási hőmérséklet, tűzoltás</w:t>
            </w:r>
          </w:p>
        </w:tc>
      </w:tr>
      <w:tr w:rsidR="00277173" w:rsidRPr="004C0B6D" w14:paraId="7C8EB1B4" w14:textId="77777777" w:rsidTr="00DB4925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F25F" w14:textId="77777777" w:rsidR="00277173" w:rsidRDefault="00277173" w:rsidP="0073262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</w:t>
            </w:r>
            <w:r w:rsidR="0073262C">
              <w:rPr>
                <w:rStyle w:val="Kiemels2"/>
              </w:rPr>
              <w:t>4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0274" w14:textId="77777777" w:rsidR="00277173" w:rsidRDefault="00A71646" w:rsidP="00277173">
            <w:pPr>
              <w:pStyle w:val="TblzatSzveg"/>
              <w:rPr>
                <w:rStyle w:val="Kiemels2"/>
              </w:rPr>
            </w:pPr>
            <w:r w:rsidRPr="00277173">
              <w:rPr>
                <w:rStyle w:val="Kiemels2"/>
              </w:rPr>
              <w:t>Összefoglalás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CABF" w14:textId="77777777" w:rsidR="00277173" w:rsidRDefault="00157D30" w:rsidP="00277173">
            <w:pPr>
              <w:jc w:val="left"/>
            </w:pPr>
            <w:r w:rsidRPr="0065501A">
              <w:rPr>
                <w:w w:val="105"/>
              </w:rPr>
              <w:t>Az elsajátított ismeretek rendszerezése, összefüggések, kapcsolatok felismerése. Az ismeretek alkalmazása különböző feladatokban.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DA7A" w14:textId="77777777" w:rsidR="00157D30" w:rsidRPr="00CD22B7" w:rsidRDefault="00157D30" w:rsidP="00157D30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CD22B7">
              <w:rPr>
                <w:rFonts w:ascii="Garamond" w:hAnsi="Garamond"/>
                <w:b/>
                <w:w w:val="105"/>
                <w:lang w:val="hu-HU"/>
              </w:rPr>
              <w:t>1.</w:t>
            </w:r>
            <w:r w:rsidRPr="00CD22B7">
              <w:rPr>
                <w:rFonts w:ascii="Garamond" w:hAnsi="Garamond"/>
                <w:b/>
                <w:spacing w:val="-12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Tu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do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m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ány,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t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ec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hni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a,</w:t>
            </w:r>
            <w:r w:rsidRPr="00CD22B7">
              <w:rPr>
                <w:rFonts w:ascii="Garamond" w:hAnsi="Garamond"/>
                <w:b/>
                <w:spacing w:val="-13"/>
                <w:w w:val="105"/>
                <w:lang w:val="hu-HU"/>
              </w:rPr>
              <w:t xml:space="preserve"> 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k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ultú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r</w:t>
            </w:r>
            <w:r w:rsidRPr="00CD22B7">
              <w:rPr>
                <w:rFonts w:ascii="Garamond" w:hAnsi="Garamond"/>
                <w:b/>
                <w:spacing w:val="-2"/>
                <w:w w:val="105"/>
                <w:lang w:val="hu-HU"/>
              </w:rPr>
              <w:t>a</w:t>
            </w:r>
            <w:r w:rsidRPr="00CD22B7">
              <w:rPr>
                <w:rFonts w:ascii="Garamond" w:hAnsi="Garamond"/>
                <w:b/>
                <w:spacing w:val="-1"/>
                <w:w w:val="105"/>
                <w:lang w:val="hu-HU"/>
              </w:rPr>
              <w:t>:</w:t>
            </w:r>
          </w:p>
          <w:p w14:paraId="1367530A" w14:textId="77777777" w:rsidR="00277173" w:rsidRPr="009C6F5C" w:rsidRDefault="00157D30" w:rsidP="00157D30">
            <w:pPr>
              <w:jc w:val="left"/>
              <w:rPr>
                <w:b/>
              </w:rPr>
            </w:pPr>
            <w:r w:rsidRPr="00CD22B7">
              <w:rPr>
                <w:w w:val="105"/>
              </w:rPr>
              <w:t>A</w:t>
            </w:r>
            <w:r w:rsidRPr="00CD22B7">
              <w:rPr>
                <w:spacing w:val="-18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csoportmunkában</w:t>
            </w:r>
            <w:r w:rsidRPr="00CD22B7">
              <w:rPr>
                <w:spacing w:val="-17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történő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tanulás</w:t>
            </w:r>
            <w:r w:rsidRPr="00CD22B7">
              <w:rPr>
                <w:spacing w:val="-16"/>
                <w:w w:val="105"/>
              </w:rPr>
              <w:t xml:space="preserve"> </w:t>
            </w:r>
            <w:r w:rsidRPr="00CD22B7">
              <w:rPr>
                <w:spacing w:val="-1"/>
                <w:w w:val="105"/>
              </w:rPr>
              <w:t>módszereinek</w:t>
            </w:r>
            <w:r>
              <w:rPr>
                <w:spacing w:val="-1"/>
                <w:w w:val="105"/>
              </w:rPr>
              <w:t xml:space="preserve"> </w:t>
            </w:r>
            <w:r w:rsidRPr="00CD22B7">
              <w:rPr>
                <w:spacing w:val="-2"/>
                <w:w w:val="105"/>
              </w:rPr>
              <w:t>k</w:t>
            </w:r>
            <w:r w:rsidRPr="00CD22B7">
              <w:rPr>
                <w:spacing w:val="-1"/>
                <w:w w:val="105"/>
              </w:rPr>
              <w:t>ialakítása.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5C81" w14:textId="77777777" w:rsidR="00277173" w:rsidRDefault="00277173" w:rsidP="00277173">
            <w:pPr>
              <w:pStyle w:val="TblzatSzveg"/>
            </w:pPr>
          </w:p>
        </w:tc>
      </w:tr>
      <w:tr w:rsidR="00277173" w:rsidRPr="007C2029" w14:paraId="7142C304" w14:textId="77777777" w:rsidTr="000C68B9">
        <w:trPr>
          <w:trHeight w:val="54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18C5A474" w14:textId="64FE3B5C" w:rsidR="00277173" w:rsidRPr="00277173" w:rsidRDefault="00277173" w:rsidP="00AA4E11">
            <w:pPr>
              <w:pStyle w:val="Cm"/>
            </w:pPr>
            <w:r>
              <w:t>TÁJÉKOZÓDÁS A VALÓSÁGBAN ÉS A TÉRKÉPEN</w:t>
            </w:r>
          </w:p>
        </w:tc>
      </w:tr>
      <w:tr w:rsidR="00277173" w:rsidRPr="004C0B6D" w14:paraId="7AAC5314" w14:textId="77777777" w:rsidTr="0051291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583B" w14:textId="77777777" w:rsidR="00277173" w:rsidRPr="004C0B6D" w:rsidRDefault="00277173" w:rsidP="0073262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73262C">
              <w:rPr>
                <w:rStyle w:val="Kiemels2"/>
              </w:rPr>
              <w:t>5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98F1" w14:textId="77777777" w:rsidR="00277173" w:rsidRPr="004C0B6D" w:rsidRDefault="00277173" w:rsidP="0027717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Miről mesél a térkép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104C" w14:textId="77777777" w:rsidR="00277173" w:rsidRPr="006A1DC2" w:rsidRDefault="00277173" w:rsidP="00277173">
            <w:pPr>
              <w:jc w:val="left"/>
            </w:pPr>
            <w:r>
              <w:t>A térkép és a valóság közötti viszony megértése.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F6AB" w14:textId="77777777" w:rsidR="00277173" w:rsidRPr="009C6F5C" w:rsidRDefault="00277173" w:rsidP="00277173">
            <w:pPr>
              <w:jc w:val="left"/>
              <w:rPr>
                <w:b/>
              </w:rPr>
            </w:pPr>
            <w:r w:rsidRPr="009C6F5C">
              <w:rPr>
                <w:b/>
              </w:rPr>
              <w:t>1. Tudomány, technika, kultúra</w:t>
            </w:r>
          </w:p>
          <w:p w14:paraId="76BDEDC3" w14:textId="77777777" w:rsidR="00277173" w:rsidRDefault="00277173" w:rsidP="00277173">
            <w:pPr>
              <w:jc w:val="left"/>
            </w:pPr>
            <w:r>
              <w:t>A tudományos megismerés, vizsgálódás iránti érdeklődés fenntartása, fokozása.</w:t>
            </w:r>
          </w:p>
          <w:p w14:paraId="6F57448D" w14:textId="77777777" w:rsidR="00277173" w:rsidRPr="009C6F5C" w:rsidRDefault="00277173" w:rsidP="00277173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9C6F5C">
              <w:rPr>
                <w:b/>
              </w:rPr>
              <w:t>. Rendszer</w:t>
            </w:r>
            <w:r>
              <w:rPr>
                <w:b/>
              </w:rPr>
              <w:t>ek</w:t>
            </w:r>
          </w:p>
          <w:p w14:paraId="01EDD907" w14:textId="77777777" w:rsidR="00277173" w:rsidRPr="004C0B6D" w:rsidRDefault="00277173" w:rsidP="00277173">
            <w:pPr>
              <w:jc w:val="left"/>
            </w:pPr>
            <w:r>
              <w:t>A térképekre vonatkozó ismeretek megalapozása.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8224" w14:textId="77777777" w:rsidR="00277173" w:rsidRPr="004C0B6D" w:rsidRDefault="00277173" w:rsidP="00277173">
            <w:pPr>
              <w:pStyle w:val="TblzatSzveg"/>
            </w:pPr>
            <w:r>
              <w:t>térkép, méretarány, vonalas aránymérték</w:t>
            </w:r>
          </w:p>
        </w:tc>
      </w:tr>
      <w:tr w:rsidR="00277173" w:rsidRPr="007C2029" w14:paraId="58FB9612" w14:textId="77777777" w:rsidTr="00512917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14:paraId="3FFC195B" w14:textId="77777777" w:rsidR="00277173" w:rsidRPr="004C0B6D" w:rsidRDefault="00277173" w:rsidP="0073262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73262C">
              <w:rPr>
                <w:rStyle w:val="Kiemels2"/>
              </w:rPr>
              <w:t>6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456591E6" w14:textId="77777777" w:rsidR="00F77A33" w:rsidRDefault="00277173" w:rsidP="0027717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Tájékozódás a térképen</w:t>
            </w:r>
          </w:p>
          <w:p w14:paraId="649AF63A" w14:textId="77777777" w:rsidR="00F77A33" w:rsidRDefault="00F77A33" w:rsidP="00277173">
            <w:pPr>
              <w:pStyle w:val="TblzatSzveg"/>
              <w:rPr>
                <w:rStyle w:val="Kiemels2"/>
              </w:rPr>
            </w:pPr>
          </w:p>
          <w:p w14:paraId="27E4E876" w14:textId="77777777" w:rsidR="00F77A33" w:rsidRDefault="00F77A33" w:rsidP="00277173">
            <w:pPr>
              <w:pStyle w:val="TblzatSzveg"/>
              <w:rPr>
                <w:rStyle w:val="Kiemels2"/>
              </w:rPr>
            </w:pPr>
          </w:p>
          <w:p w14:paraId="13B6C518" w14:textId="77777777" w:rsidR="00277173" w:rsidRPr="004C0B6D" w:rsidRDefault="00277173" w:rsidP="0027717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gyakorló</w:t>
            </w:r>
            <w:r w:rsidR="00F77A33">
              <w:rPr>
                <w:rStyle w:val="Kiemels2"/>
              </w:rPr>
              <w:t xml:space="preserve"> </w:t>
            </w:r>
            <w:r>
              <w:rPr>
                <w:rStyle w:val="Kiemels2"/>
              </w:rPr>
              <w:t>óra</w:t>
            </w:r>
          </w:p>
        </w:tc>
        <w:tc>
          <w:tcPr>
            <w:tcW w:w="1288" w:type="pct"/>
            <w:shd w:val="clear" w:color="auto" w:fill="auto"/>
          </w:tcPr>
          <w:p w14:paraId="65B3F578" w14:textId="77777777" w:rsidR="00277173" w:rsidRPr="006A1DC2" w:rsidRDefault="00277173" w:rsidP="00277173">
            <w:pPr>
              <w:jc w:val="left"/>
            </w:pPr>
            <w:r>
              <w:t>Világtájak meghatározása iránytűvel a valóságban és a térképen</w:t>
            </w:r>
          </w:p>
        </w:tc>
        <w:tc>
          <w:tcPr>
            <w:tcW w:w="1272" w:type="pct"/>
            <w:shd w:val="clear" w:color="auto" w:fill="auto"/>
          </w:tcPr>
          <w:p w14:paraId="43DCEEEF" w14:textId="77777777" w:rsidR="00277173" w:rsidRPr="009C6F5C" w:rsidRDefault="00277173" w:rsidP="00277173">
            <w:pPr>
              <w:jc w:val="left"/>
              <w:rPr>
                <w:b/>
              </w:rPr>
            </w:pPr>
            <w:r w:rsidRPr="009C6F5C">
              <w:rPr>
                <w:b/>
              </w:rPr>
              <w:t>3. Rendszerek</w:t>
            </w:r>
          </w:p>
          <w:p w14:paraId="0DC727B6" w14:textId="77777777" w:rsidR="00277173" w:rsidRPr="00A85D12" w:rsidRDefault="00277173" w:rsidP="00277173">
            <w:pPr>
              <w:jc w:val="left"/>
              <w:rPr>
                <w:color w:val="000000"/>
              </w:rPr>
            </w:pPr>
            <w:r>
              <w:t>A térbeli tájékozódás fejlesztése, tájékozódás a lakóhelyen és annak környékén; hely, irány és távolság meghatározása. Világtájak meghatározása a lakóhely és Magyarország térképén. Az iránytű használata.</w:t>
            </w:r>
          </w:p>
        </w:tc>
        <w:tc>
          <w:tcPr>
            <w:tcW w:w="1127" w:type="pct"/>
            <w:shd w:val="clear" w:color="auto" w:fill="auto"/>
          </w:tcPr>
          <w:p w14:paraId="2C4B1F46" w14:textId="77777777" w:rsidR="00277173" w:rsidRPr="007C2029" w:rsidRDefault="00277173" w:rsidP="0027717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iránytű, égtájak, a térkép tájolása</w:t>
            </w:r>
          </w:p>
        </w:tc>
      </w:tr>
      <w:tr w:rsidR="00277173" w:rsidRPr="007C2029" w14:paraId="71D01A4F" w14:textId="77777777" w:rsidTr="00AA4E11">
        <w:trPr>
          <w:trHeight w:val="3724"/>
          <w:jc w:val="center"/>
        </w:trPr>
        <w:tc>
          <w:tcPr>
            <w:tcW w:w="421" w:type="pct"/>
            <w:shd w:val="clear" w:color="auto" w:fill="auto"/>
          </w:tcPr>
          <w:p w14:paraId="46B921FB" w14:textId="77777777" w:rsidR="00277173" w:rsidRPr="004C0B6D" w:rsidRDefault="00277173" w:rsidP="0073262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</w:t>
            </w:r>
            <w:r w:rsidR="0073262C">
              <w:rPr>
                <w:rStyle w:val="Kiemels2"/>
              </w:rPr>
              <w:t>7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4759742C" w14:textId="3C0E0204" w:rsidR="00277173" w:rsidRDefault="00277173" w:rsidP="0027717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Tájékozódás Magyarország domborzati </w:t>
            </w:r>
            <w:r w:rsidR="00501C7B">
              <w:rPr>
                <w:rStyle w:val="Kiemels2"/>
              </w:rPr>
              <w:t xml:space="preserve">és közigazgatási </w:t>
            </w:r>
            <w:r>
              <w:rPr>
                <w:rStyle w:val="Kiemels2"/>
              </w:rPr>
              <w:t>térképén</w:t>
            </w:r>
          </w:p>
        </w:tc>
        <w:tc>
          <w:tcPr>
            <w:tcW w:w="1288" w:type="pct"/>
            <w:shd w:val="clear" w:color="auto" w:fill="auto"/>
          </w:tcPr>
          <w:p w14:paraId="1F74E9BD" w14:textId="77777777" w:rsidR="00501C7B" w:rsidRDefault="00277173" w:rsidP="00277173">
            <w:pPr>
              <w:jc w:val="left"/>
            </w:pPr>
            <w:r>
              <w:t>Térképi ábrázolás különböző típusainak megismerése: domborzat és vízrajz. A magyarországi nagytájak térképen való azonosítása.</w:t>
            </w:r>
          </w:p>
          <w:p w14:paraId="4DCA9B98" w14:textId="6337B1E1" w:rsidR="00277173" w:rsidRPr="006A1DC2" w:rsidRDefault="00501C7B" w:rsidP="00277173">
            <w:pPr>
              <w:jc w:val="left"/>
            </w:pPr>
            <w:r>
              <w:t>Információk gyűjtése a közigazgatási térképekről.</w:t>
            </w:r>
          </w:p>
        </w:tc>
        <w:tc>
          <w:tcPr>
            <w:tcW w:w="1272" w:type="pct"/>
            <w:shd w:val="clear" w:color="auto" w:fill="auto"/>
          </w:tcPr>
          <w:p w14:paraId="70BFE75D" w14:textId="77777777" w:rsidR="00277173" w:rsidRPr="009C6F5C" w:rsidRDefault="00277173" w:rsidP="00277173">
            <w:pPr>
              <w:jc w:val="left"/>
              <w:rPr>
                <w:b/>
              </w:rPr>
            </w:pPr>
            <w:r w:rsidRPr="009C6F5C">
              <w:rPr>
                <w:b/>
              </w:rPr>
              <w:t>1. Tudomány, technika, kultúra</w:t>
            </w:r>
          </w:p>
          <w:p w14:paraId="0D1BD020" w14:textId="77777777" w:rsidR="00277173" w:rsidRDefault="00277173" w:rsidP="00277173">
            <w:pPr>
              <w:jc w:val="left"/>
            </w:pPr>
            <w:r>
              <w:t>A megismert információforrások használata, az információ gyűjtéséhez és feldolgozáshoz szükséges kommunikációs készségek megalapozása.</w:t>
            </w:r>
          </w:p>
          <w:p w14:paraId="7F0C207B" w14:textId="77777777" w:rsidR="00277173" w:rsidRPr="009C6F5C" w:rsidRDefault="00277173" w:rsidP="00277173">
            <w:pPr>
              <w:jc w:val="left"/>
              <w:rPr>
                <w:b/>
              </w:rPr>
            </w:pPr>
            <w:r w:rsidRPr="009C6F5C">
              <w:rPr>
                <w:b/>
              </w:rPr>
              <w:t>2. Anyag, energia, információ</w:t>
            </w:r>
          </w:p>
          <w:p w14:paraId="2FD0D4C7" w14:textId="77777777" w:rsidR="00501C7B" w:rsidRDefault="00277173" w:rsidP="00501C7B">
            <w:pPr>
              <w:jc w:val="left"/>
            </w:pPr>
            <w:r>
              <w:t>A térképi jelek, jelzések felismerése és értelmezése.</w:t>
            </w:r>
          </w:p>
          <w:p w14:paraId="5B14A4D8" w14:textId="797F92AF" w:rsidR="00501C7B" w:rsidRPr="009C6F5C" w:rsidRDefault="00501C7B" w:rsidP="00501C7B">
            <w:pPr>
              <w:jc w:val="left"/>
              <w:rPr>
                <w:b/>
              </w:rPr>
            </w:pPr>
            <w:r w:rsidRPr="009C6F5C">
              <w:rPr>
                <w:b/>
              </w:rPr>
              <w:t>3. Rendszerek</w:t>
            </w:r>
          </w:p>
          <w:p w14:paraId="0F470C1E" w14:textId="2E2B2CDA" w:rsidR="00277173" w:rsidRPr="00A85D12" w:rsidRDefault="00501C7B" w:rsidP="00501C7B">
            <w:pPr>
              <w:jc w:val="left"/>
              <w:rPr>
                <w:color w:val="000000"/>
              </w:rPr>
            </w:pPr>
            <w:r>
              <w:t>A térbeli tájékozódás fejlesztése.</w:t>
            </w:r>
          </w:p>
        </w:tc>
        <w:tc>
          <w:tcPr>
            <w:tcW w:w="1127" w:type="pct"/>
            <w:shd w:val="clear" w:color="auto" w:fill="auto"/>
          </w:tcPr>
          <w:p w14:paraId="33A89113" w14:textId="77777777" w:rsidR="00277173" w:rsidRPr="00501C7B" w:rsidRDefault="00277173" w:rsidP="0027717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domborzat, magassági szám, magassági színezés, alföld, dombság, hegység, vízrajz, folyó, forrás, torkolat, főfolyó, mellékfolyó, tó, </w:t>
            </w:r>
            <w:r w:rsidRPr="00501C7B">
              <w:rPr>
                <w:color w:val="000000"/>
              </w:rPr>
              <w:t xml:space="preserve">tenger, óceán, mocsár, </w:t>
            </w:r>
          </w:p>
          <w:p w14:paraId="056182C0" w14:textId="77777777" w:rsidR="00501C7B" w:rsidRDefault="00277173" w:rsidP="00277173">
            <w:pPr>
              <w:pStyle w:val="TblzatSzveg"/>
              <w:rPr>
                <w:color w:val="000000"/>
              </w:rPr>
            </w:pPr>
            <w:r w:rsidRPr="00501C7B">
              <w:rPr>
                <w:color w:val="000000"/>
              </w:rPr>
              <w:t>Topográfiai ismeretek: Duna, Tisza, Balaton, Alföld, Kisalföld, Dunántúli-domb- és hegyvidék, Dunántúli-középh</w:t>
            </w:r>
            <w:r>
              <w:rPr>
                <w:color w:val="000000"/>
              </w:rPr>
              <w:t>egység, Nyugat-magyarországi peremvidék, Északi-középhegység, Kékes</w:t>
            </w:r>
            <w:r w:rsidR="00501C7B">
              <w:rPr>
                <w:color w:val="000000"/>
              </w:rPr>
              <w:t>,</w:t>
            </w:r>
          </w:p>
          <w:p w14:paraId="64D245E4" w14:textId="54D6930D" w:rsidR="00277173" w:rsidRPr="007C2029" w:rsidRDefault="00501C7B" w:rsidP="0027717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országhatár, Magyarország, megye, közút, vasút, közlekedési hálózat és csomópont</w:t>
            </w:r>
          </w:p>
        </w:tc>
      </w:tr>
      <w:tr w:rsidR="00277173" w:rsidRPr="007C2029" w14:paraId="4F952AA6" w14:textId="77777777" w:rsidTr="001A2FF6">
        <w:trPr>
          <w:trHeight w:val="3891"/>
          <w:jc w:val="center"/>
        </w:trPr>
        <w:tc>
          <w:tcPr>
            <w:tcW w:w="421" w:type="pct"/>
            <w:shd w:val="clear" w:color="auto" w:fill="auto"/>
          </w:tcPr>
          <w:p w14:paraId="28850D5B" w14:textId="19636872" w:rsidR="00277173" w:rsidRPr="004C0B6D" w:rsidRDefault="0073262C" w:rsidP="00501C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501C7B">
              <w:rPr>
                <w:rStyle w:val="Kiemels2"/>
              </w:rPr>
              <w:t>8</w:t>
            </w:r>
            <w:r w:rsidR="0027717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135E27BD" w14:textId="77777777" w:rsidR="00277173" w:rsidRDefault="00277173" w:rsidP="0027717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Hogyan használjunk a különböző térképeket?</w:t>
            </w:r>
          </w:p>
          <w:p w14:paraId="1E2742AC" w14:textId="77777777" w:rsidR="00F77A33" w:rsidRDefault="00F77A33" w:rsidP="00277173">
            <w:pPr>
              <w:pStyle w:val="TblzatSzveg"/>
              <w:rPr>
                <w:rStyle w:val="Kiemels2"/>
              </w:rPr>
            </w:pPr>
          </w:p>
          <w:p w14:paraId="63357F1F" w14:textId="77777777" w:rsidR="00F77A33" w:rsidRDefault="00F77A33" w:rsidP="00277173">
            <w:pPr>
              <w:pStyle w:val="TblzatSzveg"/>
              <w:rPr>
                <w:rStyle w:val="Kiemels2"/>
              </w:rPr>
            </w:pPr>
          </w:p>
          <w:p w14:paraId="165AC2C6" w14:textId="77777777" w:rsidR="00277173" w:rsidRDefault="00277173" w:rsidP="0027717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14:paraId="32EED8BB" w14:textId="77777777" w:rsidR="00277173" w:rsidRPr="006A1DC2" w:rsidRDefault="00277173" w:rsidP="00277173">
            <w:pPr>
              <w:jc w:val="left"/>
            </w:pPr>
            <w:r>
              <w:t>Különböző jelrendszerű térképek elemzése, információk gyűjtése. Irány és távolság meghatározása. Útvonaltervezés, térképvázlat készítése és olvasása.</w:t>
            </w:r>
          </w:p>
        </w:tc>
        <w:tc>
          <w:tcPr>
            <w:tcW w:w="1272" w:type="pct"/>
            <w:shd w:val="clear" w:color="auto" w:fill="auto"/>
          </w:tcPr>
          <w:p w14:paraId="0FFD5D9F" w14:textId="77777777" w:rsidR="00277173" w:rsidRPr="009C6F5C" w:rsidRDefault="00277173" w:rsidP="00277173">
            <w:pPr>
              <w:jc w:val="left"/>
              <w:rPr>
                <w:b/>
              </w:rPr>
            </w:pPr>
            <w:r w:rsidRPr="009C6F5C">
              <w:rPr>
                <w:b/>
              </w:rPr>
              <w:t>1. Tudomány, technika, kultúra</w:t>
            </w:r>
          </w:p>
          <w:p w14:paraId="05FD4E85" w14:textId="77777777" w:rsidR="00277173" w:rsidRDefault="00277173" w:rsidP="00277173">
            <w:pPr>
              <w:jc w:val="left"/>
            </w:pPr>
            <w:r>
              <w:t xml:space="preserve">A megismert információforrások használata. </w:t>
            </w:r>
            <w:r w:rsidRPr="009C6F5C">
              <w:t>A csoportmunkában történő tanulás módszereinek kialakítása.</w:t>
            </w:r>
          </w:p>
          <w:p w14:paraId="61B9E8CE" w14:textId="77777777" w:rsidR="00277173" w:rsidRPr="009C6F5C" w:rsidRDefault="00277173" w:rsidP="00277173">
            <w:pPr>
              <w:jc w:val="left"/>
              <w:rPr>
                <w:b/>
              </w:rPr>
            </w:pPr>
            <w:r w:rsidRPr="009C6F5C">
              <w:rPr>
                <w:b/>
              </w:rPr>
              <w:t>2. Anyag, energia, információ</w:t>
            </w:r>
          </w:p>
          <w:p w14:paraId="34251249" w14:textId="77777777" w:rsidR="00277173" w:rsidRDefault="00277173" w:rsidP="00277173">
            <w:pPr>
              <w:jc w:val="left"/>
            </w:pPr>
            <w:r>
              <w:t>A térképi jelek, jelzések felismerése és értelmezése.</w:t>
            </w:r>
          </w:p>
          <w:p w14:paraId="0D3B4022" w14:textId="77777777" w:rsidR="00277173" w:rsidRPr="009C6F5C" w:rsidRDefault="00277173" w:rsidP="00277173">
            <w:pPr>
              <w:rPr>
                <w:b/>
              </w:rPr>
            </w:pPr>
            <w:r>
              <w:rPr>
                <w:b/>
              </w:rPr>
              <w:t>3</w:t>
            </w:r>
            <w:r w:rsidRPr="009C6F5C">
              <w:rPr>
                <w:b/>
              </w:rPr>
              <w:t>. Rendszer</w:t>
            </w:r>
            <w:r>
              <w:rPr>
                <w:b/>
              </w:rPr>
              <w:t>ek</w:t>
            </w:r>
          </w:p>
          <w:p w14:paraId="35180203" w14:textId="5D785808" w:rsidR="001A2FF6" w:rsidRPr="001A2FF6" w:rsidRDefault="00277173" w:rsidP="00277173">
            <w:pPr>
              <w:jc w:val="left"/>
            </w:pPr>
            <w:r>
              <w:t>A térképekre vonatkozó ismeretek alkalmazása.</w:t>
            </w:r>
            <w:bookmarkStart w:id="0" w:name="_GoBack"/>
            <w:bookmarkEnd w:id="0"/>
          </w:p>
        </w:tc>
        <w:tc>
          <w:tcPr>
            <w:tcW w:w="1127" w:type="pct"/>
            <w:shd w:val="clear" w:color="auto" w:fill="auto"/>
          </w:tcPr>
          <w:p w14:paraId="751206A0" w14:textId="77777777" w:rsidR="00277173" w:rsidRPr="007C2029" w:rsidRDefault="00277173" w:rsidP="0027717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domborzati-, közigazgatási-, város-, autó, turista-, tematikus és történelmi térkép, névmutató, keresőhálózat</w:t>
            </w:r>
          </w:p>
        </w:tc>
      </w:tr>
      <w:tr w:rsidR="00277173" w:rsidRPr="007C2029" w14:paraId="05EFCD2F" w14:textId="77777777" w:rsidTr="00FD061A">
        <w:trPr>
          <w:trHeight w:val="69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8920C54" w14:textId="77777777" w:rsidR="00277173" w:rsidRPr="00015F64" w:rsidRDefault="00277173" w:rsidP="00277173">
            <w:pPr>
              <w:pStyle w:val="Cm"/>
            </w:pPr>
            <w:r>
              <w:lastRenderedPageBreak/>
              <w:t>A FÖLD ÉS A VILÁGEGYETEM</w:t>
            </w:r>
          </w:p>
        </w:tc>
      </w:tr>
      <w:tr w:rsidR="00277173" w:rsidRPr="007C2029" w14:paraId="50DB53E5" w14:textId="77777777" w:rsidTr="0051291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5B9F2F4E" w14:textId="35A27FAD" w:rsidR="00277173" w:rsidRPr="004C0B6D" w:rsidRDefault="00AA4E11" w:rsidP="0073262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39</w:t>
            </w:r>
            <w:r w:rsidR="0027717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04E6BC20" w14:textId="77777777" w:rsidR="00277173" w:rsidRPr="00FD061A" w:rsidRDefault="00277173" w:rsidP="00277173">
            <w:pPr>
              <w:rPr>
                <w:b/>
              </w:rPr>
            </w:pPr>
            <w:r w:rsidRPr="00FD061A">
              <w:rPr>
                <w:b/>
              </w:rPr>
              <w:t>Nappal vagy éjszaka?</w:t>
            </w:r>
          </w:p>
        </w:tc>
        <w:tc>
          <w:tcPr>
            <w:tcW w:w="1288" w:type="pct"/>
            <w:shd w:val="clear" w:color="auto" w:fill="auto"/>
          </w:tcPr>
          <w:p w14:paraId="22CBC39C" w14:textId="77777777" w:rsidR="00277173" w:rsidRPr="006A1DC2" w:rsidRDefault="00277173" w:rsidP="00277173">
            <w:pPr>
              <w:jc w:val="left"/>
            </w:pPr>
            <w:r>
              <w:t>A Föld mozgásai és az időszámításunk közötti összefüggések felismerése.</w:t>
            </w:r>
          </w:p>
        </w:tc>
        <w:tc>
          <w:tcPr>
            <w:tcW w:w="1272" w:type="pct"/>
            <w:shd w:val="clear" w:color="auto" w:fill="auto"/>
          </w:tcPr>
          <w:p w14:paraId="7E1C030C" w14:textId="77777777" w:rsidR="00277173" w:rsidRPr="00376451" w:rsidRDefault="00277173" w:rsidP="00277173">
            <w:pPr>
              <w:pStyle w:val="TblzatSzveg"/>
              <w:rPr>
                <w:b/>
                <w:color w:val="000000"/>
              </w:rPr>
            </w:pPr>
            <w:r w:rsidRPr="00376451">
              <w:rPr>
                <w:b/>
                <w:color w:val="000000"/>
              </w:rPr>
              <w:t>3. Rendszerek</w:t>
            </w:r>
          </w:p>
          <w:p w14:paraId="13ADD93A" w14:textId="77777777" w:rsidR="00277173" w:rsidRPr="00A85D12" w:rsidRDefault="00277173" w:rsidP="00277173">
            <w:pPr>
              <w:pStyle w:val="TblzatSzveg"/>
              <w:rPr>
                <w:color w:val="000000"/>
              </w:rPr>
            </w:pPr>
            <w:r w:rsidRPr="00376451">
              <w:rPr>
                <w:color w:val="000000"/>
              </w:rPr>
              <w:t>Az időt mérő ciklikus jelenségek egyszerű értelmezése, felhasználása.</w:t>
            </w:r>
            <w:r>
              <w:rPr>
                <w:color w:val="000000"/>
              </w:rPr>
              <w:t xml:space="preserve"> A </w:t>
            </w:r>
            <w:r w:rsidRPr="00376451">
              <w:rPr>
                <w:color w:val="000000"/>
              </w:rPr>
              <w:t>mozgás és az idő összefüggésének megtapasztalása.</w:t>
            </w:r>
          </w:p>
        </w:tc>
        <w:tc>
          <w:tcPr>
            <w:tcW w:w="1127" w:type="pct"/>
            <w:shd w:val="clear" w:color="auto" w:fill="auto"/>
          </w:tcPr>
          <w:p w14:paraId="0F732EE9" w14:textId="77777777" w:rsidR="00277173" w:rsidRPr="007C2029" w:rsidRDefault="00277173" w:rsidP="0027717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gömb alakú Föld, tengely körüli forgás, nappalok és éjszakák váltakozása, 24 óra = egy nap, </w:t>
            </w:r>
            <w:proofErr w:type="spellStart"/>
            <w:r>
              <w:rPr>
                <w:color w:val="000000"/>
              </w:rPr>
              <w:t>Nap</w:t>
            </w:r>
            <w:proofErr w:type="spellEnd"/>
            <w:r>
              <w:rPr>
                <w:color w:val="000000"/>
              </w:rPr>
              <w:t xml:space="preserve"> körüli keringés, évi időszámítás</w:t>
            </w:r>
          </w:p>
        </w:tc>
      </w:tr>
      <w:tr w:rsidR="00277173" w:rsidRPr="007C2029" w14:paraId="50349E54" w14:textId="77777777" w:rsidTr="00FD061A">
        <w:trPr>
          <w:trHeight w:val="1329"/>
          <w:jc w:val="center"/>
        </w:trPr>
        <w:tc>
          <w:tcPr>
            <w:tcW w:w="421" w:type="pct"/>
            <w:shd w:val="clear" w:color="auto" w:fill="auto"/>
          </w:tcPr>
          <w:p w14:paraId="092E5B53" w14:textId="0B67BFBD" w:rsidR="00277173" w:rsidRPr="004C0B6D" w:rsidRDefault="00277173" w:rsidP="0073262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AA4E11">
              <w:rPr>
                <w:rStyle w:val="Kiemels2"/>
              </w:rPr>
              <w:t>0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52723E8A" w14:textId="77777777" w:rsidR="00277173" w:rsidRPr="00FD061A" w:rsidRDefault="00277173" w:rsidP="00277173">
            <w:pPr>
              <w:rPr>
                <w:b/>
              </w:rPr>
            </w:pPr>
            <w:r w:rsidRPr="00FD061A">
              <w:rPr>
                <w:b/>
              </w:rPr>
              <w:t>Földünk kísérője: a Hold</w:t>
            </w:r>
          </w:p>
        </w:tc>
        <w:tc>
          <w:tcPr>
            <w:tcW w:w="1288" w:type="pct"/>
            <w:shd w:val="clear" w:color="auto" w:fill="auto"/>
          </w:tcPr>
          <w:p w14:paraId="03D6279A" w14:textId="77777777" w:rsidR="00277173" w:rsidRPr="006A1DC2" w:rsidRDefault="00277173" w:rsidP="00277173">
            <w:pPr>
              <w:jc w:val="left"/>
            </w:pPr>
            <w:r w:rsidRPr="00052440">
              <w:t xml:space="preserve">A Hold </w:t>
            </w:r>
            <w:r>
              <w:t xml:space="preserve">mozgásainak személtetése. </w:t>
            </w:r>
            <w:r w:rsidRPr="00052440">
              <w:t>A Hold fényváltozásai</w:t>
            </w:r>
            <w:r>
              <w:t>nak megértése.</w:t>
            </w:r>
            <w:r w:rsidRPr="00052440">
              <w:t xml:space="preserve"> </w:t>
            </w:r>
            <w:r>
              <w:t>A holdfogyatkozás bemutatása.</w:t>
            </w:r>
          </w:p>
        </w:tc>
        <w:tc>
          <w:tcPr>
            <w:tcW w:w="1272" w:type="pct"/>
            <w:shd w:val="clear" w:color="auto" w:fill="auto"/>
          </w:tcPr>
          <w:p w14:paraId="49B9EEE6" w14:textId="77777777" w:rsidR="00277173" w:rsidRPr="00376451" w:rsidRDefault="00277173" w:rsidP="00277173">
            <w:pPr>
              <w:pStyle w:val="TblzatSzveg"/>
              <w:rPr>
                <w:b/>
                <w:color w:val="000000"/>
              </w:rPr>
            </w:pPr>
            <w:r w:rsidRPr="00376451">
              <w:rPr>
                <w:b/>
                <w:color w:val="000000"/>
              </w:rPr>
              <w:t>4. A felépítés és a műkö</w:t>
            </w:r>
            <w:r>
              <w:rPr>
                <w:b/>
                <w:color w:val="000000"/>
              </w:rPr>
              <w:t>d</w:t>
            </w:r>
            <w:r w:rsidRPr="00376451">
              <w:rPr>
                <w:b/>
                <w:color w:val="000000"/>
              </w:rPr>
              <w:t>és kapcsolata</w:t>
            </w:r>
          </w:p>
          <w:p w14:paraId="7D0ED0FB" w14:textId="77777777" w:rsidR="00277173" w:rsidRPr="00A85D12" w:rsidRDefault="00277173" w:rsidP="00277173">
            <w:pPr>
              <w:pStyle w:val="TblzatSzveg"/>
              <w:rPr>
                <w:color w:val="000000"/>
              </w:rPr>
            </w:pPr>
            <w:r w:rsidRPr="00376451">
              <w:rPr>
                <w:color w:val="000000"/>
              </w:rPr>
              <w:t>A Nap, a Föld és a Hold kölcsönhatásainak megismerése.</w:t>
            </w:r>
            <w:r>
              <w:rPr>
                <w:color w:val="000000"/>
              </w:rPr>
              <w:t xml:space="preserve"> </w:t>
            </w:r>
            <w:r w:rsidRPr="00376451">
              <w:rPr>
                <w:color w:val="000000"/>
              </w:rPr>
              <w:t>A Föld, Hold, Nap rendszer modellezése.</w:t>
            </w:r>
          </w:p>
        </w:tc>
        <w:tc>
          <w:tcPr>
            <w:tcW w:w="1127" w:type="pct"/>
            <w:shd w:val="clear" w:color="auto" w:fill="auto"/>
          </w:tcPr>
          <w:p w14:paraId="3C742ECF" w14:textId="77777777" w:rsidR="00277173" w:rsidRPr="007C2029" w:rsidRDefault="00277173" w:rsidP="0027717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Hold és Föld körüli keringése, tengely körüli forgása, a Hold fényváltozásai: </w:t>
            </w:r>
            <w:r w:rsidRPr="00052440">
              <w:t>újhold, első negyed, telihold, utolsó negyed</w:t>
            </w:r>
            <w:r>
              <w:t>, holdfogyatkozás</w:t>
            </w:r>
          </w:p>
        </w:tc>
      </w:tr>
      <w:tr w:rsidR="00277173" w:rsidRPr="007C2029" w14:paraId="3E4CC960" w14:textId="77777777" w:rsidTr="0051291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0DAAE246" w14:textId="1E2FAB8F" w:rsidR="00277173" w:rsidRPr="004C0B6D" w:rsidRDefault="00277173" w:rsidP="0073262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AA4E11">
              <w:rPr>
                <w:rStyle w:val="Kiemels2"/>
              </w:rPr>
              <w:t>1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6FB73E2A" w14:textId="77777777" w:rsidR="00277173" w:rsidRPr="00FD061A" w:rsidRDefault="00277173" w:rsidP="00277173">
            <w:pPr>
              <w:rPr>
                <w:b/>
              </w:rPr>
            </w:pPr>
            <w:r w:rsidRPr="00FD061A">
              <w:rPr>
                <w:b/>
              </w:rPr>
              <w:t>A Nap és családja</w:t>
            </w:r>
          </w:p>
        </w:tc>
        <w:tc>
          <w:tcPr>
            <w:tcW w:w="1288" w:type="pct"/>
            <w:shd w:val="clear" w:color="auto" w:fill="auto"/>
          </w:tcPr>
          <w:p w14:paraId="63D8CDF0" w14:textId="77777777" w:rsidR="00277173" w:rsidRPr="006A1DC2" w:rsidRDefault="00277173" w:rsidP="00277173">
            <w:pPr>
              <w:jc w:val="left"/>
            </w:pPr>
            <w:r>
              <w:t>A Naprendszer tagjainak megismerése. A</w:t>
            </w:r>
            <w:r w:rsidRPr="00052440">
              <w:t xml:space="preserve"> bolygó</w:t>
            </w:r>
            <w:r>
              <w:t>k mozgásának</w:t>
            </w:r>
            <w:r w:rsidRPr="00052440">
              <w:t xml:space="preserve"> </w:t>
            </w:r>
            <w:r>
              <w:t xml:space="preserve">bemutatása. </w:t>
            </w:r>
            <w:r w:rsidRPr="00052440">
              <w:t>A Naprendszer tagjainak jellemz</w:t>
            </w:r>
            <w:r>
              <w:t>ése</w:t>
            </w:r>
            <w:r w:rsidRPr="00052440">
              <w:t>.</w:t>
            </w:r>
          </w:p>
        </w:tc>
        <w:tc>
          <w:tcPr>
            <w:tcW w:w="1272" w:type="pct"/>
            <w:shd w:val="clear" w:color="auto" w:fill="auto"/>
          </w:tcPr>
          <w:p w14:paraId="0F61539F" w14:textId="77777777" w:rsidR="00277173" w:rsidRPr="00A85D12" w:rsidRDefault="00277173" w:rsidP="00277173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23D1AFAA" w14:textId="77777777" w:rsidR="00277173" w:rsidRPr="007C2029" w:rsidRDefault="00277173" w:rsidP="00277173">
            <w:pPr>
              <w:jc w:val="left"/>
              <w:rPr>
                <w:color w:val="000000"/>
              </w:rPr>
            </w:pPr>
            <w:r w:rsidRPr="00052440">
              <w:t>Nap</w:t>
            </w:r>
            <w:r>
              <w:t>,</w:t>
            </w:r>
            <w:r w:rsidRPr="00052440">
              <w:t xml:space="preserve"> </w:t>
            </w:r>
            <w:r>
              <w:t>csillag, bolygó, tengely körüli forgás, Nap körüli keringés, a 8</w:t>
            </w:r>
            <w:r w:rsidRPr="00052440">
              <w:t xml:space="preserve"> bolygó</w:t>
            </w:r>
            <w:r>
              <w:t>, óriásbolygók, holdak, k</w:t>
            </w:r>
            <w:r w:rsidRPr="00052440">
              <w:t>isbolygók</w:t>
            </w:r>
            <w:r>
              <w:t xml:space="preserve">, </w:t>
            </w:r>
            <w:r w:rsidRPr="00052440">
              <w:t>meteor</w:t>
            </w:r>
            <w:r>
              <w:t xml:space="preserve">, </w:t>
            </w:r>
            <w:r w:rsidRPr="00052440">
              <w:t>üstökös</w:t>
            </w:r>
          </w:p>
        </w:tc>
      </w:tr>
      <w:tr w:rsidR="00277173" w:rsidRPr="007C2029" w14:paraId="0E1503B8" w14:textId="77777777" w:rsidTr="0051291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22D63FB1" w14:textId="05D270B3" w:rsidR="00277173" w:rsidRPr="004C0B6D" w:rsidRDefault="00277173" w:rsidP="0073262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AA4E11">
              <w:rPr>
                <w:rStyle w:val="Kiemels2"/>
              </w:rPr>
              <w:t>2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10563EA6" w14:textId="77777777" w:rsidR="00277173" w:rsidRPr="00FD061A" w:rsidRDefault="00277173" w:rsidP="00277173">
            <w:pPr>
              <w:rPr>
                <w:b/>
              </w:rPr>
            </w:pPr>
            <w:r w:rsidRPr="00FD061A">
              <w:rPr>
                <w:b/>
              </w:rPr>
              <w:t>Pillantás a végtelenbe</w:t>
            </w:r>
          </w:p>
        </w:tc>
        <w:tc>
          <w:tcPr>
            <w:tcW w:w="1288" w:type="pct"/>
            <w:shd w:val="clear" w:color="auto" w:fill="auto"/>
          </w:tcPr>
          <w:p w14:paraId="57AE1582" w14:textId="77777777" w:rsidR="00277173" w:rsidRPr="006A1DC2" w:rsidRDefault="00277173" w:rsidP="00277173">
            <w:pPr>
              <w:jc w:val="left"/>
            </w:pPr>
            <w:r>
              <w:t xml:space="preserve">A </w:t>
            </w:r>
            <w:r w:rsidRPr="009D3551">
              <w:t>világegyetem</w:t>
            </w:r>
            <w:r>
              <w:t xml:space="preserve">re vonatkozó ismeretek megalapozása. </w:t>
            </w:r>
            <w:r w:rsidRPr="009D3551">
              <w:t>Tájékozódás a csillagos égbolton.</w:t>
            </w:r>
            <w:r>
              <w:t xml:space="preserve"> Ismerkedés a világegyetem kutatására vonatkozó információkkal.</w:t>
            </w:r>
          </w:p>
        </w:tc>
        <w:tc>
          <w:tcPr>
            <w:tcW w:w="1272" w:type="pct"/>
            <w:shd w:val="clear" w:color="auto" w:fill="auto"/>
          </w:tcPr>
          <w:p w14:paraId="4C7C06B3" w14:textId="77777777" w:rsidR="00277173" w:rsidRPr="008E7795" w:rsidRDefault="00277173" w:rsidP="00277173">
            <w:pPr>
              <w:jc w:val="left"/>
              <w:rPr>
                <w:b/>
              </w:rPr>
            </w:pPr>
            <w:r w:rsidRPr="008E7795">
              <w:rPr>
                <w:b/>
              </w:rPr>
              <w:t>1. Tudomány, technika, kultúra</w:t>
            </w:r>
          </w:p>
          <w:p w14:paraId="4D19DF23" w14:textId="77777777" w:rsidR="00277173" w:rsidRPr="00376451" w:rsidRDefault="00277173" w:rsidP="00277173">
            <w:pPr>
              <w:jc w:val="left"/>
              <w:rPr>
                <w:color w:val="000000"/>
              </w:rPr>
            </w:pPr>
            <w:r>
              <w:t xml:space="preserve">A tudományos megismerés, vizsgálódás iránti érdeklődés fenntartása, fokozása. </w:t>
            </w:r>
            <w:r w:rsidRPr="00376451">
              <w:rPr>
                <w:color w:val="000000"/>
              </w:rPr>
              <w:t>Tudománytörténeti jelentőségű felfedezések megismerése ismeretterjesztő források feldolgozásával. A technika fejlődés</w:t>
            </w:r>
            <w:r>
              <w:rPr>
                <w:color w:val="000000"/>
              </w:rPr>
              <w:t>ének</w:t>
            </w:r>
            <w:r w:rsidRPr="00376451">
              <w:rPr>
                <w:color w:val="000000"/>
              </w:rPr>
              <w:t xml:space="preserve"> ismertetése egy-egy példa alapján. A tudomány és a technika </w:t>
            </w:r>
            <w:r w:rsidRPr="00376451">
              <w:rPr>
                <w:color w:val="000000"/>
              </w:rPr>
              <w:lastRenderedPageBreak/>
              <w:t>mindennapi élettel való kapcsolatának megismertetése</w:t>
            </w:r>
            <w:r>
              <w:rPr>
                <w:color w:val="000000"/>
              </w:rPr>
              <w:t>.</w:t>
            </w:r>
          </w:p>
          <w:p w14:paraId="749220F2" w14:textId="77777777" w:rsidR="00277173" w:rsidRPr="00376451" w:rsidRDefault="00277173" w:rsidP="00277173">
            <w:pPr>
              <w:pStyle w:val="TblzatSzveg"/>
              <w:rPr>
                <w:b/>
                <w:color w:val="000000"/>
              </w:rPr>
            </w:pPr>
            <w:r w:rsidRPr="00376451">
              <w:rPr>
                <w:b/>
                <w:color w:val="000000"/>
              </w:rPr>
              <w:t>4. A felépítés a működés kapcsolata</w:t>
            </w:r>
          </w:p>
          <w:p w14:paraId="2506DEF3" w14:textId="77777777" w:rsidR="00277173" w:rsidRPr="00A85D12" w:rsidRDefault="00277173" w:rsidP="00277173">
            <w:pPr>
              <w:pStyle w:val="TblzatSzveg"/>
              <w:rPr>
                <w:color w:val="000000"/>
              </w:rPr>
            </w:pPr>
            <w:r w:rsidRPr="00376451">
              <w:rPr>
                <w:color w:val="000000"/>
              </w:rPr>
              <w:t>A csillagok távolságával és méretével kapcsolatos elképzelések megbeszélése, korrekciója. A Tejút létének, égi képének megismertetése.</w:t>
            </w:r>
          </w:p>
        </w:tc>
        <w:tc>
          <w:tcPr>
            <w:tcW w:w="1127" w:type="pct"/>
            <w:shd w:val="clear" w:color="auto" w:fill="auto"/>
          </w:tcPr>
          <w:p w14:paraId="13A3CDA6" w14:textId="77777777" w:rsidR="00277173" w:rsidRPr="007C2029" w:rsidRDefault="00277173" w:rsidP="00277173">
            <w:pPr>
              <w:jc w:val="left"/>
              <w:rPr>
                <w:color w:val="000000"/>
              </w:rPr>
            </w:pPr>
            <w:r>
              <w:lastRenderedPageBreak/>
              <w:t>világegyetem, c</w:t>
            </w:r>
            <w:r w:rsidRPr="009D3551">
              <w:t>sillagok</w:t>
            </w:r>
            <w:r>
              <w:t>, c</w:t>
            </w:r>
            <w:r w:rsidRPr="009D3551">
              <w:t>sillagképek</w:t>
            </w:r>
            <w:r>
              <w:t>, távcső, csillagász, rakéta, űrhajó, űrállomás, űrhajós, ű</w:t>
            </w:r>
            <w:r w:rsidRPr="002E4C7A">
              <w:t>rszond</w:t>
            </w:r>
            <w:r>
              <w:t xml:space="preserve">a, mesterséges hold, navigációs, időjárás-előrejelző és katonai műhold, műholdfelvétel </w:t>
            </w:r>
          </w:p>
        </w:tc>
      </w:tr>
      <w:tr w:rsidR="00277173" w:rsidRPr="007C2029" w14:paraId="7233361D" w14:textId="77777777" w:rsidTr="0051291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573C55FA" w14:textId="534FDB4C" w:rsidR="00277173" w:rsidRPr="004C0B6D" w:rsidRDefault="00277173" w:rsidP="00AA4E1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AA4E11">
              <w:rPr>
                <w:rStyle w:val="Kiemels2"/>
              </w:rPr>
              <w:t>3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40BB3123" w14:textId="77777777" w:rsidR="00277173" w:rsidRPr="00FD061A" w:rsidRDefault="00277173" w:rsidP="00277173">
            <w:pPr>
              <w:rPr>
                <w:b/>
              </w:rPr>
            </w:pPr>
            <w:r w:rsidRPr="00FD061A">
              <w:rPr>
                <w:b/>
              </w:rPr>
              <w:t>A napsugár nyomában</w:t>
            </w:r>
          </w:p>
        </w:tc>
        <w:tc>
          <w:tcPr>
            <w:tcW w:w="1288" w:type="pct"/>
            <w:shd w:val="clear" w:color="auto" w:fill="auto"/>
          </w:tcPr>
          <w:p w14:paraId="6858D2F8" w14:textId="77777777" w:rsidR="00277173" w:rsidRPr="006A1DC2" w:rsidRDefault="00277173" w:rsidP="00277173">
            <w:pPr>
              <w:jc w:val="left"/>
            </w:pPr>
            <w:r>
              <w:t>A levegő felmelegedésének megismerése. A Föld gömbalakja, a napsugarak hajlásszöge és a felmelegedés közti összefüggés felismerése. A felmelegedést befolyásoló tényezők tudatosítása.</w:t>
            </w:r>
          </w:p>
        </w:tc>
        <w:tc>
          <w:tcPr>
            <w:tcW w:w="1272" w:type="pct"/>
            <w:shd w:val="clear" w:color="auto" w:fill="auto"/>
          </w:tcPr>
          <w:p w14:paraId="32A26A55" w14:textId="77777777" w:rsidR="00277173" w:rsidRPr="008E7795" w:rsidRDefault="00277173" w:rsidP="00277173">
            <w:pPr>
              <w:jc w:val="left"/>
              <w:rPr>
                <w:b/>
              </w:rPr>
            </w:pPr>
            <w:r w:rsidRPr="008E7795">
              <w:rPr>
                <w:b/>
              </w:rPr>
              <w:t>4. A felépítés a működés kapcsolata</w:t>
            </w:r>
          </w:p>
          <w:p w14:paraId="1BD60A7C" w14:textId="77777777" w:rsidR="00277173" w:rsidRPr="00A85D12" w:rsidRDefault="00277173" w:rsidP="00277173">
            <w:pPr>
              <w:jc w:val="left"/>
              <w:rPr>
                <w:color w:val="000000"/>
              </w:rPr>
            </w:pPr>
            <w:r>
              <w:t>A Föld alakjának következményei az éghajlatra. A Földre sugárzott energia jelentőségének belátása.</w:t>
            </w:r>
          </w:p>
        </w:tc>
        <w:tc>
          <w:tcPr>
            <w:tcW w:w="1127" w:type="pct"/>
            <w:shd w:val="clear" w:color="auto" w:fill="auto"/>
          </w:tcPr>
          <w:p w14:paraId="7D5CF516" w14:textId="77777777" w:rsidR="00277173" w:rsidRPr="007C2029" w:rsidRDefault="00277173" w:rsidP="0027717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napsugárzás, hőmérséklet, földfelszín, hőmérő, Celsius fok, napsugarak hajlásszöge, napi középhőmérséklet, napi </w:t>
            </w:r>
            <w:proofErr w:type="spellStart"/>
            <w:r>
              <w:rPr>
                <w:color w:val="000000"/>
              </w:rPr>
              <w:t>hőingás</w:t>
            </w:r>
            <w:proofErr w:type="spellEnd"/>
            <w:r>
              <w:rPr>
                <w:color w:val="000000"/>
              </w:rPr>
              <w:t>, a felszín anyaga és színe, domborzat</w:t>
            </w:r>
          </w:p>
        </w:tc>
      </w:tr>
      <w:tr w:rsidR="00277173" w:rsidRPr="007C2029" w14:paraId="7EA14662" w14:textId="77777777" w:rsidTr="0051291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31AFF0BF" w14:textId="4EC0F06F" w:rsidR="00277173" w:rsidRPr="004C0B6D" w:rsidRDefault="00277173" w:rsidP="0073262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AA4E11">
              <w:rPr>
                <w:rStyle w:val="Kiemels2"/>
              </w:rPr>
              <w:t>4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45B38CC1" w14:textId="77777777" w:rsidR="00277173" w:rsidRPr="00FD061A" w:rsidRDefault="00277173" w:rsidP="00277173">
            <w:pPr>
              <w:rPr>
                <w:b/>
              </w:rPr>
            </w:pPr>
            <w:r w:rsidRPr="00FD061A">
              <w:rPr>
                <w:b/>
              </w:rPr>
              <w:t>A levegő</w:t>
            </w:r>
          </w:p>
        </w:tc>
        <w:tc>
          <w:tcPr>
            <w:tcW w:w="1288" w:type="pct"/>
            <w:shd w:val="clear" w:color="auto" w:fill="auto"/>
          </w:tcPr>
          <w:p w14:paraId="142B98E4" w14:textId="7446431E" w:rsidR="00277173" w:rsidRPr="006A1DC2" w:rsidRDefault="00277173" w:rsidP="00277173">
            <w:pPr>
              <w:jc w:val="left"/>
            </w:pPr>
            <w:r>
              <w:t xml:space="preserve">A </w:t>
            </w:r>
            <w:r w:rsidR="000C68B9">
              <w:t>levegő,</w:t>
            </w:r>
            <w:r>
              <w:t xml:space="preserve"> mint anyag tulajdonságainak és összetevőinek kísérleteken keresztül történő megfigyelése és megismerése. A levegő összetétele, tulajdonságai. Az oxigén szerepe a földi élet kialakulásában és fenntartásában.</w:t>
            </w:r>
          </w:p>
        </w:tc>
        <w:tc>
          <w:tcPr>
            <w:tcW w:w="1272" w:type="pct"/>
            <w:shd w:val="clear" w:color="auto" w:fill="auto"/>
          </w:tcPr>
          <w:p w14:paraId="67950EF5" w14:textId="77777777" w:rsidR="00277173" w:rsidRPr="008E7795" w:rsidRDefault="00277173" w:rsidP="00277173">
            <w:pPr>
              <w:jc w:val="left"/>
              <w:rPr>
                <w:b/>
              </w:rPr>
            </w:pPr>
            <w:r w:rsidRPr="008E7795">
              <w:rPr>
                <w:b/>
              </w:rPr>
              <w:t>1. Tudomány, technika, kultúra</w:t>
            </w:r>
          </w:p>
          <w:p w14:paraId="5C6BCCAE" w14:textId="77777777" w:rsidR="00277173" w:rsidRDefault="00277173" w:rsidP="00277173">
            <w:pPr>
              <w:jc w:val="left"/>
            </w:pPr>
            <w:r>
              <w:t>Megfigyelések, egyszerű kísérletek elvégzéséhez szükséges készségek megalapozása. Kísérlet vagy vizsgálat önálló elvégzése, a bemutatott vagy elvégzett kísérletről rajzok készítése.</w:t>
            </w:r>
          </w:p>
          <w:p w14:paraId="2E981CD5" w14:textId="77777777" w:rsidR="00277173" w:rsidRPr="008D5979" w:rsidRDefault="00277173" w:rsidP="00277173">
            <w:pPr>
              <w:jc w:val="left"/>
              <w:rPr>
                <w:b/>
              </w:rPr>
            </w:pPr>
            <w:r w:rsidRPr="008D5979">
              <w:rPr>
                <w:b/>
              </w:rPr>
              <w:t>5. Állandóság és változás</w:t>
            </w:r>
          </w:p>
          <w:p w14:paraId="1C96E741" w14:textId="77777777" w:rsidR="00277173" w:rsidRPr="00A85D12" w:rsidRDefault="00277173" w:rsidP="00277173">
            <w:pPr>
              <w:jc w:val="left"/>
              <w:rPr>
                <w:color w:val="000000"/>
              </w:rPr>
            </w:pPr>
            <w:r>
              <w:t>Az anyagok érzékelhető tulajdonságainak megfigyelése.</w:t>
            </w:r>
          </w:p>
        </w:tc>
        <w:tc>
          <w:tcPr>
            <w:tcW w:w="1127" w:type="pct"/>
            <w:shd w:val="clear" w:color="auto" w:fill="auto"/>
          </w:tcPr>
          <w:p w14:paraId="64327437" w14:textId="77777777" w:rsidR="00277173" w:rsidRPr="007C2029" w:rsidRDefault="00277173" w:rsidP="0027717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gázhalmazállapot, gázkeverék, oxigén, égés, térfogatváltozás, légnyomás</w:t>
            </w:r>
          </w:p>
        </w:tc>
      </w:tr>
      <w:tr w:rsidR="00277173" w:rsidRPr="007C2029" w14:paraId="7B02862B" w14:textId="77777777" w:rsidTr="0051291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0C1606BB" w14:textId="2AA726E6" w:rsidR="00277173" w:rsidRPr="004C0B6D" w:rsidRDefault="00277173" w:rsidP="00AA4E1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AA4E11">
              <w:rPr>
                <w:rStyle w:val="Kiemels2"/>
              </w:rPr>
              <w:t>5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440CE16A" w14:textId="77777777" w:rsidR="00277173" w:rsidRPr="00FD061A" w:rsidRDefault="00277173" w:rsidP="00277173">
            <w:pPr>
              <w:rPr>
                <w:b/>
              </w:rPr>
            </w:pPr>
            <w:r w:rsidRPr="00FD061A">
              <w:rPr>
                <w:b/>
              </w:rPr>
              <w:t>Merről fúj a szél?</w:t>
            </w:r>
          </w:p>
        </w:tc>
        <w:tc>
          <w:tcPr>
            <w:tcW w:w="1288" w:type="pct"/>
            <w:shd w:val="clear" w:color="auto" w:fill="auto"/>
          </w:tcPr>
          <w:p w14:paraId="3D30832A" w14:textId="77777777" w:rsidR="00277173" w:rsidRPr="006A1DC2" w:rsidRDefault="00277173" w:rsidP="00277173">
            <w:pPr>
              <w:jc w:val="left"/>
            </w:pPr>
            <w:r>
              <w:t>A szél keletkezésére, irányára és gazdasági jelentőségére vonatkozó ismeretek megértése. A csapadék keletkezésének és a csapadékfajták megismerése.</w:t>
            </w:r>
          </w:p>
        </w:tc>
        <w:tc>
          <w:tcPr>
            <w:tcW w:w="1272" w:type="pct"/>
            <w:shd w:val="clear" w:color="auto" w:fill="auto"/>
          </w:tcPr>
          <w:p w14:paraId="0924AC11" w14:textId="77777777" w:rsidR="00277173" w:rsidRPr="008D5979" w:rsidRDefault="00277173" w:rsidP="00277173">
            <w:pPr>
              <w:jc w:val="left"/>
              <w:rPr>
                <w:b/>
              </w:rPr>
            </w:pPr>
            <w:r w:rsidRPr="008D5979">
              <w:rPr>
                <w:b/>
              </w:rPr>
              <w:t>2. Anyag, energia, információ</w:t>
            </w:r>
          </w:p>
          <w:p w14:paraId="5EE9B86E" w14:textId="77777777" w:rsidR="00277173" w:rsidRPr="008D5979" w:rsidRDefault="00277173" w:rsidP="00277173">
            <w:pPr>
              <w:jc w:val="left"/>
              <w:rPr>
                <w:color w:val="000000"/>
              </w:rPr>
            </w:pPr>
            <w:r w:rsidRPr="008D5979">
              <w:rPr>
                <w:color w:val="000000"/>
              </w:rPr>
              <w:t>A halmazállapot-változás összekapcsolása időjárási jelenségekkel.</w:t>
            </w:r>
          </w:p>
          <w:p w14:paraId="47552CE7" w14:textId="77777777" w:rsidR="00277173" w:rsidRPr="008D5979" w:rsidRDefault="00277173" w:rsidP="00277173">
            <w:pPr>
              <w:pStyle w:val="TblzatSzveg"/>
              <w:spacing w:before="0" w:after="0"/>
              <w:rPr>
                <w:b/>
                <w:color w:val="000000"/>
              </w:rPr>
            </w:pPr>
            <w:r w:rsidRPr="008D5979">
              <w:rPr>
                <w:b/>
                <w:color w:val="000000"/>
              </w:rPr>
              <w:t>7. Környezet és fenntarthatóság</w:t>
            </w:r>
          </w:p>
          <w:p w14:paraId="29A864B3" w14:textId="77777777" w:rsidR="00277173" w:rsidRPr="00A85D12" w:rsidRDefault="00277173" w:rsidP="00277173">
            <w:pPr>
              <w:pStyle w:val="TblzatSzveg"/>
              <w:rPr>
                <w:color w:val="000000"/>
              </w:rPr>
            </w:pPr>
            <w:r w:rsidRPr="008D5979">
              <w:rPr>
                <w:color w:val="000000"/>
              </w:rPr>
              <w:t>Az éghajlat és időjárás természeti és mesterséges (épített) környezetre gyakorolt hatásának felismerése, megfigyelése.</w:t>
            </w:r>
          </w:p>
        </w:tc>
        <w:tc>
          <w:tcPr>
            <w:tcW w:w="1127" w:type="pct"/>
            <w:shd w:val="clear" w:color="auto" w:fill="auto"/>
          </w:tcPr>
          <w:p w14:paraId="3C2BE525" w14:textId="77777777" w:rsidR="00277173" w:rsidRPr="007C2029" w:rsidRDefault="00277173" w:rsidP="0027717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szél, szélirány, szélerősség, szélenergia, a víz halmazállapot-változásai, pára, jég, párolgás, kicsapódás, fagyás, olvadás, csapadékhullás, eső, hó, harmat, zúzmara, dér, zápor, zivatar, jégeső</w:t>
            </w:r>
          </w:p>
        </w:tc>
      </w:tr>
      <w:tr w:rsidR="00277173" w:rsidRPr="007C2029" w14:paraId="27C2C1C1" w14:textId="77777777" w:rsidTr="0051291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2AE215A3" w14:textId="3D419286" w:rsidR="00277173" w:rsidRPr="004C0B6D" w:rsidRDefault="00277173" w:rsidP="00AA4E1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</w:t>
            </w:r>
            <w:r w:rsidR="00AA4E11">
              <w:rPr>
                <w:rStyle w:val="Kiemels2"/>
              </w:rPr>
              <w:t>6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3E64C4FD" w14:textId="77777777" w:rsidR="00277173" w:rsidRPr="00FD061A" w:rsidRDefault="00277173" w:rsidP="00277173">
            <w:pPr>
              <w:jc w:val="left"/>
              <w:rPr>
                <w:b/>
              </w:rPr>
            </w:pPr>
            <w:r w:rsidRPr="00FD061A">
              <w:rPr>
                <w:b/>
              </w:rPr>
              <w:t>Az Országos Meteorológiai Szolgálat jelenti</w:t>
            </w:r>
            <w:r>
              <w:rPr>
                <w:b/>
              </w:rPr>
              <w:t>, g</w:t>
            </w:r>
            <w:r w:rsidRPr="00FD061A">
              <w:rPr>
                <w:b/>
              </w:rPr>
              <w:t>yakorlóóra</w:t>
            </w:r>
          </w:p>
        </w:tc>
        <w:tc>
          <w:tcPr>
            <w:tcW w:w="1288" w:type="pct"/>
            <w:shd w:val="clear" w:color="auto" w:fill="auto"/>
          </w:tcPr>
          <w:p w14:paraId="3AE5EF48" w14:textId="77777777" w:rsidR="00277173" w:rsidRPr="006A1DC2" w:rsidRDefault="00277173" w:rsidP="00277173">
            <w:pPr>
              <w:jc w:val="left"/>
            </w:pPr>
            <w:r>
              <w:t xml:space="preserve">Az időjárási elemek észlelése, mérése. A mért adatok rögzítése, ábrázolása, értelmezése. Napi középhőmérséklet, napi </w:t>
            </w:r>
            <w:proofErr w:type="spellStart"/>
            <w:r>
              <w:t>hőingás</w:t>
            </w:r>
            <w:proofErr w:type="spellEnd"/>
            <w:r>
              <w:t>.</w:t>
            </w:r>
          </w:p>
        </w:tc>
        <w:tc>
          <w:tcPr>
            <w:tcW w:w="1272" w:type="pct"/>
            <w:shd w:val="clear" w:color="auto" w:fill="auto"/>
          </w:tcPr>
          <w:p w14:paraId="2219810A" w14:textId="77777777" w:rsidR="00277173" w:rsidRPr="008D5979" w:rsidRDefault="00277173" w:rsidP="00277173">
            <w:pPr>
              <w:jc w:val="left"/>
              <w:rPr>
                <w:b/>
              </w:rPr>
            </w:pPr>
            <w:r w:rsidRPr="008D5979">
              <w:rPr>
                <w:b/>
              </w:rPr>
              <w:t>2. Anyag, energia, információ</w:t>
            </w:r>
          </w:p>
          <w:p w14:paraId="477814FB" w14:textId="77777777" w:rsidR="00277173" w:rsidRPr="00A85D12" w:rsidRDefault="00277173" w:rsidP="00277173">
            <w:pPr>
              <w:pStyle w:val="TblzatSzveg"/>
              <w:spacing w:before="0" w:after="0"/>
              <w:rPr>
                <w:color w:val="000000"/>
              </w:rPr>
            </w:pPr>
            <w:r>
              <w:t>Egyes technikai eszközök (időjárás-megfigyelő állomás) működésének megfigyelése.</w:t>
            </w:r>
          </w:p>
        </w:tc>
        <w:tc>
          <w:tcPr>
            <w:tcW w:w="1127" w:type="pct"/>
            <w:shd w:val="clear" w:color="auto" w:fill="auto"/>
          </w:tcPr>
          <w:p w14:paraId="64C9AB70" w14:textId="77777777" w:rsidR="00277173" w:rsidRPr="007C2029" w:rsidRDefault="00277173" w:rsidP="0027717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időjárási elemek: napsugárzás, hőmérséklet, csapadék, szél, időjárás, meteorológus </w:t>
            </w:r>
          </w:p>
        </w:tc>
      </w:tr>
      <w:tr w:rsidR="00277173" w:rsidRPr="007C2029" w14:paraId="7A51BD3F" w14:textId="77777777" w:rsidTr="0051291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758FC953" w14:textId="4615F5FE" w:rsidR="00277173" w:rsidRPr="004C0B6D" w:rsidRDefault="00277173" w:rsidP="00AA4E1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AA4E11">
              <w:rPr>
                <w:rStyle w:val="Kiemels2"/>
              </w:rPr>
              <w:t>7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282B688B" w14:textId="77777777" w:rsidR="00277173" w:rsidRPr="00FD061A" w:rsidRDefault="00277173" w:rsidP="00277173">
            <w:pPr>
              <w:rPr>
                <w:b/>
              </w:rPr>
            </w:pPr>
            <w:r w:rsidRPr="00FD061A">
              <w:rPr>
                <w:b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14:paraId="24566BD9" w14:textId="77777777" w:rsidR="00277173" w:rsidRPr="006A1DC2" w:rsidRDefault="00277173" w:rsidP="00277173">
            <w:pPr>
              <w:jc w:val="left"/>
            </w:pPr>
            <w:r>
              <w:t xml:space="preserve">A Föld mozgásai és azok következményeinek belátása. Az időjárási elemek, keletkezésük és jellemzőik rendszerezése. Az időjárás és a gazdasági élet kapcsolatának értelmezése. A veszélyes időjárási helyzetekben való helyes viselkedés szabályainak tudatosítása. </w:t>
            </w:r>
          </w:p>
        </w:tc>
        <w:tc>
          <w:tcPr>
            <w:tcW w:w="1272" w:type="pct"/>
            <w:shd w:val="clear" w:color="auto" w:fill="auto"/>
          </w:tcPr>
          <w:p w14:paraId="22742506" w14:textId="77777777" w:rsidR="00277173" w:rsidRPr="00E21F1D" w:rsidRDefault="00277173" w:rsidP="00277173">
            <w:pPr>
              <w:rPr>
                <w:b/>
              </w:rPr>
            </w:pPr>
            <w:r w:rsidRPr="00E21F1D">
              <w:rPr>
                <w:b/>
              </w:rPr>
              <w:t>1. Tudomány, technika, kultúra</w:t>
            </w:r>
          </w:p>
          <w:p w14:paraId="5CBD0BB4" w14:textId="77777777" w:rsidR="00277173" w:rsidRPr="00A85D12" w:rsidRDefault="00277173" w:rsidP="00277173">
            <w:pPr>
              <w:rPr>
                <w:color w:val="000000"/>
              </w:rPr>
            </w:pPr>
            <w:r>
              <w:t>A csoportmunkában történő tanulás módszereinek kialakítása.</w:t>
            </w:r>
          </w:p>
        </w:tc>
        <w:tc>
          <w:tcPr>
            <w:tcW w:w="1127" w:type="pct"/>
            <w:shd w:val="clear" w:color="auto" w:fill="auto"/>
          </w:tcPr>
          <w:p w14:paraId="5B76DEE4" w14:textId="77777777" w:rsidR="00277173" w:rsidRPr="007C2029" w:rsidRDefault="00277173" w:rsidP="00277173">
            <w:pPr>
              <w:pStyle w:val="TblzatSzveg"/>
              <w:rPr>
                <w:color w:val="000000"/>
              </w:rPr>
            </w:pPr>
          </w:p>
        </w:tc>
      </w:tr>
      <w:tr w:rsidR="00277173" w:rsidRPr="007C2029" w14:paraId="30AA77FD" w14:textId="77777777" w:rsidTr="00E21F1D">
        <w:trPr>
          <w:trHeight w:val="620"/>
          <w:jc w:val="center"/>
        </w:trPr>
        <w:tc>
          <w:tcPr>
            <w:tcW w:w="421" w:type="pct"/>
            <w:shd w:val="clear" w:color="auto" w:fill="auto"/>
          </w:tcPr>
          <w:p w14:paraId="2CD613B9" w14:textId="12E64F29" w:rsidR="00277173" w:rsidRPr="004C0B6D" w:rsidRDefault="0073262C" w:rsidP="00AA4E1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AA4E11">
              <w:rPr>
                <w:rStyle w:val="Kiemels2"/>
              </w:rPr>
              <w:t>8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2BBF612C" w14:textId="77777777" w:rsidR="00277173" w:rsidRPr="00FD061A" w:rsidRDefault="00277173" w:rsidP="00277173">
            <w:pPr>
              <w:rPr>
                <w:b/>
              </w:rPr>
            </w:pPr>
            <w:r w:rsidRPr="00FD061A">
              <w:rPr>
                <w:b/>
              </w:rPr>
              <w:t>Ellenőrző óra</w:t>
            </w:r>
          </w:p>
        </w:tc>
        <w:tc>
          <w:tcPr>
            <w:tcW w:w="1288" w:type="pct"/>
            <w:shd w:val="clear" w:color="auto" w:fill="auto"/>
          </w:tcPr>
          <w:p w14:paraId="67FF9AF7" w14:textId="77777777" w:rsidR="00277173" w:rsidRPr="007C2029" w:rsidRDefault="00277173" w:rsidP="00277173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14:paraId="53E8E898" w14:textId="77777777" w:rsidR="00277173" w:rsidRPr="00A85D12" w:rsidRDefault="00277173" w:rsidP="00277173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292FFA85" w14:textId="77777777" w:rsidR="00277173" w:rsidRPr="007C2029" w:rsidRDefault="00277173" w:rsidP="00277173">
            <w:pPr>
              <w:pStyle w:val="TblzatSzveg"/>
              <w:rPr>
                <w:color w:val="000000"/>
              </w:rPr>
            </w:pPr>
          </w:p>
        </w:tc>
      </w:tr>
      <w:tr w:rsidR="00277173" w:rsidRPr="007C2029" w14:paraId="5E028023" w14:textId="77777777" w:rsidTr="005E75D8">
        <w:trPr>
          <w:trHeight w:val="62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6C9FD2E" w14:textId="77777777" w:rsidR="00277173" w:rsidRPr="00015F64" w:rsidRDefault="00277173" w:rsidP="00277173">
            <w:pPr>
              <w:pStyle w:val="Cm"/>
            </w:pPr>
            <w:r>
              <w:t>FELSZÍNI ÉS ELSZÍN ALATTI VIZEK</w:t>
            </w:r>
          </w:p>
        </w:tc>
      </w:tr>
      <w:tr w:rsidR="00277173" w:rsidRPr="007C2029" w14:paraId="3D16BA76" w14:textId="77777777" w:rsidTr="00E21F1D">
        <w:trPr>
          <w:trHeight w:val="620"/>
          <w:jc w:val="center"/>
        </w:trPr>
        <w:tc>
          <w:tcPr>
            <w:tcW w:w="421" w:type="pct"/>
            <w:shd w:val="clear" w:color="auto" w:fill="auto"/>
          </w:tcPr>
          <w:p w14:paraId="20FAA1EC" w14:textId="32903967" w:rsidR="00277173" w:rsidRPr="004C0B6D" w:rsidRDefault="00AA4E11" w:rsidP="00AA4E1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49</w:t>
            </w:r>
            <w:r w:rsidR="0027717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4A22A117" w14:textId="77777777" w:rsidR="00277173" w:rsidRPr="005E75D8" w:rsidRDefault="00277173" w:rsidP="00277173">
            <w:pPr>
              <w:rPr>
                <w:b/>
              </w:rPr>
            </w:pPr>
            <w:r w:rsidRPr="005E75D8">
              <w:rPr>
                <w:b/>
              </w:rPr>
              <w:t>Vízparti tanulmányi séta</w:t>
            </w:r>
          </w:p>
        </w:tc>
        <w:tc>
          <w:tcPr>
            <w:tcW w:w="1288" w:type="pct"/>
            <w:shd w:val="clear" w:color="auto" w:fill="auto"/>
          </w:tcPr>
          <w:p w14:paraId="2D8ADEB3" w14:textId="77777777" w:rsidR="00277173" w:rsidRPr="006A1DC2" w:rsidRDefault="00277173" w:rsidP="00277173">
            <w:pPr>
              <w:jc w:val="left"/>
            </w:pPr>
            <w:r w:rsidRPr="005E75D8">
              <w:t>T</w:t>
            </w:r>
            <w:r>
              <w:t xml:space="preserve">anulmányi kirándulás: a lakóhelyhez közeli folyó vagy állóvíz néhány jellemzőjének megfigyelése, egyszerű vizsgálatok elvégzése, a tapasztalatok rögzítése és értelmezése. </w:t>
            </w:r>
          </w:p>
        </w:tc>
        <w:tc>
          <w:tcPr>
            <w:tcW w:w="1272" w:type="pct"/>
            <w:shd w:val="clear" w:color="auto" w:fill="auto"/>
          </w:tcPr>
          <w:p w14:paraId="438E4FB8" w14:textId="77777777" w:rsidR="00277173" w:rsidRPr="008173B6" w:rsidRDefault="00277173" w:rsidP="00277173">
            <w:pPr>
              <w:jc w:val="left"/>
              <w:rPr>
                <w:b/>
              </w:rPr>
            </w:pPr>
            <w:r w:rsidRPr="008173B6">
              <w:rPr>
                <w:b/>
              </w:rPr>
              <w:t>1. Tudomány, technika, kultúra</w:t>
            </w:r>
          </w:p>
          <w:p w14:paraId="459525C0" w14:textId="77777777" w:rsidR="00277173" w:rsidRDefault="00277173" w:rsidP="00277173">
            <w:pPr>
              <w:jc w:val="left"/>
            </w:pPr>
            <w:r>
              <w:t xml:space="preserve">A tudományos megismerés, vizsgálódás iránti érdeklődés fenntartása, fokozása. Megfigyelések elvégzéséhez szükséges készségek megalapozása. A vizsgálatról feljegyzések, rajzok készítése. </w:t>
            </w:r>
            <w:r w:rsidRPr="008173B6">
              <w:t>A csoportmunkában történő tanulás módszereinek kialakítása.</w:t>
            </w:r>
          </w:p>
          <w:p w14:paraId="05D623C6" w14:textId="77777777" w:rsidR="00277173" w:rsidRPr="008173B6" w:rsidRDefault="00277173" w:rsidP="00277173">
            <w:pPr>
              <w:jc w:val="left"/>
              <w:rPr>
                <w:b/>
              </w:rPr>
            </w:pPr>
            <w:r w:rsidRPr="008173B6">
              <w:rPr>
                <w:b/>
              </w:rPr>
              <w:t>3. Rendszerek</w:t>
            </w:r>
          </w:p>
          <w:p w14:paraId="0327216D" w14:textId="77777777" w:rsidR="00277173" w:rsidRPr="00A85D12" w:rsidRDefault="00277173" w:rsidP="00277173">
            <w:pPr>
              <w:jc w:val="left"/>
              <w:rPr>
                <w:color w:val="000000"/>
              </w:rPr>
            </w:pPr>
            <w:r>
              <w:t>Tájékozódás épített és természetes környezetben, alapvető tereptani ismeretek.</w:t>
            </w:r>
          </w:p>
        </w:tc>
        <w:tc>
          <w:tcPr>
            <w:tcW w:w="1127" w:type="pct"/>
            <w:shd w:val="clear" w:color="auto" w:fill="auto"/>
          </w:tcPr>
          <w:p w14:paraId="0F39F272" w14:textId="77777777" w:rsidR="00277173" w:rsidRPr="007C2029" w:rsidRDefault="00277173" w:rsidP="0027717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folyóvíz, állóvíz, folyásirány, vízmélység, folyási sebesség, a vízpart minősége, élővizek hőmérséklete, vízminőség vizsgálat, ülepedés, vízszűrés</w:t>
            </w:r>
          </w:p>
        </w:tc>
      </w:tr>
      <w:tr w:rsidR="00277173" w:rsidRPr="007C2029" w14:paraId="63133DCD" w14:textId="77777777" w:rsidTr="00E21F1D">
        <w:trPr>
          <w:trHeight w:val="620"/>
          <w:jc w:val="center"/>
        </w:trPr>
        <w:tc>
          <w:tcPr>
            <w:tcW w:w="421" w:type="pct"/>
            <w:shd w:val="clear" w:color="auto" w:fill="auto"/>
          </w:tcPr>
          <w:p w14:paraId="2BFC1071" w14:textId="57C206F9" w:rsidR="00277173" w:rsidRPr="004C0B6D" w:rsidRDefault="00277173" w:rsidP="0073262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</w:t>
            </w:r>
            <w:r w:rsidR="00AA4E11">
              <w:rPr>
                <w:rStyle w:val="Kiemels2"/>
              </w:rPr>
              <w:t>0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000F9526" w14:textId="77777777" w:rsidR="00277173" w:rsidRPr="005E75D8" w:rsidRDefault="00277173" w:rsidP="00277173">
            <w:pPr>
              <w:rPr>
                <w:b/>
              </w:rPr>
            </w:pPr>
            <w:r w:rsidRPr="005E75D8">
              <w:rPr>
                <w:b/>
              </w:rPr>
              <w:t>Hazánk nagy folyói</w:t>
            </w:r>
          </w:p>
        </w:tc>
        <w:tc>
          <w:tcPr>
            <w:tcW w:w="1288" w:type="pct"/>
            <w:shd w:val="clear" w:color="auto" w:fill="auto"/>
          </w:tcPr>
          <w:p w14:paraId="70D97AF7" w14:textId="77777777" w:rsidR="00277173" w:rsidRPr="006A1DC2" w:rsidRDefault="00277173" w:rsidP="00277173">
            <w:pPr>
              <w:jc w:val="left"/>
            </w:pPr>
            <w:r>
              <w:t>Ismerkedés alapvető vízrajzi fogalmakkal a legjelentősebb hazai folyóvizeink útjának követésével (Duna és Tisza). A folyószabályozás jelentőségének megértése.</w:t>
            </w:r>
          </w:p>
        </w:tc>
        <w:tc>
          <w:tcPr>
            <w:tcW w:w="1272" w:type="pct"/>
            <w:shd w:val="clear" w:color="auto" w:fill="auto"/>
          </w:tcPr>
          <w:p w14:paraId="624F3D5B" w14:textId="77777777" w:rsidR="00277173" w:rsidRPr="008173B6" w:rsidRDefault="00277173" w:rsidP="00277173">
            <w:pPr>
              <w:pStyle w:val="TblzatSzveg"/>
              <w:rPr>
                <w:b/>
              </w:rPr>
            </w:pPr>
            <w:r w:rsidRPr="008173B6">
              <w:rPr>
                <w:b/>
              </w:rPr>
              <w:t>3. Rendszerek</w:t>
            </w:r>
          </w:p>
          <w:p w14:paraId="14F1BBA1" w14:textId="77777777" w:rsidR="00277173" w:rsidRDefault="00277173" w:rsidP="00277173">
            <w:pPr>
              <w:pStyle w:val="TblzatSzveg"/>
            </w:pPr>
            <w:r>
              <w:t>A térbeli tájékozódás fejlesztése. Két legjelentősebb hazai folyóvíz több szempontú megismerése.</w:t>
            </w:r>
          </w:p>
          <w:p w14:paraId="18B7D4BA" w14:textId="77777777" w:rsidR="00277173" w:rsidRPr="008173B6" w:rsidRDefault="00277173" w:rsidP="00277173">
            <w:pPr>
              <w:pStyle w:val="TblzatSzveg"/>
              <w:rPr>
                <w:b/>
              </w:rPr>
            </w:pPr>
            <w:r w:rsidRPr="008173B6">
              <w:rPr>
                <w:b/>
              </w:rPr>
              <w:t>5. Állandóság és változás</w:t>
            </w:r>
          </w:p>
          <w:p w14:paraId="5F6890C0" w14:textId="77777777" w:rsidR="00277173" w:rsidRPr="00A85D12" w:rsidRDefault="00277173" w:rsidP="00277173">
            <w:pPr>
              <w:pStyle w:val="TblzatSzveg"/>
              <w:rPr>
                <w:color w:val="000000"/>
              </w:rPr>
            </w:pPr>
            <w:r>
              <w:t>Néhány, a táj képében az ember hatására bekövetkező változás értelmezése.</w:t>
            </w:r>
          </w:p>
        </w:tc>
        <w:tc>
          <w:tcPr>
            <w:tcW w:w="1127" w:type="pct"/>
            <w:shd w:val="clear" w:color="auto" w:fill="auto"/>
          </w:tcPr>
          <w:p w14:paraId="498603E5" w14:textId="77777777" w:rsidR="00277173" w:rsidRPr="00501C7B" w:rsidRDefault="00277173" w:rsidP="00277173">
            <w:pPr>
              <w:pStyle w:val="TblzatSzveg"/>
            </w:pPr>
            <w:r w:rsidRPr="00501C7B">
              <w:t>forrás, torkolat, sziget, szoros, ingadozó vízjárás (árad, apad), felszínformálás, folyószabályozás, holtág, torkolattípusok (deltatorkolat, tölcsértorkolat)</w:t>
            </w:r>
          </w:p>
          <w:p w14:paraId="3550427B" w14:textId="77777777" w:rsidR="00277173" w:rsidRPr="00501C7B" w:rsidRDefault="00277173" w:rsidP="00277173">
            <w:pPr>
              <w:pStyle w:val="TblzatSzveg"/>
              <w:rPr>
                <w:color w:val="000000"/>
              </w:rPr>
            </w:pPr>
            <w:r w:rsidRPr="00501C7B">
              <w:t xml:space="preserve">Topográfiai ismeretek: Duna, Fekete-erdő, Fekete-tenger, Szigetköz, Csallóköz, Visegrádi-szoros, Tisza, Máramarosi-havasok, Alföld, </w:t>
            </w:r>
          </w:p>
        </w:tc>
      </w:tr>
      <w:tr w:rsidR="00277173" w:rsidRPr="007C2029" w14:paraId="706F7A9D" w14:textId="77777777" w:rsidTr="00E21F1D">
        <w:trPr>
          <w:trHeight w:val="620"/>
          <w:jc w:val="center"/>
        </w:trPr>
        <w:tc>
          <w:tcPr>
            <w:tcW w:w="421" w:type="pct"/>
            <w:shd w:val="clear" w:color="auto" w:fill="auto"/>
          </w:tcPr>
          <w:p w14:paraId="7436C87F" w14:textId="0E2CCEF7" w:rsidR="00277173" w:rsidRPr="004C0B6D" w:rsidRDefault="00277173" w:rsidP="00AA4E1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AA4E11">
              <w:rPr>
                <w:rStyle w:val="Kiemels2"/>
              </w:rPr>
              <w:t>1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74B6A6F8" w14:textId="77777777" w:rsidR="00277173" w:rsidRPr="005E75D8" w:rsidRDefault="00277173" w:rsidP="00277173">
            <w:pPr>
              <w:jc w:val="left"/>
              <w:rPr>
                <w:b/>
              </w:rPr>
            </w:pPr>
            <w:r w:rsidRPr="005E75D8">
              <w:rPr>
                <w:b/>
              </w:rPr>
              <w:t>Ahol a víz az úr - A folyók felszínformálása</w:t>
            </w:r>
          </w:p>
        </w:tc>
        <w:tc>
          <w:tcPr>
            <w:tcW w:w="1288" w:type="pct"/>
            <w:shd w:val="clear" w:color="auto" w:fill="auto"/>
          </w:tcPr>
          <w:p w14:paraId="1E307B98" w14:textId="77777777" w:rsidR="00277173" w:rsidRPr="006A1DC2" w:rsidRDefault="00277173" w:rsidP="00277173">
            <w:pPr>
              <w:jc w:val="left"/>
            </w:pPr>
            <w:r>
              <w:t>A felszín lejtése, a folyók vízhozama és a felszínformálás közötti összefüggések magyarázata.</w:t>
            </w:r>
          </w:p>
        </w:tc>
        <w:tc>
          <w:tcPr>
            <w:tcW w:w="1272" w:type="pct"/>
            <w:shd w:val="clear" w:color="auto" w:fill="auto"/>
          </w:tcPr>
          <w:p w14:paraId="450247AA" w14:textId="77777777" w:rsidR="00277173" w:rsidRPr="008173B6" w:rsidRDefault="00277173" w:rsidP="00277173">
            <w:pPr>
              <w:rPr>
                <w:b/>
              </w:rPr>
            </w:pPr>
            <w:r w:rsidRPr="008173B6">
              <w:rPr>
                <w:b/>
              </w:rPr>
              <w:t>4. A felépítés a működés kapcsolata</w:t>
            </w:r>
          </w:p>
          <w:p w14:paraId="03842F9C" w14:textId="77777777" w:rsidR="00277173" w:rsidRPr="00A85D12" w:rsidRDefault="00277173" w:rsidP="00277173">
            <w:pPr>
              <w:pStyle w:val="TblzatSzveg"/>
              <w:spacing w:before="0" w:after="0"/>
              <w:rPr>
                <w:color w:val="000000"/>
              </w:rPr>
            </w:pPr>
            <w:r>
              <w:t>A felszínváltozások főbb folyamatainak leírása, példák bemutatása, a változási folyamatok eredményeinek felismerése.</w:t>
            </w:r>
          </w:p>
        </w:tc>
        <w:tc>
          <w:tcPr>
            <w:tcW w:w="1127" w:type="pct"/>
            <w:shd w:val="clear" w:color="auto" w:fill="auto"/>
          </w:tcPr>
          <w:p w14:paraId="012327E7" w14:textId="77777777" w:rsidR="00277173" w:rsidRPr="00501C7B" w:rsidRDefault="00277173" w:rsidP="00277173">
            <w:pPr>
              <w:pStyle w:val="TblzatSzveg"/>
              <w:rPr>
                <w:color w:val="000000"/>
              </w:rPr>
            </w:pPr>
            <w:r w:rsidRPr="00501C7B">
              <w:rPr>
                <w:color w:val="000000"/>
              </w:rPr>
              <w:t>romboló és építő munka, meder, esés, völgy, hordalék, hordalékkúp, zátony, sziget</w:t>
            </w:r>
          </w:p>
          <w:p w14:paraId="3CBE6D2F" w14:textId="77777777" w:rsidR="00277173" w:rsidRPr="00501C7B" w:rsidRDefault="00277173" w:rsidP="00277173">
            <w:pPr>
              <w:pStyle w:val="TblzatSzveg"/>
              <w:rPr>
                <w:color w:val="000000"/>
              </w:rPr>
            </w:pPr>
            <w:r w:rsidRPr="00501C7B">
              <w:t xml:space="preserve">Topográfiai ismeretek: </w:t>
            </w:r>
            <w:r w:rsidRPr="00501C7B">
              <w:rPr>
                <w:color w:val="000000"/>
              </w:rPr>
              <w:t>Alföld Kisalföld</w:t>
            </w:r>
          </w:p>
        </w:tc>
      </w:tr>
      <w:tr w:rsidR="00277173" w:rsidRPr="007C2029" w14:paraId="64F94118" w14:textId="77777777" w:rsidTr="00E21F1D">
        <w:trPr>
          <w:trHeight w:val="620"/>
          <w:jc w:val="center"/>
        </w:trPr>
        <w:tc>
          <w:tcPr>
            <w:tcW w:w="421" w:type="pct"/>
            <w:shd w:val="clear" w:color="auto" w:fill="auto"/>
          </w:tcPr>
          <w:p w14:paraId="7FBFDCD5" w14:textId="46C84273" w:rsidR="00277173" w:rsidRPr="004C0B6D" w:rsidRDefault="00277173" w:rsidP="00AA4E1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AA4E11">
              <w:rPr>
                <w:rStyle w:val="Kiemels2"/>
              </w:rPr>
              <w:t>2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7E87C4B2" w14:textId="77777777" w:rsidR="00277173" w:rsidRPr="005E75D8" w:rsidRDefault="00277173" w:rsidP="00277173">
            <w:pPr>
              <w:rPr>
                <w:b/>
              </w:rPr>
            </w:pPr>
            <w:r w:rsidRPr="005E75D8">
              <w:rPr>
                <w:b/>
              </w:rPr>
              <w:t>A forrástól a torkolatig - Honnan érkezik a folyók vize?</w:t>
            </w:r>
          </w:p>
        </w:tc>
        <w:tc>
          <w:tcPr>
            <w:tcW w:w="1288" w:type="pct"/>
            <w:shd w:val="clear" w:color="auto" w:fill="auto"/>
          </w:tcPr>
          <w:p w14:paraId="3991E177" w14:textId="77777777" w:rsidR="00277173" w:rsidRPr="006A1DC2" w:rsidRDefault="00277173" w:rsidP="00277173">
            <w:pPr>
              <w:jc w:val="left"/>
            </w:pPr>
            <w:r>
              <w:t>A vízfolyások leírására és jellemzésére használt fogalmak értelmezése, rendszerezése.</w:t>
            </w:r>
          </w:p>
        </w:tc>
        <w:tc>
          <w:tcPr>
            <w:tcW w:w="1272" w:type="pct"/>
            <w:shd w:val="clear" w:color="auto" w:fill="auto"/>
          </w:tcPr>
          <w:p w14:paraId="2C83755D" w14:textId="77777777" w:rsidR="00277173" w:rsidRPr="008173B6" w:rsidRDefault="00277173" w:rsidP="00277173">
            <w:pPr>
              <w:jc w:val="left"/>
              <w:rPr>
                <w:b/>
              </w:rPr>
            </w:pPr>
            <w:r w:rsidRPr="008173B6">
              <w:rPr>
                <w:b/>
              </w:rPr>
              <w:t>4. A felépítés a működés kapcsolata</w:t>
            </w:r>
          </w:p>
          <w:p w14:paraId="4A3A302D" w14:textId="77777777" w:rsidR="00277173" w:rsidRPr="00A85D12" w:rsidRDefault="00277173" w:rsidP="00277173">
            <w:pPr>
              <w:pStyle w:val="TblzatSzveg"/>
              <w:spacing w:before="0" w:after="0"/>
              <w:rPr>
                <w:color w:val="000000"/>
              </w:rPr>
            </w:pPr>
            <w:r>
              <w:t>A felszínváltozások főbb folyamatainak leírása, példák bemutatása, a változási folyamatok eredményeinek felismerése.</w:t>
            </w:r>
          </w:p>
        </w:tc>
        <w:tc>
          <w:tcPr>
            <w:tcW w:w="1127" w:type="pct"/>
            <w:shd w:val="clear" w:color="auto" w:fill="auto"/>
          </w:tcPr>
          <w:p w14:paraId="3556FB73" w14:textId="77777777" w:rsidR="00277173" w:rsidRPr="007C2029" w:rsidRDefault="00277173" w:rsidP="0027717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forrás, ér, csermely, patak, folyó, folyam, torkolat, vízgyűjtő terület, vízválasztó, (ingadozó) vízjárás</w:t>
            </w:r>
          </w:p>
        </w:tc>
      </w:tr>
      <w:tr w:rsidR="00277173" w:rsidRPr="007C2029" w14:paraId="6065125A" w14:textId="77777777" w:rsidTr="00E21F1D">
        <w:trPr>
          <w:trHeight w:val="620"/>
          <w:jc w:val="center"/>
        </w:trPr>
        <w:tc>
          <w:tcPr>
            <w:tcW w:w="421" w:type="pct"/>
            <w:shd w:val="clear" w:color="auto" w:fill="auto"/>
          </w:tcPr>
          <w:p w14:paraId="49431926" w14:textId="15261D95" w:rsidR="00277173" w:rsidRPr="004C0B6D" w:rsidRDefault="00277173" w:rsidP="0073262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AA4E11">
              <w:rPr>
                <w:rStyle w:val="Kiemels2"/>
              </w:rPr>
              <w:t>3</w:t>
            </w:r>
            <w:r w:rsidR="00F77A3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2E28A212" w14:textId="77777777" w:rsidR="00277173" w:rsidRPr="005E75D8" w:rsidRDefault="00277173" w:rsidP="00277173">
            <w:pPr>
              <w:rPr>
                <w:b/>
              </w:rPr>
            </w:pPr>
            <w:r w:rsidRPr="005E75D8">
              <w:rPr>
                <w:b/>
              </w:rPr>
              <w:t>Legnagyobb tavunk, a Balaton</w:t>
            </w:r>
          </w:p>
        </w:tc>
        <w:tc>
          <w:tcPr>
            <w:tcW w:w="1288" w:type="pct"/>
            <w:shd w:val="clear" w:color="auto" w:fill="auto"/>
          </w:tcPr>
          <w:p w14:paraId="67DE4927" w14:textId="77777777" w:rsidR="00277173" w:rsidRPr="006A1DC2" w:rsidRDefault="00277173" w:rsidP="00277173">
            <w:pPr>
              <w:jc w:val="left"/>
            </w:pPr>
            <w:r>
              <w:t>A Balaton megismerése: a tómeder keletkezésének megértése, a tó vízforgalmának bemutatása, a tó hazánk turizmusában betöltött szerepének felismerése. A tótípusok kialakulásának bemutatása hazai példákon keresztül. A tavak pusztulási folyamatának, a mocsarak természetvédelmi szerepének belátása.</w:t>
            </w:r>
          </w:p>
        </w:tc>
        <w:tc>
          <w:tcPr>
            <w:tcW w:w="1272" w:type="pct"/>
            <w:shd w:val="clear" w:color="auto" w:fill="auto"/>
          </w:tcPr>
          <w:p w14:paraId="55A95B59" w14:textId="77777777" w:rsidR="00277173" w:rsidRPr="00542A8D" w:rsidRDefault="00277173" w:rsidP="00277173">
            <w:pPr>
              <w:jc w:val="left"/>
              <w:rPr>
                <w:b/>
              </w:rPr>
            </w:pPr>
            <w:r w:rsidRPr="00542A8D">
              <w:rPr>
                <w:b/>
              </w:rPr>
              <w:t>3. Rendszerek</w:t>
            </w:r>
          </w:p>
          <w:p w14:paraId="5D223AAD" w14:textId="77777777" w:rsidR="00277173" w:rsidRPr="00542A8D" w:rsidRDefault="00277173" w:rsidP="00277173">
            <w:pPr>
              <w:jc w:val="left"/>
            </w:pPr>
            <w:r w:rsidRPr="00542A8D">
              <w:t>A térbeli tájékozódás fejlesztése.</w:t>
            </w:r>
          </w:p>
          <w:p w14:paraId="0531D46B" w14:textId="77777777" w:rsidR="00277173" w:rsidRPr="008173B6" w:rsidRDefault="00277173" w:rsidP="00277173">
            <w:pPr>
              <w:jc w:val="left"/>
              <w:rPr>
                <w:b/>
              </w:rPr>
            </w:pPr>
            <w:r w:rsidRPr="008173B6">
              <w:rPr>
                <w:b/>
              </w:rPr>
              <w:t>4. A felépítés a működés kapcsolata</w:t>
            </w:r>
          </w:p>
          <w:p w14:paraId="63AED0FB" w14:textId="77777777" w:rsidR="00277173" w:rsidRPr="00A85D12" w:rsidRDefault="00277173" w:rsidP="00277173">
            <w:pPr>
              <w:pStyle w:val="TblzatSzveg"/>
              <w:spacing w:before="0" w:after="0"/>
              <w:rPr>
                <w:color w:val="000000"/>
              </w:rPr>
            </w:pPr>
            <w:r>
              <w:t>Az állóvizek kialakulásának és pusztulási folyamatainak megértése.</w:t>
            </w:r>
          </w:p>
        </w:tc>
        <w:tc>
          <w:tcPr>
            <w:tcW w:w="1127" w:type="pct"/>
            <w:shd w:val="clear" w:color="auto" w:fill="auto"/>
          </w:tcPr>
          <w:p w14:paraId="44940B4B" w14:textId="77777777" w:rsidR="00277173" w:rsidRPr="00501C7B" w:rsidRDefault="00277173" w:rsidP="00277173">
            <w:pPr>
              <w:pStyle w:val="TblzatSzveg"/>
              <w:rPr>
                <w:color w:val="000000"/>
              </w:rPr>
            </w:pPr>
            <w:r w:rsidRPr="00501C7B">
              <w:rPr>
                <w:color w:val="000000"/>
              </w:rPr>
              <w:t>süllyedés, holtág, mocsár, természetvédelmi terület</w:t>
            </w:r>
          </w:p>
          <w:p w14:paraId="7E821B7A" w14:textId="77777777" w:rsidR="00277173" w:rsidRPr="00501C7B" w:rsidRDefault="00277173" w:rsidP="00277173">
            <w:pPr>
              <w:pStyle w:val="TblzatSzveg"/>
              <w:rPr>
                <w:color w:val="000000"/>
              </w:rPr>
            </w:pPr>
            <w:r w:rsidRPr="00501C7B">
              <w:t xml:space="preserve">Topográfiai ismeretek: Balaton, </w:t>
            </w:r>
            <w:r w:rsidRPr="00501C7B">
              <w:rPr>
                <w:color w:val="000000"/>
              </w:rPr>
              <w:t>Zala, Sió-csatorna, Velencei-tó, Fertő tó, Tisza-tó, Kis-Balaton</w:t>
            </w:r>
          </w:p>
        </w:tc>
      </w:tr>
      <w:tr w:rsidR="00277173" w:rsidRPr="007C2029" w14:paraId="686D6866" w14:textId="77777777" w:rsidTr="00E21F1D">
        <w:trPr>
          <w:trHeight w:val="620"/>
          <w:jc w:val="center"/>
        </w:trPr>
        <w:tc>
          <w:tcPr>
            <w:tcW w:w="421" w:type="pct"/>
            <w:shd w:val="clear" w:color="auto" w:fill="auto"/>
          </w:tcPr>
          <w:p w14:paraId="207DEA6D" w14:textId="0E6517A5" w:rsidR="00277173" w:rsidRPr="004C0B6D" w:rsidRDefault="00277173" w:rsidP="00AA4E1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AA4E11">
              <w:rPr>
                <w:rStyle w:val="Kiemels2"/>
              </w:rPr>
              <w:t>4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1997285F" w14:textId="77777777" w:rsidR="00277173" w:rsidRPr="005E75D8" w:rsidRDefault="00277173" w:rsidP="00277173">
            <w:pPr>
              <w:rPr>
                <w:b/>
              </w:rPr>
            </w:pPr>
            <w:r w:rsidRPr="005E75D8">
              <w:rPr>
                <w:b/>
              </w:rPr>
              <w:t>Felszín alatti vizeink</w:t>
            </w:r>
          </w:p>
        </w:tc>
        <w:tc>
          <w:tcPr>
            <w:tcW w:w="1288" w:type="pct"/>
            <w:shd w:val="clear" w:color="auto" w:fill="auto"/>
          </w:tcPr>
          <w:p w14:paraId="56F49702" w14:textId="77777777" w:rsidR="00277173" w:rsidRPr="006A1DC2" w:rsidRDefault="00277173" w:rsidP="00277173">
            <w:pPr>
              <w:jc w:val="left"/>
            </w:pPr>
            <w:r>
              <w:t xml:space="preserve">A víz körforgásának jelentősége a természetben. A felszín alatti vizek csoportosítása, osztályozása, különböző szempontok szerinti rendezése. A </w:t>
            </w:r>
            <w:r>
              <w:lastRenderedPageBreak/>
              <w:t>felszín alatti és a felszíni vizek kapcsolatának megértése.</w:t>
            </w:r>
          </w:p>
        </w:tc>
        <w:tc>
          <w:tcPr>
            <w:tcW w:w="1272" w:type="pct"/>
            <w:shd w:val="clear" w:color="auto" w:fill="auto"/>
          </w:tcPr>
          <w:p w14:paraId="0052010C" w14:textId="77777777" w:rsidR="00277173" w:rsidRPr="00542A8D" w:rsidRDefault="00277173" w:rsidP="00277173">
            <w:pPr>
              <w:pStyle w:val="TblzatSzveg"/>
              <w:rPr>
                <w:b/>
                <w:color w:val="000000"/>
              </w:rPr>
            </w:pPr>
            <w:r w:rsidRPr="00542A8D">
              <w:rPr>
                <w:b/>
                <w:color w:val="000000"/>
              </w:rPr>
              <w:lastRenderedPageBreak/>
              <w:t>4. A felépítés a működés kapcsolata</w:t>
            </w:r>
          </w:p>
          <w:p w14:paraId="64FECA40" w14:textId="77777777" w:rsidR="00277173" w:rsidRPr="00A85D12" w:rsidRDefault="00277173" w:rsidP="00277173">
            <w:pPr>
              <w:pStyle w:val="TblzatSzveg"/>
              <w:rPr>
                <w:color w:val="000000"/>
              </w:rPr>
            </w:pPr>
            <w:r w:rsidRPr="00542A8D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felszín alatti vizek rendszerének megértése.</w:t>
            </w:r>
          </w:p>
        </w:tc>
        <w:tc>
          <w:tcPr>
            <w:tcW w:w="1127" w:type="pct"/>
            <w:shd w:val="clear" w:color="auto" w:fill="auto"/>
          </w:tcPr>
          <w:p w14:paraId="1DA1EF7E" w14:textId="77777777" w:rsidR="00277173" w:rsidRPr="007C2029" w:rsidRDefault="00277173" w:rsidP="0027717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vízkörforgás, felszín alatti vizek, vízzáró réteg, talajnedvesség, talajvíz, belvíz, artézi kút, rétegvíz, </w:t>
            </w:r>
            <w:r>
              <w:rPr>
                <w:color w:val="000000"/>
              </w:rPr>
              <w:lastRenderedPageBreak/>
              <w:t>ásványvíz, gyógyvíz, hévíz, karsztvíz, forrás</w:t>
            </w:r>
          </w:p>
        </w:tc>
      </w:tr>
      <w:tr w:rsidR="00277173" w:rsidRPr="007C2029" w14:paraId="64B45AB0" w14:textId="77777777" w:rsidTr="00E21F1D">
        <w:trPr>
          <w:trHeight w:val="620"/>
          <w:jc w:val="center"/>
        </w:trPr>
        <w:tc>
          <w:tcPr>
            <w:tcW w:w="421" w:type="pct"/>
            <w:shd w:val="clear" w:color="auto" w:fill="auto"/>
          </w:tcPr>
          <w:p w14:paraId="484AF0AA" w14:textId="1D1E0F7A" w:rsidR="00277173" w:rsidRPr="004C0B6D" w:rsidRDefault="0073262C" w:rsidP="00AA4E1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</w:t>
            </w:r>
            <w:r w:rsidR="00AA4E11">
              <w:rPr>
                <w:rStyle w:val="Kiemels2"/>
              </w:rPr>
              <w:t>5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7DFF7AE7" w14:textId="77777777" w:rsidR="00277173" w:rsidRPr="005E75D8" w:rsidRDefault="00277173" w:rsidP="00277173">
            <w:pPr>
              <w:rPr>
                <w:b/>
              </w:rPr>
            </w:pPr>
            <w:r w:rsidRPr="005E75D8">
              <w:rPr>
                <w:b/>
              </w:rPr>
              <w:t>Az életet adó víz - Vízellátás, vízgazdálkodás</w:t>
            </w:r>
          </w:p>
        </w:tc>
        <w:tc>
          <w:tcPr>
            <w:tcW w:w="1288" w:type="pct"/>
            <w:shd w:val="clear" w:color="auto" w:fill="auto"/>
          </w:tcPr>
          <w:p w14:paraId="4D1AE541" w14:textId="77777777" w:rsidR="00277173" w:rsidRDefault="00277173" w:rsidP="00277173">
            <w:pPr>
              <w:jc w:val="left"/>
            </w:pPr>
            <w:r>
              <w:t xml:space="preserve">A természetes vizek jelentőségének, az emberi életre gyakorolt hatásának belátása példákon keresztül. </w:t>
            </w:r>
          </w:p>
          <w:p w14:paraId="1BD9D9D7" w14:textId="77777777" w:rsidR="00277173" w:rsidRPr="006A1DC2" w:rsidRDefault="00277173" w:rsidP="00277173">
            <w:pPr>
              <w:jc w:val="left"/>
            </w:pPr>
            <w:r>
              <w:t xml:space="preserve">Az egészséges ivóvíz kinyerésének lehetőségei, az élővizeket veszélyeztető hatások rendszerezése, a víztisztítás módszerének megértése. </w:t>
            </w:r>
          </w:p>
        </w:tc>
        <w:tc>
          <w:tcPr>
            <w:tcW w:w="1272" w:type="pct"/>
            <w:shd w:val="clear" w:color="auto" w:fill="auto"/>
          </w:tcPr>
          <w:p w14:paraId="0F86BDD0" w14:textId="77777777" w:rsidR="00277173" w:rsidRPr="00542A8D" w:rsidRDefault="00277173" w:rsidP="00277173">
            <w:pPr>
              <w:pStyle w:val="TblzatSzveg"/>
              <w:rPr>
                <w:b/>
              </w:rPr>
            </w:pPr>
            <w:r w:rsidRPr="00542A8D">
              <w:rPr>
                <w:b/>
              </w:rPr>
              <w:t>7. Környezet és fenntarth</w:t>
            </w:r>
            <w:r>
              <w:rPr>
                <w:b/>
              </w:rPr>
              <w:t>a</w:t>
            </w:r>
            <w:r w:rsidRPr="00542A8D">
              <w:rPr>
                <w:b/>
              </w:rPr>
              <w:t>tóság</w:t>
            </w:r>
          </w:p>
          <w:p w14:paraId="3F2C8A96" w14:textId="77777777" w:rsidR="00277173" w:rsidRDefault="00277173" w:rsidP="00277173">
            <w:pPr>
              <w:pStyle w:val="TblzatSzveg"/>
            </w:pPr>
            <w:r>
              <w:t>A környezet szépsége, az emberi kultúrák fenntarthatósága, az élőlények egészsége közti összefüggések megjelenítése.</w:t>
            </w:r>
          </w:p>
          <w:p w14:paraId="2ACD74E9" w14:textId="77777777" w:rsidR="00277173" w:rsidRPr="00A85D12" w:rsidRDefault="00277173" w:rsidP="00277173">
            <w:pPr>
              <w:pStyle w:val="TblzatSzveg"/>
              <w:rPr>
                <w:color w:val="000000"/>
              </w:rPr>
            </w:pPr>
            <w:r>
              <w:t>Helyi természet- és környezetvédelmi problémák felismerése, a természeti értékek megőrzéséért, a táj értékeinek védelméért, megóvásért érzett felelősségvállalás megalapozása. Egyéni és közösségi környezetvédelmi cselekvési formák gyűjtése, alkalmazása a tanuló közvetlen környezetében.</w:t>
            </w:r>
          </w:p>
        </w:tc>
        <w:tc>
          <w:tcPr>
            <w:tcW w:w="1127" w:type="pct"/>
            <w:shd w:val="clear" w:color="auto" w:fill="auto"/>
          </w:tcPr>
          <w:p w14:paraId="270ACF03" w14:textId="77777777" w:rsidR="00277173" w:rsidRPr="007C2029" w:rsidRDefault="00277173" w:rsidP="0027717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ivóvíz, vízi út, ipari víz, vízerőmű, öntözővíz, halászat, gyógyvíz, műtrágyázás, növényvédő szerek, olaj, vegyszerek, mérgek, tisztítószerek, szennyvíztisztítás</w:t>
            </w:r>
          </w:p>
        </w:tc>
      </w:tr>
      <w:tr w:rsidR="00277173" w:rsidRPr="007C2029" w14:paraId="54C1D9B9" w14:textId="77777777" w:rsidTr="00E21F1D">
        <w:trPr>
          <w:trHeight w:val="620"/>
          <w:jc w:val="center"/>
        </w:trPr>
        <w:tc>
          <w:tcPr>
            <w:tcW w:w="421" w:type="pct"/>
            <w:shd w:val="clear" w:color="auto" w:fill="auto"/>
          </w:tcPr>
          <w:p w14:paraId="7607FF68" w14:textId="518E696A" w:rsidR="00277173" w:rsidRPr="004C0B6D" w:rsidRDefault="00277173" w:rsidP="00AA4E1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AA4E11">
              <w:rPr>
                <w:rStyle w:val="Kiemels2"/>
              </w:rPr>
              <w:t>6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2BDE2115" w14:textId="77777777" w:rsidR="00277173" w:rsidRPr="00FD061A" w:rsidRDefault="00277173" w:rsidP="00277173">
            <w:pPr>
              <w:rPr>
                <w:b/>
              </w:rPr>
            </w:pPr>
            <w:r>
              <w:rPr>
                <w:b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14:paraId="03A7F67A" w14:textId="77777777" w:rsidR="00277173" w:rsidRPr="006A1DC2" w:rsidRDefault="00277173" w:rsidP="00277173">
            <w:pPr>
              <w:jc w:val="left"/>
            </w:pPr>
            <w:r>
              <w:t>A felszíni és a felszín alatti vizek kapcsolata. Árvíz és belvíz kialakulásának okai, az ellenük való védekezés lehetőségei.</w:t>
            </w:r>
          </w:p>
        </w:tc>
        <w:tc>
          <w:tcPr>
            <w:tcW w:w="1272" w:type="pct"/>
            <w:shd w:val="clear" w:color="auto" w:fill="auto"/>
          </w:tcPr>
          <w:p w14:paraId="5DA7639C" w14:textId="77777777" w:rsidR="00277173" w:rsidRPr="00A85D12" w:rsidRDefault="00277173" w:rsidP="00277173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79A547D6" w14:textId="77777777" w:rsidR="00277173" w:rsidRPr="007C2029" w:rsidRDefault="00277173" w:rsidP="00277173">
            <w:pPr>
              <w:pStyle w:val="TblzatSzveg"/>
              <w:rPr>
                <w:color w:val="000000"/>
              </w:rPr>
            </w:pPr>
          </w:p>
        </w:tc>
      </w:tr>
      <w:tr w:rsidR="00277173" w:rsidRPr="007C2029" w14:paraId="6B83F54F" w14:textId="77777777" w:rsidTr="000C68B9">
        <w:trPr>
          <w:trHeight w:val="392"/>
          <w:jc w:val="center"/>
        </w:trPr>
        <w:tc>
          <w:tcPr>
            <w:tcW w:w="421" w:type="pct"/>
            <w:shd w:val="clear" w:color="auto" w:fill="auto"/>
          </w:tcPr>
          <w:p w14:paraId="2BCA6726" w14:textId="6C372AFA" w:rsidR="00277173" w:rsidRDefault="00277173" w:rsidP="00AA4E1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AA4E11">
              <w:rPr>
                <w:rStyle w:val="Kiemels2"/>
              </w:rPr>
              <w:t>7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0EE3E796" w14:textId="77777777" w:rsidR="00277173" w:rsidRDefault="00277173" w:rsidP="00277173">
            <w:pPr>
              <w:rPr>
                <w:b/>
              </w:rPr>
            </w:pPr>
            <w:r>
              <w:rPr>
                <w:b/>
              </w:rPr>
              <w:t>Ellenőrző óra</w:t>
            </w:r>
          </w:p>
        </w:tc>
        <w:tc>
          <w:tcPr>
            <w:tcW w:w="1288" w:type="pct"/>
            <w:shd w:val="clear" w:color="auto" w:fill="auto"/>
          </w:tcPr>
          <w:p w14:paraId="5838239B" w14:textId="77777777" w:rsidR="00277173" w:rsidRDefault="00277173" w:rsidP="00277173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14:paraId="7CBAE166" w14:textId="77777777" w:rsidR="00277173" w:rsidRPr="00A85D12" w:rsidRDefault="00277173" w:rsidP="00277173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2865FC12" w14:textId="77777777" w:rsidR="00277173" w:rsidRPr="007C2029" w:rsidRDefault="00277173" w:rsidP="00277173">
            <w:pPr>
              <w:pStyle w:val="TblzatSzveg"/>
              <w:rPr>
                <w:color w:val="000000"/>
              </w:rPr>
            </w:pPr>
          </w:p>
        </w:tc>
      </w:tr>
      <w:tr w:rsidR="00277173" w:rsidRPr="007C2029" w14:paraId="4330B95B" w14:textId="77777777" w:rsidTr="00C6464C">
        <w:trPr>
          <w:trHeight w:val="62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066CF6F" w14:textId="77777777" w:rsidR="00277173" w:rsidRPr="00015F64" w:rsidRDefault="00277173" w:rsidP="00277173">
            <w:pPr>
              <w:pStyle w:val="Cm"/>
            </w:pPr>
            <w:r>
              <w:t>HEGYVIDÉKEK, DOMBVIDÉKEK</w:t>
            </w:r>
          </w:p>
        </w:tc>
      </w:tr>
      <w:tr w:rsidR="00277173" w:rsidRPr="007C2029" w14:paraId="3221977D" w14:textId="77777777" w:rsidTr="00E21F1D">
        <w:trPr>
          <w:trHeight w:val="620"/>
          <w:jc w:val="center"/>
        </w:trPr>
        <w:tc>
          <w:tcPr>
            <w:tcW w:w="421" w:type="pct"/>
            <w:shd w:val="clear" w:color="auto" w:fill="auto"/>
          </w:tcPr>
          <w:p w14:paraId="3F439E57" w14:textId="0050B916" w:rsidR="00277173" w:rsidRPr="004C0B6D" w:rsidRDefault="0073262C" w:rsidP="00AA4E1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AA4E11">
              <w:rPr>
                <w:rStyle w:val="Kiemels2"/>
              </w:rPr>
              <w:t>8</w:t>
            </w:r>
            <w:r w:rsidR="0027717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201E57FC" w14:textId="77777777" w:rsidR="00277173" w:rsidRPr="00C6464C" w:rsidRDefault="00277173" w:rsidP="00277173">
            <w:pPr>
              <w:rPr>
                <w:b/>
              </w:rPr>
            </w:pPr>
            <w:r w:rsidRPr="00C6464C">
              <w:rPr>
                <w:b/>
              </w:rPr>
              <w:t>A hegységek születése</w:t>
            </w:r>
          </w:p>
        </w:tc>
        <w:tc>
          <w:tcPr>
            <w:tcW w:w="1288" w:type="pct"/>
            <w:shd w:val="clear" w:color="auto" w:fill="auto"/>
          </w:tcPr>
          <w:p w14:paraId="472212FF" w14:textId="77777777" w:rsidR="00277173" w:rsidRDefault="00277173" w:rsidP="00277173">
            <w:pPr>
              <w:jc w:val="left"/>
            </w:pPr>
            <w:r>
              <w:t>A belső erők szerepének megismerése a hegységek keletkezésében.</w:t>
            </w:r>
          </w:p>
          <w:p w14:paraId="013FA02D" w14:textId="77777777" w:rsidR="00277173" w:rsidRPr="006A1DC2" w:rsidRDefault="00277173" w:rsidP="00277173">
            <w:pPr>
              <w:jc w:val="left"/>
            </w:pPr>
            <w:r>
              <w:t>A vulkáni működés és a felszínre gyakorolt hatásának bemutatása.</w:t>
            </w:r>
          </w:p>
        </w:tc>
        <w:tc>
          <w:tcPr>
            <w:tcW w:w="1272" w:type="pct"/>
            <w:shd w:val="clear" w:color="auto" w:fill="auto"/>
          </w:tcPr>
          <w:p w14:paraId="00F0822B" w14:textId="77777777" w:rsidR="00277173" w:rsidRPr="000042C2" w:rsidRDefault="00277173" w:rsidP="00277173">
            <w:pPr>
              <w:pStyle w:val="TblzatSzveg"/>
              <w:rPr>
                <w:b/>
                <w:color w:val="000000"/>
              </w:rPr>
            </w:pPr>
            <w:r w:rsidRPr="000042C2">
              <w:rPr>
                <w:b/>
                <w:color w:val="000000"/>
              </w:rPr>
              <w:t>4. A felépítés működéskapcsolata</w:t>
            </w:r>
          </w:p>
          <w:p w14:paraId="25BE585B" w14:textId="77777777" w:rsidR="00277173" w:rsidRPr="00A85D12" w:rsidRDefault="00277173" w:rsidP="00277173">
            <w:pPr>
              <w:pStyle w:val="TblzatSzveg"/>
              <w:rPr>
                <w:color w:val="000000"/>
              </w:rPr>
            </w:pPr>
            <w:r w:rsidRPr="000042C2">
              <w:rPr>
                <w:color w:val="000000"/>
              </w:rPr>
              <w:t>A felszínváltozások f</w:t>
            </w:r>
            <w:r>
              <w:rPr>
                <w:color w:val="000000"/>
              </w:rPr>
              <w:t>ő</w:t>
            </w:r>
            <w:r w:rsidRPr="000042C2">
              <w:rPr>
                <w:color w:val="000000"/>
              </w:rPr>
              <w:t>bb</w:t>
            </w:r>
            <w:r>
              <w:rPr>
                <w:color w:val="000000"/>
              </w:rPr>
              <w:t xml:space="preserve"> </w:t>
            </w:r>
            <w:r w:rsidRPr="000042C2">
              <w:rPr>
                <w:color w:val="000000"/>
              </w:rPr>
              <w:t>folyamatainak leírása, példák</w:t>
            </w:r>
            <w:r>
              <w:rPr>
                <w:color w:val="000000"/>
              </w:rPr>
              <w:t xml:space="preserve"> </w:t>
            </w:r>
            <w:r w:rsidRPr="000042C2">
              <w:rPr>
                <w:color w:val="000000"/>
              </w:rPr>
              <w:t>bemutatása, a változási</w:t>
            </w:r>
            <w:r>
              <w:rPr>
                <w:color w:val="000000"/>
              </w:rPr>
              <w:t xml:space="preserve"> </w:t>
            </w:r>
            <w:r w:rsidRPr="000042C2">
              <w:rPr>
                <w:color w:val="000000"/>
              </w:rPr>
              <w:t>folyamatok eredményeinek</w:t>
            </w:r>
            <w:r>
              <w:rPr>
                <w:color w:val="000000"/>
              </w:rPr>
              <w:t xml:space="preserve"> </w:t>
            </w:r>
            <w:r w:rsidRPr="000042C2">
              <w:rPr>
                <w:color w:val="000000"/>
              </w:rPr>
              <w:t>felismerése.</w:t>
            </w:r>
          </w:p>
        </w:tc>
        <w:tc>
          <w:tcPr>
            <w:tcW w:w="1127" w:type="pct"/>
            <w:shd w:val="clear" w:color="auto" w:fill="auto"/>
          </w:tcPr>
          <w:p w14:paraId="12506AE5" w14:textId="77777777" w:rsidR="00277173" w:rsidRPr="007C2029" w:rsidRDefault="00277173" w:rsidP="0027717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magma, láva, vulkán, andezit, bazalt, vulkáni tufa, törésvonal, </w:t>
            </w:r>
            <w:proofErr w:type="spellStart"/>
            <w:r>
              <w:rPr>
                <w:color w:val="000000"/>
              </w:rPr>
              <w:t>magmakamra</w:t>
            </w:r>
            <w:proofErr w:type="spellEnd"/>
            <w:r>
              <w:rPr>
                <w:color w:val="000000"/>
              </w:rPr>
              <w:t xml:space="preserve">, kráter, kürtő, vulkanikus hegységek: Északi-középhegység </w:t>
            </w:r>
          </w:p>
        </w:tc>
      </w:tr>
      <w:tr w:rsidR="00277173" w:rsidRPr="007C2029" w14:paraId="6DA24681" w14:textId="77777777" w:rsidTr="00E21F1D">
        <w:trPr>
          <w:trHeight w:val="620"/>
          <w:jc w:val="center"/>
        </w:trPr>
        <w:tc>
          <w:tcPr>
            <w:tcW w:w="421" w:type="pct"/>
            <w:shd w:val="clear" w:color="auto" w:fill="auto"/>
          </w:tcPr>
          <w:p w14:paraId="467A15F5" w14:textId="29286C16" w:rsidR="00277173" w:rsidRPr="004C0B6D" w:rsidRDefault="004D64C6" w:rsidP="0073262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59</w:t>
            </w:r>
            <w:r w:rsidR="0027717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54A93956" w14:textId="77777777" w:rsidR="00277173" w:rsidRPr="00C6464C" w:rsidRDefault="00277173" w:rsidP="008054FA">
            <w:pPr>
              <w:jc w:val="left"/>
              <w:rPr>
                <w:b/>
              </w:rPr>
            </w:pPr>
            <w:r w:rsidRPr="00C6464C">
              <w:rPr>
                <w:b/>
              </w:rPr>
              <w:t>Külső erők felszínformálása</w:t>
            </w:r>
          </w:p>
        </w:tc>
        <w:tc>
          <w:tcPr>
            <w:tcW w:w="1288" w:type="pct"/>
            <w:shd w:val="clear" w:color="auto" w:fill="auto"/>
          </w:tcPr>
          <w:p w14:paraId="7B097034" w14:textId="77777777" w:rsidR="00277173" w:rsidRPr="006A1DC2" w:rsidRDefault="00277173" w:rsidP="00277173">
            <w:pPr>
              <w:jc w:val="left"/>
            </w:pPr>
            <w:r>
              <w:t>A külső felszínformáló erők megismerése. A lepusztulás – szállítás – lerakódás – feltöltődés kapcsolatának megértése.</w:t>
            </w:r>
          </w:p>
        </w:tc>
        <w:tc>
          <w:tcPr>
            <w:tcW w:w="1272" w:type="pct"/>
            <w:shd w:val="clear" w:color="auto" w:fill="auto"/>
          </w:tcPr>
          <w:p w14:paraId="34228489" w14:textId="77777777" w:rsidR="00277173" w:rsidRPr="000042C2" w:rsidRDefault="00277173" w:rsidP="00277173">
            <w:pPr>
              <w:pStyle w:val="TblzatSzveg"/>
              <w:rPr>
                <w:b/>
                <w:color w:val="000000"/>
              </w:rPr>
            </w:pPr>
            <w:r w:rsidRPr="000042C2">
              <w:rPr>
                <w:b/>
                <w:color w:val="000000"/>
              </w:rPr>
              <w:t>4. A felépítés működéskapcsolata</w:t>
            </w:r>
          </w:p>
          <w:p w14:paraId="2B43492C" w14:textId="77777777" w:rsidR="00277173" w:rsidRPr="00A85D12" w:rsidRDefault="00277173" w:rsidP="00277173">
            <w:pPr>
              <w:pStyle w:val="TblzatSzveg"/>
              <w:rPr>
                <w:color w:val="000000"/>
              </w:rPr>
            </w:pPr>
            <w:r w:rsidRPr="000042C2">
              <w:rPr>
                <w:color w:val="000000"/>
              </w:rPr>
              <w:t>A felszínváltozások f</w:t>
            </w:r>
            <w:r>
              <w:rPr>
                <w:color w:val="000000"/>
              </w:rPr>
              <w:t>ő</w:t>
            </w:r>
            <w:r w:rsidRPr="000042C2">
              <w:rPr>
                <w:color w:val="000000"/>
              </w:rPr>
              <w:t>bb</w:t>
            </w:r>
            <w:r>
              <w:rPr>
                <w:color w:val="000000"/>
              </w:rPr>
              <w:t xml:space="preserve"> </w:t>
            </w:r>
            <w:r w:rsidRPr="000042C2">
              <w:rPr>
                <w:color w:val="000000"/>
              </w:rPr>
              <w:t>folyamatainak leírása, példák</w:t>
            </w:r>
            <w:r>
              <w:rPr>
                <w:color w:val="000000"/>
              </w:rPr>
              <w:t xml:space="preserve"> </w:t>
            </w:r>
            <w:r w:rsidRPr="000042C2">
              <w:rPr>
                <w:color w:val="000000"/>
              </w:rPr>
              <w:t>bemutatása, a változási</w:t>
            </w:r>
            <w:r>
              <w:rPr>
                <w:color w:val="000000"/>
              </w:rPr>
              <w:t xml:space="preserve"> </w:t>
            </w:r>
            <w:r w:rsidRPr="000042C2">
              <w:rPr>
                <w:color w:val="000000"/>
              </w:rPr>
              <w:t>folyamatok eredményeinek</w:t>
            </w:r>
            <w:r>
              <w:rPr>
                <w:color w:val="000000"/>
              </w:rPr>
              <w:t xml:space="preserve"> </w:t>
            </w:r>
            <w:r w:rsidRPr="000042C2">
              <w:rPr>
                <w:color w:val="000000"/>
              </w:rPr>
              <w:t>felismerése.</w:t>
            </w:r>
          </w:p>
        </w:tc>
        <w:tc>
          <w:tcPr>
            <w:tcW w:w="1127" w:type="pct"/>
            <w:shd w:val="clear" w:color="auto" w:fill="auto"/>
          </w:tcPr>
          <w:p w14:paraId="4F5AE8D0" w14:textId="77777777" w:rsidR="00277173" w:rsidRPr="007C2029" w:rsidRDefault="00277173" w:rsidP="0027717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külső erők: hőmérsékletváltozás, víz, szél, jég, élővilág, napsugárzás, aprózódás, mállás, barlang, forrás, cseppkő</w:t>
            </w:r>
          </w:p>
        </w:tc>
      </w:tr>
      <w:tr w:rsidR="00277173" w:rsidRPr="007C2029" w14:paraId="17222614" w14:textId="77777777" w:rsidTr="00E21F1D">
        <w:trPr>
          <w:trHeight w:val="620"/>
          <w:jc w:val="center"/>
        </w:trPr>
        <w:tc>
          <w:tcPr>
            <w:tcW w:w="421" w:type="pct"/>
            <w:shd w:val="clear" w:color="auto" w:fill="auto"/>
          </w:tcPr>
          <w:p w14:paraId="0577C5FE" w14:textId="0DC82AAE" w:rsidR="00277173" w:rsidRPr="004C0B6D" w:rsidRDefault="00277173" w:rsidP="0073262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</w:t>
            </w:r>
            <w:r w:rsidR="004D64C6">
              <w:rPr>
                <w:rStyle w:val="Kiemels2"/>
              </w:rPr>
              <w:t>0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5EF34FF4" w14:textId="77777777" w:rsidR="00277173" w:rsidRPr="00C6464C" w:rsidRDefault="00277173" w:rsidP="00277173">
            <w:pPr>
              <w:rPr>
                <w:b/>
              </w:rPr>
            </w:pPr>
            <w:r w:rsidRPr="00C6464C">
              <w:rPr>
                <w:b/>
              </w:rPr>
              <w:t>Kőzetek vizsgálata</w:t>
            </w:r>
          </w:p>
        </w:tc>
        <w:tc>
          <w:tcPr>
            <w:tcW w:w="1288" w:type="pct"/>
            <w:shd w:val="clear" w:color="auto" w:fill="auto"/>
          </w:tcPr>
          <w:p w14:paraId="374F23B3" w14:textId="77777777" w:rsidR="00277173" w:rsidRPr="006A1DC2" w:rsidRDefault="00277173" w:rsidP="00277173">
            <w:pPr>
              <w:jc w:val="left"/>
            </w:pPr>
            <w:r>
              <w:t xml:space="preserve">A leggyakoribb kőzetek megfigyelése és vizsgálata, kialakulás szerinti csoportosítása. </w:t>
            </w:r>
          </w:p>
        </w:tc>
        <w:tc>
          <w:tcPr>
            <w:tcW w:w="1272" w:type="pct"/>
            <w:shd w:val="clear" w:color="auto" w:fill="auto"/>
          </w:tcPr>
          <w:p w14:paraId="72195E9E" w14:textId="77777777" w:rsidR="00277173" w:rsidRPr="008173B6" w:rsidRDefault="00277173" w:rsidP="00277173">
            <w:pPr>
              <w:jc w:val="left"/>
              <w:rPr>
                <w:b/>
              </w:rPr>
            </w:pPr>
            <w:r w:rsidRPr="008173B6">
              <w:rPr>
                <w:b/>
              </w:rPr>
              <w:t>1. Tudomány, technika, kultúra</w:t>
            </w:r>
          </w:p>
          <w:p w14:paraId="524FD65F" w14:textId="77777777" w:rsidR="00277173" w:rsidRDefault="00277173" w:rsidP="00277173">
            <w:pPr>
              <w:jc w:val="left"/>
            </w:pPr>
            <w:r>
              <w:t xml:space="preserve">A tudományos megismerés, vizsgálódás iránti érdeklődés fenntartása, fokozása. Megfigyelések elvégzéséhez szükséges készségek megalapozása. A vizsgálatról feljegyzések, rajzok készítése. </w:t>
            </w:r>
            <w:r w:rsidRPr="008173B6">
              <w:t>A csoportmunkában történő tanulás módszereinek kialakítása.</w:t>
            </w:r>
          </w:p>
          <w:p w14:paraId="5BDFE7D5" w14:textId="77777777" w:rsidR="00277173" w:rsidRPr="000042C2" w:rsidRDefault="00277173" w:rsidP="00277173">
            <w:pPr>
              <w:jc w:val="left"/>
              <w:rPr>
                <w:b/>
              </w:rPr>
            </w:pPr>
            <w:r w:rsidRPr="000042C2">
              <w:rPr>
                <w:b/>
              </w:rPr>
              <w:t>5. Állandóság és változás</w:t>
            </w:r>
          </w:p>
          <w:p w14:paraId="37CDB0BE" w14:textId="77777777" w:rsidR="00277173" w:rsidRPr="00A85D12" w:rsidRDefault="00277173" w:rsidP="00277173">
            <w:pPr>
              <w:jc w:val="left"/>
              <w:rPr>
                <w:color w:val="000000"/>
              </w:rPr>
            </w:pPr>
            <w:r>
              <w:t>Az anyagok érzékelhető tulajdonságainak megfigyelése, megnevezése, összehasonlítása.</w:t>
            </w:r>
          </w:p>
        </w:tc>
        <w:tc>
          <w:tcPr>
            <w:tcW w:w="1127" w:type="pct"/>
            <w:shd w:val="clear" w:color="auto" w:fill="auto"/>
          </w:tcPr>
          <w:p w14:paraId="6902451C" w14:textId="77777777" w:rsidR="00277173" w:rsidRPr="007C2029" w:rsidRDefault="00277173" w:rsidP="00277173">
            <w:pPr>
              <w:pStyle w:val="TblzatSzveg"/>
              <w:rPr>
                <w:color w:val="000000"/>
              </w:rPr>
            </w:pPr>
            <w:r>
              <w:t>vulkáni, üledékes és átalakult kőzetek, andezit, bazalt, mészkő, márvány, fekete- és barnakőszén, homok, lösz, márvány</w:t>
            </w:r>
          </w:p>
        </w:tc>
      </w:tr>
      <w:tr w:rsidR="00277173" w:rsidRPr="007C2029" w14:paraId="3E2FA586" w14:textId="77777777" w:rsidTr="00E21F1D">
        <w:trPr>
          <w:trHeight w:val="620"/>
          <w:jc w:val="center"/>
        </w:trPr>
        <w:tc>
          <w:tcPr>
            <w:tcW w:w="421" w:type="pct"/>
            <w:shd w:val="clear" w:color="auto" w:fill="auto"/>
          </w:tcPr>
          <w:p w14:paraId="141B9E1E" w14:textId="6D2B8722" w:rsidR="00277173" w:rsidRPr="004C0B6D" w:rsidRDefault="00277173" w:rsidP="0073262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4D64C6">
              <w:rPr>
                <w:rStyle w:val="Kiemels2"/>
              </w:rPr>
              <w:t>1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028D9801" w14:textId="77777777" w:rsidR="00277173" w:rsidRPr="00C6464C" w:rsidRDefault="00277173" w:rsidP="00277173">
            <w:pPr>
              <w:rPr>
                <w:b/>
              </w:rPr>
            </w:pPr>
            <w:r w:rsidRPr="00C6464C">
              <w:rPr>
                <w:b/>
              </w:rPr>
              <w:t>A talaj</w:t>
            </w:r>
          </w:p>
          <w:p w14:paraId="0D0D0D32" w14:textId="2005BDB0" w:rsidR="00277173" w:rsidRPr="00C6464C" w:rsidRDefault="00277173" w:rsidP="00277173">
            <w:pPr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14:paraId="089EBB75" w14:textId="089555B7" w:rsidR="00277173" w:rsidRPr="006A1DC2" w:rsidRDefault="00277173" w:rsidP="004D64C6">
            <w:pPr>
              <w:jc w:val="left"/>
            </w:pPr>
            <w:r>
              <w:t>A talaj képződésének, jelentőségének és védelmének megértése.</w:t>
            </w:r>
          </w:p>
        </w:tc>
        <w:tc>
          <w:tcPr>
            <w:tcW w:w="1272" w:type="pct"/>
            <w:shd w:val="clear" w:color="auto" w:fill="auto"/>
          </w:tcPr>
          <w:p w14:paraId="4C8A3C83" w14:textId="77777777" w:rsidR="00277173" w:rsidRPr="000042C2" w:rsidRDefault="00277173" w:rsidP="00277173">
            <w:pPr>
              <w:pStyle w:val="TblzatSzveg"/>
              <w:rPr>
                <w:b/>
                <w:color w:val="000000"/>
              </w:rPr>
            </w:pPr>
            <w:r w:rsidRPr="000042C2">
              <w:rPr>
                <w:b/>
                <w:color w:val="000000"/>
              </w:rPr>
              <w:t>4. A felépítés működéskapcsolata</w:t>
            </w:r>
          </w:p>
          <w:p w14:paraId="6E405297" w14:textId="77777777" w:rsidR="00277173" w:rsidRDefault="00277173" w:rsidP="00277173">
            <w:pPr>
              <w:pStyle w:val="TblzatSzveg"/>
              <w:rPr>
                <w:color w:val="000000"/>
              </w:rPr>
            </w:pPr>
            <w:r w:rsidRPr="000042C2">
              <w:rPr>
                <w:color w:val="000000"/>
              </w:rPr>
              <w:t>A felszínváltozások f</w:t>
            </w:r>
            <w:r>
              <w:rPr>
                <w:color w:val="000000"/>
              </w:rPr>
              <w:t>ő</w:t>
            </w:r>
            <w:r w:rsidRPr="000042C2">
              <w:rPr>
                <w:color w:val="000000"/>
              </w:rPr>
              <w:t>bb</w:t>
            </w:r>
            <w:r>
              <w:rPr>
                <w:color w:val="000000"/>
              </w:rPr>
              <w:t xml:space="preserve"> </w:t>
            </w:r>
            <w:r w:rsidRPr="000042C2">
              <w:rPr>
                <w:color w:val="000000"/>
              </w:rPr>
              <w:t>folyamatainak leírása, példák</w:t>
            </w:r>
            <w:r>
              <w:rPr>
                <w:color w:val="000000"/>
              </w:rPr>
              <w:t xml:space="preserve"> </w:t>
            </w:r>
            <w:r w:rsidRPr="000042C2">
              <w:rPr>
                <w:color w:val="000000"/>
              </w:rPr>
              <w:t>bemutatása, a változási</w:t>
            </w:r>
            <w:r>
              <w:rPr>
                <w:color w:val="000000"/>
              </w:rPr>
              <w:t xml:space="preserve"> </w:t>
            </w:r>
            <w:r w:rsidRPr="000042C2">
              <w:rPr>
                <w:color w:val="000000"/>
              </w:rPr>
              <w:t>folyamatok eredményeinek</w:t>
            </w:r>
            <w:r>
              <w:rPr>
                <w:color w:val="000000"/>
              </w:rPr>
              <w:t xml:space="preserve"> </w:t>
            </w:r>
            <w:r w:rsidRPr="000042C2">
              <w:rPr>
                <w:color w:val="000000"/>
              </w:rPr>
              <w:t>felismerése.</w:t>
            </w:r>
          </w:p>
          <w:p w14:paraId="34AD655D" w14:textId="77777777" w:rsidR="00277173" w:rsidRPr="00542A8D" w:rsidRDefault="00277173" w:rsidP="00277173">
            <w:pPr>
              <w:pStyle w:val="TblzatSzveg"/>
              <w:rPr>
                <w:b/>
              </w:rPr>
            </w:pPr>
            <w:r w:rsidRPr="00542A8D">
              <w:rPr>
                <w:b/>
              </w:rPr>
              <w:t>7. Környezet és fenntarth</w:t>
            </w:r>
            <w:r>
              <w:rPr>
                <w:b/>
              </w:rPr>
              <w:t>a</w:t>
            </w:r>
            <w:r w:rsidRPr="00542A8D">
              <w:rPr>
                <w:b/>
              </w:rPr>
              <w:t>tóság</w:t>
            </w:r>
          </w:p>
          <w:p w14:paraId="7B167A05" w14:textId="77777777" w:rsidR="00277173" w:rsidRPr="00A85D12" w:rsidRDefault="00277173" w:rsidP="0027717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környezettudatos magatartás kialakítása.</w:t>
            </w:r>
          </w:p>
        </w:tc>
        <w:tc>
          <w:tcPr>
            <w:tcW w:w="1127" w:type="pct"/>
            <w:shd w:val="clear" w:color="auto" w:fill="auto"/>
          </w:tcPr>
          <w:p w14:paraId="28541ED5" w14:textId="77777777" w:rsidR="00277173" w:rsidRPr="007C2029" w:rsidRDefault="00277173" w:rsidP="0027717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talaj, aprózódás, mállás, humusz, termékenység, talajlevegő, talajnedvesség, talajpusztulás</w:t>
            </w:r>
          </w:p>
        </w:tc>
      </w:tr>
      <w:tr w:rsidR="004D64C6" w:rsidRPr="007C2029" w14:paraId="55F95E37" w14:textId="77777777" w:rsidTr="00E21F1D">
        <w:trPr>
          <w:trHeight w:val="620"/>
          <w:jc w:val="center"/>
        </w:trPr>
        <w:tc>
          <w:tcPr>
            <w:tcW w:w="421" w:type="pct"/>
            <w:shd w:val="clear" w:color="auto" w:fill="auto"/>
          </w:tcPr>
          <w:p w14:paraId="5FF5F3CA" w14:textId="68FD71D7" w:rsidR="004D64C6" w:rsidRDefault="004D64C6" w:rsidP="0073262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62</w:t>
            </w:r>
            <w:r w:rsidR="00287AC8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79967F65" w14:textId="174AC5DB" w:rsidR="004D64C6" w:rsidRPr="00C6464C" w:rsidRDefault="004D64C6" w:rsidP="00277173">
            <w:pPr>
              <w:rPr>
                <w:b/>
              </w:rPr>
            </w:pPr>
            <w:r w:rsidRPr="00C6464C">
              <w:rPr>
                <w:b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14:paraId="1DA23EEE" w14:textId="7DB9BD25" w:rsidR="004D64C6" w:rsidRDefault="004D64C6" w:rsidP="00277173">
            <w:pPr>
              <w:jc w:val="left"/>
            </w:pPr>
            <w:r>
              <w:t>A Föld belső és külső erői szerepének belátása, a felszínformálásban. A felszínalakító folyamatok időbeliségének megértése. A kis erő, nagy idő szerepének megértése a táj arculatának változásában.</w:t>
            </w:r>
          </w:p>
        </w:tc>
        <w:tc>
          <w:tcPr>
            <w:tcW w:w="1272" w:type="pct"/>
            <w:shd w:val="clear" w:color="auto" w:fill="auto"/>
          </w:tcPr>
          <w:p w14:paraId="6AEC7AF2" w14:textId="77777777" w:rsidR="00287AC8" w:rsidRPr="008173B6" w:rsidRDefault="00287AC8" w:rsidP="00287AC8">
            <w:pPr>
              <w:jc w:val="left"/>
              <w:rPr>
                <w:b/>
              </w:rPr>
            </w:pPr>
            <w:r w:rsidRPr="008173B6">
              <w:rPr>
                <w:b/>
              </w:rPr>
              <w:t>1. Tudomány, technika, kultúra</w:t>
            </w:r>
          </w:p>
          <w:p w14:paraId="7454DFE3" w14:textId="748D3A2B" w:rsidR="004D64C6" w:rsidRPr="000042C2" w:rsidRDefault="00287AC8" w:rsidP="00287AC8">
            <w:pPr>
              <w:jc w:val="left"/>
              <w:rPr>
                <w:b/>
                <w:color w:val="000000"/>
              </w:rPr>
            </w:pPr>
            <w:r w:rsidRPr="008173B6">
              <w:t>A csoportmunkában történő tanulás módszereinek kialakítása.</w:t>
            </w:r>
          </w:p>
        </w:tc>
        <w:tc>
          <w:tcPr>
            <w:tcW w:w="1127" w:type="pct"/>
            <w:shd w:val="clear" w:color="auto" w:fill="auto"/>
          </w:tcPr>
          <w:p w14:paraId="771E06D7" w14:textId="77777777" w:rsidR="004D64C6" w:rsidRDefault="004D64C6" w:rsidP="00277173">
            <w:pPr>
              <w:pStyle w:val="TblzatSzveg"/>
              <w:rPr>
                <w:color w:val="000000"/>
              </w:rPr>
            </w:pPr>
          </w:p>
        </w:tc>
      </w:tr>
      <w:tr w:rsidR="00277173" w:rsidRPr="007C2029" w14:paraId="748AE426" w14:textId="77777777" w:rsidTr="005A64B4">
        <w:trPr>
          <w:trHeight w:val="62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4EDDED8" w14:textId="77777777" w:rsidR="00277173" w:rsidRPr="00015F64" w:rsidRDefault="00277173" w:rsidP="00277173">
            <w:pPr>
              <w:pStyle w:val="Cm"/>
            </w:pPr>
            <w:r>
              <w:t>A TERMÉSZET ÉS TÁRSADALOM KÖLCSÖNHATÁSAI</w:t>
            </w:r>
          </w:p>
        </w:tc>
      </w:tr>
      <w:tr w:rsidR="00277173" w:rsidRPr="007C2029" w14:paraId="71357AF6" w14:textId="77777777" w:rsidTr="00E21F1D">
        <w:trPr>
          <w:trHeight w:val="620"/>
          <w:jc w:val="center"/>
        </w:trPr>
        <w:tc>
          <w:tcPr>
            <w:tcW w:w="421" w:type="pct"/>
            <w:shd w:val="clear" w:color="auto" w:fill="auto"/>
          </w:tcPr>
          <w:p w14:paraId="0F5F8449" w14:textId="6B351CF8" w:rsidR="00277173" w:rsidRPr="004C0B6D" w:rsidRDefault="00277173" w:rsidP="0073262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AA4E11">
              <w:rPr>
                <w:rStyle w:val="Kiemels2"/>
              </w:rPr>
              <w:t>3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5E62AF5F" w14:textId="77777777" w:rsidR="00277173" w:rsidRPr="00FC13E0" w:rsidRDefault="00277173" w:rsidP="00277173">
            <w:pPr>
              <w:jc w:val="left"/>
              <w:rPr>
                <w:b/>
              </w:rPr>
            </w:pPr>
            <w:r w:rsidRPr="00FC13E0">
              <w:rPr>
                <w:b/>
              </w:rPr>
              <w:t>A gazdaság szerkezete</w:t>
            </w:r>
          </w:p>
        </w:tc>
        <w:tc>
          <w:tcPr>
            <w:tcW w:w="1288" w:type="pct"/>
            <w:shd w:val="clear" w:color="auto" w:fill="auto"/>
          </w:tcPr>
          <w:p w14:paraId="0AEEBAF6" w14:textId="77777777" w:rsidR="00277173" w:rsidRPr="006A1DC2" w:rsidRDefault="00277173" w:rsidP="00277173">
            <w:pPr>
              <w:jc w:val="left"/>
            </w:pPr>
            <w:r>
              <w:t xml:space="preserve">A gazdaság szerkezetének megközelítése a társadalmi munkamegosztás fogalmán keresztül. A termelés és a fogyasztás kapcsolatának megértése, a gazdaság természeti és emberi feltételeinek </w:t>
            </w:r>
            <w:r>
              <w:lastRenderedPageBreak/>
              <w:t>felismerése. A gazdasági ágazatok megismerése példákon keresztül.</w:t>
            </w:r>
          </w:p>
        </w:tc>
        <w:tc>
          <w:tcPr>
            <w:tcW w:w="1272" w:type="pct"/>
            <w:shd w:val="clear" w:color="auto" w:fill="auto"/>
          </w:tcPr>
          <w:p w14:paraId="038734FB" w14:textId="77777777" w:rsidR="00277173" w:rsidRPr="00022AB4" w:rsidRDefault="00277173" w:rsidP="00277173">
            <w:pPr>
              <w:pStyle w:val="TblzatSzveg"/>
              <w:rPr>
                <w:b/>
              </w:rPr>
            </w:pPr>
            <w:r w:rsidRPr="00022AB4">
              <w:rPr>
                <w:b/>
              </w:rPr>
              <w:lastRenderedPageBreak/>
              <w:t xml:space="preserve">7. Környezet és fenntarthatóság </w:t>
            </w:r>
          </w:p>
          <w:p w14:paraId="75082AD7" w14:textId="77777777" w:rsidR="00277173" w:rsidRPr="00A85D12" w:rsidRDefault="00277173" w:rsidP="00277173">
            <w:pPr>
              <w:pStyle w:val="TblzatSzveg"/>
              <w:rPr>
                <w:color w:val="000000"/>
              </w:rPr>
            </w:pPr>
            <w:r>
              <w:t>Az egészséges környezetet fenntartó és az azt szennyező emberi tevékenységek felismerése.</w:t>
            </w:r>
          </w:p>
        </w:tc>
        <w:tc>
          <w:tcPr>
            <w:tcW w:w="1127" w:type="pct"/>
            <w:shd w:val="clear" w:color="auto" w:fill="auto"/>
          </w:tcPr>
          <w:p w14:paraId="55607A02" w14:textId="77777777" w:rsidR="00277173" w:rsidRPr="007C2029" w:rsidRDefault="00277173" w:rsidP="0027717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munkamegosztás, termelés, fogyasztás, természeti erőforrás, tőke, termelési tapasztalat, gazdasági ágazat, mezőgazdaság, </w:t>
            </w:r>
            <w:r>
              <w:rPr>
                <w:color w:val="000000"/>
              </w:rPr>
              <w:lastRenderedPageBreak/>
              <w:t>ipar, szolgáltatás, nyersanyag, késztermék</w:t>
            </w:r>
          </w:p>
        </w:tc>
      </w:tr>
      <w:tr w:rsidR="00277173" w:rsidRPr="007C2029" w14:paraId="17C9F3A8" w14:textId="77777777" w:rsidTr="00E21F1D">
        <w:trPr>
          <w:trHeight w:val="620"/>
          <w:jc w:val="center"/>
        </w:trPr>
        <w:tc>
          <w:tcPr>
            <w:tcW w:w="421" w:type="pct"/>
            <w:shd w:val="clear" w:color="auto" w:fill="auto"/>
          </w:tcPr>
          <w:p w14:paraId="2BBB2036" w14:textId="31ADB8A8" w:rsidR="00277173" w:rsidRPr="004C0B6D" w:rsidRDefault="00277173" w:rsidP="0073262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</w:t>
            </w:r>
            <w:r w:rsidR="00AA4E11">
              <w:rPr>
                <w:rStyle w:val="Kiemels2"/>
              </w:rPr>
              <w:t>4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44CF805F" w14:textId="77777777" w:rsidR="00277173" w:rsidRPr="00FC13E0" w:rsidRDefault="00277173" w:rsidP="00277173">
            <w:pPr>
              <w:jc w:val="left"/>
              <w:rPr>
                <w:b/>
              </w:rPr>
            </w:pPr>
            <w:r w:rsidRPr="00FC13E0">
              <w:rPr>
                <w:b/>
              </w:rPr>
              <w:t>Tanya, falu, város</w:t>
            </w:r>
          </w:p>
        </w:tc>
        <w:tc>
          <w:tcPr>
            <w:tcW w:w="1288" w:type="pct"/>
            <w:shd w:val="clear" w:color="auto" w:fill="auto"/>
          </w:tcPr>
          <w:p w14:paraId="677CA4A9" w14:textId="77777777" w:rsidR="00277173" w:rsidRPr="006A1DC2" w:rsidRDefault="00277173" w:rsidP="00277173">
            <w:pPr>
              <w:jc w:val="left"/>
            </w:pPr>
            <w:r>
              <w:t>A település fogalmának meghatározása, a településtípusok elkülönítése, szerepkörük és jellemzőik összehasonlítása. A hálózatok szerepe a lakosság ellátásában.</w:t>
            </w:r>
          </w:p>
        </w:tc>
        <w:tc>
          <w:tcPr>
            <w:tcW w:w="1272" w:type="pct"/>
            <w:shd w:val="clear" w:color="auto" w:fill="auto"/>
          </w:tcPr>
          <w:p w14:paraId="33C5D3AB" w14:textId="77777777" w:rsidR="00277173" w:rsidRPr="00022AB4" w:rsidRDefault="00277173" w:rsidP="00277173">
            <w:pPr>
              <w:pStyle w:val="TblzatSzveg"/>
              <w:rPr>
                <w:b/>
                <w:color w:val="000000"/>
              </w:rPr>
            </w:pPr>
            <w:r w:rsidRPr="00022AB4">
              <w:rPr>
                <w:b/>
                <w:color w:val="000000"/>
              </w:rPr>
              <w:t>3. Rendszerek</w:t>
            </w:r>
          </w:p>
          <w:p w14:paraId="47560CA8" w14:textId="77777777" w:rsidR="00277173" w:rsidRPr="00A85D12" w:rsidRDefault="00277173" w:rsidP="0027717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települések rendszerének tudatosítása.</w:t>
            </w:r>
          </w:p>
        </w:tc>
        <w:tc>
          <w:tcPr>
            <w:tcW w:w="1127" w:type="pct"/>
            <w:shd w:val="clear" w:color="auto" w:fill="auto"/>
          </w:tcPr>
          <w:p w14:paraId="4B305216" w14:textId="77777777" w:rsidR="00277173" w:rsidRPr="007C2029" w:rsidRDefault="00277173" w:rsidP="0027717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település, tanya, falu, város, egyutcás falu, halmazfalu, sakktábla alakú falu, főváros, úthálózat, településhálózat, Budapest</w:t>
            </w:r>
          </w:p>
        </w:tc>
      </w:tr>
      <w:tr w:rsidR="00277173" w:rsidRPr="007C2029" w14:paraId="751BF420" w14:textId="77777777" w:rsidTr="00D66A69">
        <w:trPr>
          <w:trHeight w:val="620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14:paraId="39952975" w14:textId="2753A05C" w:rsidR="00277173" w:rsidRPr="004C0B6D" w:rsidRDefault="00277173" w:rsidP="00AA4E1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AA4E11">
              <w:rPr>
                <w:rStyle w:val="Kiemels2"/>
              </w:rPr>
              <w:t>5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auto"/>
          </w:tcPr>
          <w:p w14:paraId="5E052670" w14:textId="77777777" w:rsidR="00277173" w:rsidRDefault="00277173" w:rsidP="00277173">
            <w:pPr>
              <w:jc w:val="left"/>
              <w:rPr>
                <w:b/>
              </w:rPr>
            </w:pPr>
            <w:r w:rsidRPr="00FC13E0">
              <w:rPr>
                <w:b/>
              </w:rPr>
              <w:t>Ismerjük meg lakóhelyünket!</w:t>
            </w:r>
          </w:p>
          <w:p w14:paraId="06A06EA8" w14:textId="77777777" w:rsidR="00287AC8" w:rsidRDefault="00287AC8" w:rsidP="00277173">
            <w:pPr>
              <w:jc w:val="left"/>
              <w:rPr>
                <w:b/>
              </w:rPr>
            </w:pPr>
          </w:p>
          <w:p w14:paraId="2A64348A" w14:textId="12AE4C00" w:rsidR="00287AC8" w:rsidRPr="00FC13E0" w:rsidRDefault="00287AC8" w:rsidP="00287AC8">
            <w:pPr>
              <w:jc w:val="left"/>
              <w:rPr>
                <w:b/>
              </w:rPr>
            </w:pPr>
            <w:r>
              <w:rPr>
                <w:b/>
              </w:rPr>
              <w:t>Munkáltató óra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</w:tcPr>
          <w:p w14:paraId="61404D1A" w14:textId="77777777" w:rsidR="00277173" w:rsidRPr="006A1DC2" w:rsidRDefault="00277173" w:rsidP="00277173">
            <w:pPr>
              <w:jc w:val="left"/>
            </w:pPr>
            <w:r>
              <w:t xml:space="preserve">A lakóhely természetföldrajzi és társadalmi, gazdasági jellemzőinek írott és elektronikus források, adatbázisok, kiadványok, kutatás és gyűjtések alapján történő megismerése, a gyűjtött információk feldolgozása és értelmezése. 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auto"/>
          </w:tcPr>
          <w:p w14:paraId="7ADAB668" w14:textId="77777777" w:rsidR="00277173" w:rsidRPr="008173B6" w:rsidRDefault="00277173" w:rsidP="00277173">
            <w:pPr>
              <w:jc w:val="left"/>
              <w:rPr>
                <w:b/>
              </w:rPr>
            </w:pPr>
            <w:r w:rsidRPr="008173B6">
              <w:rPr>
                <w:b/>
              </w:rPr>
              <w:t>1. Tudomány, technika, kultúra</w:t>
            </w:r>
          </w:p>
          <w:p w14:paraId="3394BD6D" w14:textId="77777777" w:rsidR="00277173" w:rsidRDefault="00277173" w:rsidP="00277173">
            <w:pPr>
              <w:pStyle w:val="TblzatSzveg"/>
              <w:spacing w:before="0" w:after="0"/>
            </w:pPr>
            <w:r>
              <w:t xml:space="preserve">Az információ gyűjtéséhez és feldolgozáshoz szükséges kommunikációs készségek megalapozása. </w:t>
            </w:r>
            <w:r w:rsidRPr="00B152B7">
              <w:t>A csoportmunkában történő tanulás módszereinek kialakítása.</w:t>
            </w:r>
          </w:p>
          <w:p w14:paraId="6C33CBFF" w14:textId="77777777" w:rsidR="00277173" w:rsidRPr="00B152B7" w:rsidRDefault="00277173" w:rsidP="00277173">
            <w:pPr>
              <w:pStyle w:val="TblzatSzveg"/>
              <w:spacing w:before="0" w:after="0"/>
              <w:rPr>
                <w:b/>
              </w:rPr>
            </w:pPr>
            <w:r w:rsidRPr="00B152B7">
              <w:rPr>
                <w:b/>
              </w:rPr>
              <w:t>3. Rendszerek</w:t>
            </w:r>
          </w:p>
          <w:p w14:paraId="1A25E7D4" w14:textId="77777777" w:rsidR="00277173" w:rsidRPr="00A85D12" w:rsidRDefault="00277173" w:rsidP="00277173">
            <w:pPr>
              <w:pStyle w:val="TblzatSzveg"/>
              <w:spacing w:before="0" w:after="0"/>
              <w:rPr>
                <w:color w:val="000000"/>
              </w:rPr>
            </w:pPr>
            <w:r>
              <w:t>A lakó- és iskolai környezetben megfigyelhető egyszerű rendszerek elemzése. A természeti és mesterséges (technikai és épített) fogalompár alkalmazása a lakókörnyezet vizsgálatában.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auto"/>
          </w:tcPr>
          <w:p w14:paraId="3B3B82F6" w14:textId="77777777" w:rsidR="00277173" w:rsidRPr="007C2029" w:rsidRDefault="00277173" w:rsidP="0027717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fekvés, terület, határ, természeti adottság, lakosság, gazdasági szerkezet, népszokások, hagyományok</w:t>
            </w:r>
          </w:p>
        </w:tc>
      </w:tr>
      <w:tr w:rsidR="00277173" w:rsidRPr="007C2029" w14:paraId="63F3ECA9" w14:textId="77777777" w:rsidTr="00E21F1D">
        <w:trPr>
          <w:trHeight w:val="620"/>
          <w:jc w:val="center"/>
        </w:trPr>
        <w:tc>
          <w:tcPr>
            <w:tcW w:w="421" w:type="pct"/>
            <w:shd w:val="clear" w:color="auto" w:fill="auto"/>
          </w:tcPr>
          <w:p w14:paraId="4C716AE2" w14:textId="604F719B" w:rsidR="00277173" w:rsidRPr="004C0B6D" w:rsidRDefault="00277173" w:rsidP="00AA4E1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AA4E11">
              <w:rPr>
                <w:rStyle w:val="Kiemels2"/>
              </w:rPr>
              <w:t>6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361E324D" w14:textId="77777777" w:rsidR="00277173" w:rsidRPr="00FC13E0" w:rsidRDefault="00277173" w:rsidP="00277173">
            <w:pPr>
              <w:jc w:val="left"/>
              <w:rPr>
                <w:b/>
              </w:rPr>
            </w:pPr>
            <w:r w:rsidRPr="00FC13E0">
              <w:rPr>
                <w:b/>
              </w:rPr>
              <w:t>Budapest, hazánk fővárosa</w:t>
            </w:r>
          </w:p>
        </w:tc>
        <w:tc>
          <w:tcPr>
            <w:tcW w:w="1288" w:type="pct"/>
            <w:shd w:val="clear" w:color="auto" w:fill="auto"/>
          </w:tcPr>
          <w:p w14:paraId="3F7C716A" w14:textId="77777777" w:rsidR="00277173" w:rsidRPr="006A1DC2" w:rsidRDefault="00277173" w:rsidP="00277173">
            <w:pPr>
              <w:jc w:val="left"/>
            </w:pPr>
            <w:r>
              <w:t xml:space="preserve">A főváros fekvésének, természetföldrajzi jellemzőinek megismerése. Központi szerepköreinek bizonyítása példákon keresztül. </w:t>
            </w:r>
          </w:p>
        </w:tc>
        <w:tc>
          <w:tcPr>
            <w:tcW w:w="1272" w:type="pct"/>
            <w:shd w:val="clear" w:color="auto" w:fill="auto"/>
          </w:tcPr>
          <w:p w14:paraId="2417C740" w14:textId="77777777" w:rsidR="00277173" w:rsidRPr="00B21DF2" w:rsidRDefault="00277173" w:rsidP="00277173">
            <w:pPr>
              <w:pStyle w:val="TblzatSzveg"/>
              <w:rPr>
                <w:b/>
                <w:color w:val="000000"/>
              </w:rPr>
            </w:pPr>
            <w:r w:rsidRPr="00B21DF2">
              <w:rPr>
                <w:b/>
                <w:color w:val="000000"/>
              </w:rPr>
              <w:t>3. Rendszerek</w:t>
            </w:r>
          </w:p>
          <w:p w14:paraId="3F43B0A0" w14:textId="77777777" w:rsidR="00277173" w:rsidRPr="00A85D12" w:rsidRDefault="00277173" w:rsidP="0027717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Budapestnek az ország életében betöltött szerepének megismerése.</w:t>
            </w:r>
          </w:p>
        </w:tc>
        <w:tc>
          <w:tcPr>
            <w:tcW w:w="1127" w:type="pct"/>
            <w:shd w:val="clear" w:color="auto" w:fill="auto"/>
          </w:tcPr>
          <w:p w14:paraId="22DBC3D1" w14:textId="77777777" w:rsidR="00277173" w:rsidRPr="007C2029" w:rsidRDefault="00277173" w:rsidP="00277173">
            <w:pPr>
              <w:jc w:val="left"/>
              <w:rPr>
                <w:color w:val="000000"/>
              </w:rPr>
            </w:pPr>
            <w:r>
              <w:t>fő</w:t>
            </w:r>
            <w:r w:rsidRPr="00660603">
              <w:t>város,</w:t>
            </w:r>
            <w:r>
              <w:t xml:space="preserve"> </w:t>
            </w:r>
            <w:r w:rsidRPr="00660603">
              <w:t>államigazgatási központ,</w:t>
            </w:r>
            <w:r>
              <w:t xml:space="preserve"> </w:t>
            </w:r>
            <w:r w:rsidRPr="00660603">
              <w:t>tudományos és kulturális központ,</w:t>
            </w:r>
            <w:r>
              <w:t xml:space="preserve"> idegenforgalmi központ, fürdő</w:t>
            </w:r>
            <w:r w:rsidRPr="00660603">
              <w:t>város,</w:t>
            </w:r>
            <w:r>
              <w:t xml:space="preserve"> </w:t>
            </w:r>
            <w:r w:rsidRPr="00660603">
              <w:t>a hidak városa,</w:t>
            </w:r>
            <w:r>
              <w:t xml:space="preserve"> </w:t>
            </w:r>
            <w:r w:rsidRPr="00660603">
              <w:t>ipari központ,</w:t>
            </w:r>
            <w:r>
              <w:t xml:space="preserve"> </w:t>
            </w:r>
            <w:r w:rsidRPr="00660603">
              <w:t>közlekedési csomópont,</w:t>
            </w:r>
            <w:r>
              <w:t xml:space="preserve"> kereskedelmi központ</w:t>
            </w:r>
          </w:p>
        </w:tc>
      </w:tr>
      <w:tr w:rsidR="00277173" w:rsidRPr="007C2029" w14:paraId="20BE9F2C" w14:textId="77777777" w:rsidTr="00E21F1D">
        <w:trPr>
          <w:trHeight w:val="620"/>
          <w:jc w:val="center"/>
        </w:trPr>
        <w:tc>
          <w:tcPr>
            <w:tcW w:w="421" w:type="pct"/>
            <w:shd w:val="clear" w:color="auto" w:fill="auto"/>
          </w:tcPr>
          <w:p w14:paraId="1FCAF107" w14:textId="65D5C1C5" w:rsidR="00277173" w:rsidRPr="004C0B6D" w:rsidRDefault="00277173" w:rsidP="00AA4E1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AA4E11">
              <w:rPr>
                <w:rStyle w:val="Kiemels2"/>
              </w:rPr>
              <w:t>7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478D6705" w14:textId="77777777" w:rsidR="00277173" w:rsidRPr="00FC13E0" w:rsidRDefault="00277173" w:rsidP="00277173">
            <w:pPr>
              <w:jc w:val="left"/>
              <w:rPr>
                <w:b/>
              </w:rPr>
            </w:pPr>
            <w:r w:rsidRPr="00FC13E0">
              <w:rPr>
                <w:b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14:paraId="16B5FD9D" w14:textId="77777777" w:rsidR="00277173" w:rsidRPr="006A1DC2" w:rsidRDefault="00277173" w:rsidP="00277173">
            <w:pPr>
              <w:jc w:val="left"/>
            </w:pPr>
            <w:r>
              <w:t>A társadalom és a gazdaság leírására, jellemzésére használt fogalmi rendszer bevezetése, kialakítása.</w:t>
            </w:r>
          </w:p>
        </w:tc>
        <w:tc>
          <w:tcPr>
            <w:tcW w:w="1272" w:type="pct"/>
            <w:shd w:val="clear" w:color="auto" w:fill="auto"/>
          </w:tcPr>
          <w:p w14:paraId="5ECF3EDC" w14:textId="77777777" w:rsidR="00277173" w:rsidRPr="00022AB4" w:rsidRDefault="00277173" w:rsidP="00277173">
            <w:pPr>
              <w:pStyle w:val="TblzatSzveg"/>
              <w:rPr>
                <w:b/>
              </w:rPr>
            </w:pPr>
            <w:r w:rsidRPr="00022AB4">
              <w:rPr>
                <w:b/>
              </w:rPr>
              <w:t xml:space="preserve">7. Környezet és fenntarthatóság </w:t>
            </w:r>
          </w:p>
          <w:p w14:paraId="4FAB5B0F" w14:textId="77777777" w:rsidR="00277173" w:rsidRPr="00A85D12" w:rsidRDefault="00277173" w:rsidP="00277173">
            <w:pPr>
              <w:pStyle w:val="TblzatSzveg"/>
              <w:rPr>
                <w:color w:val="000000"/>
              </w:rPr>
            </w:pPr>
            <w:r>
              <w:t>Az környezet és az emberi tevékenységek kapcsolatának felismerése.</w:t>
            </w:r>
          </w:p>
        </w:tc>
        <w:tc>
          <w:tcPr>
            <w:tcW w:w="1127" w:type="pct"/>
            <w:shd w:val="clear" w:color="auto" w:fill="auto"/>
          </w:tcPr>
          <w:p w14:paraId="7BD11FD1" w14:textId="77777777" w:rsidR="00277173" w:rsidRPr="007C2029" w:rsidRDefault="00277173" w:rsidP="00277173">
            <w:pPr>
              <w:pStyle w:val="TblzatSzveg"/>
              <w:rPr>
                <w:color w:val="000000"/>
              </w:rPr>
            </w:pPr>
          </w:p>
        </w:tc>
      </w:tr>
      <w:tr w:rsidR="0073262C" w:rsidRPr="007C2029" w14:paraId="3307FFD0" w14:textId="77777777" w:rsidTr="00E21F1D">
        <w:trPr>
          <w:trHeight w:val="620"/>
          <w:jc w:val="center"/>
        </w:trPr>
        <w:tc>
          <w:tcPr>
            <w:tcW w:w="421" w:type="pct"/>
            <w:shd w:val="clear" w:color="auto" w:fill="auto"/>
          </w:tcPr>
          <w:p w14:paraId="4BED1368" w14:textId="07486F52" w:rsidR="0073262C" w:rsidRDefault="0073262C" w:rsidP="00AA4E1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</w:t>
            </w:r>
            <w:r w:rsidR="00AA4E11">
              <w:rPr>
                <w:rStyle w:val="Kiemels2"/>
              </w:rPr>
              <w:t>8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610E4E00" w14:textId="77777777" w:rsidR="0073262C" w:rsidRPr="00FC13E0" w:rsidRDefault="0073262C" w:rsidP="00277173">
            <w:pPr>
              <w:jc w:val="left"/>
              <w:rPr>
                <w:b/>
              </w:rPr>
            </w:pPr>
            <w:r w:rsidRPr="00FC13E0">
              <w:rPr>
                <w:b/>
              </w:rPr>
              <w:t>Ellenőrző óra</w:t>
            </w:r>
          </w:p>
        </w:tc>
        <w:tc>
          <w:tcPr>
            <w:tcW w:w="1288" w:type="pct"/>
            <w:shd w:val="clear" w:color="auto" w:fill="auto"/>
          </w:tcPr>
          <w:p w14:paraId="7CD3524D" w14:textId="77777777" w:rsidR="0073262C" w:rsidRPr="006A1DC2" w:rsidRDefault="0073262C" w:rsidP="00277173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14:paraId="52096149" w14:textId="77777777" w:rsidR="0073262C" w:rsidRPr="00A85D12" w:rsidRDefault="0073262C" w:rsidP="00277173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4CE61D89" w14:textId="77777777" w:rsidR="0073262C" w:rsidRPr="007C2029" w:rsidRDefault="0073262C" w:rsidP="00277173">
            <w:pPr>
              <w:pStyle w:val="TblzatSzveg"/>
              <w:rPr>
                <w:color w:val="000000"/>
              </w:rPr>
            </w:pPr>
          </w:p>
        </w:tc>
      </w:tr>
      <w:tr w:rsidR="00277173" w:rsidRPr="007C2029" w14:paraId="59341D31" w14:textId="77777777" w:rsidTr="00E21F1D">
        <w:trPr>
          <w:trHeight w:val="620"/>
          <w:jc w:val="center"/>
        </w:trPr>
        <w:tc>
          <w:tcPr>
            <w:tcW w:w="421" w:type="pct"/>
            <w:shd w:val="clear" w:color="auto" w:fill="auto"/>
          </w:tcPr>
          <w:p w14:paraId="54EDAFBE" w14:textId="7E09A369" w:rsidR="00277173" w:rsidRPr="004C0B6D" w:rsidRDefault="00AA4E11" w:rsidP="00AA4E1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69</w:t>
            </w:r>
            <w:r w:rsidR="0027717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3D7BFC6B" w14:textId="77777777" w:rsidR="00277173" w:rsidRPr="00FC13E0" w:rsidRDefault="0073262C" w:rsidP="00277173">
            <w:pPr>
              <w:jc w:val="left"/>
              <w:rPr>
                <w:b/>
              </w:rPr>
            </w:pPr>
            <w:r w:rsidRPr="005A64B4">
              <w:rPr>
                <w:b/>
              </w:rPr>
              <w:t>Év végi ismétlés</w:t>
            </w:r>
          </w:p>
        </w:tc>
        <w:tc>
          <w:tcPr>
            <w:tcW w:w="1288" w:type="pct"/>
            <w:shd w:val="clear" w:color="auto" w:fill="auto"/>
          </w:tcPr>
          <w:p w14:paraId="588F5A07" w14:textId="77777777" w:rsidR="00277173" w:rsidRPr="006A1DC2" w:rsidRDefault="00277173" w:rsidP="00277173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14:paraId="0E7DB17C" w14:textId="77777777" w:rsidR="00277173" w:rsidRPr="00A85D12" w:rsidRDefault="00277173" w:rsidP="00277173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070EADF4" w14:textId="77777777" w:rsidR="00277173" w:rsidRPr="007C2029" w:rsidRDefault="00277173" w:rsidP="00277173">
            <w:pPr>
              <w:pStyle w:val="TblzatSzveg"/>
              <w:rPr>
                <w:color w:val="000000"/>
              </w:rPr>
            </w:pPr>
          </w:p>
        </w:tc>
      </w:tr>
      <w:tr w:rsidR="00277173" w:rsidRPr="007C2029" w14:paraId="3D3D0068" w14:textId="77777777" w:rsidTr="00E21F1D">
        <w:trPr>
          <w:trHeight w:val="620"/>
          <w:jc w:val="center"/>
        </w:trPr>
        <w:tc>
          <w:tcPr>
            <w:tcW w:w="421" w:type="pct"/>
            <w:shd w:val="clear" w:color="auto" w:fill="auto"/>
          </w:tcPr>
          <w:p w14:paraId="3F50B971" w14:textId="045105A2" w:rsidR="00277173" w:rsidRPr="004C0B6D" w:rsidRDefault="00AA4E11" w:rsidP="0027717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70</w:t>
            </w:r>
            <w:r w:rsidR="0027717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16E6F952" w14:textId="77777777" w:rsidR="00277173" w:rsidRPr="005A64B4" w:rsidRDefault="00277173" w:rsidP="00277173">
            <w:pPr>
              <w:jc w:val="left"/>
              <w:rPr>
                <w:b/>
              </w:rPr>
            </w:pPr>
            <w:r w:rsidRPr="005A64B4">
              <w:rPr>
                <w:b/>
              </w:rPr>
              <w:t>Év végi ismétlés</w:t>
            </w:r>
          </w:p>
        </w:tc>
        <w:tc>
          <w:tcPr>
            <w:tcW w:w="1288" w:type="pct"/>
            <w:shd w:val="clear" w:color="auto" w:fill="auto"/>
          </w:tcPr>
          <w:p w14:paraId="35F78D64" w14:textId="77777777" w:rsidR="00277173" w:rsidRPr="006A1DC2" w:rsidRDefault="00277173" w:rsidP="00277173"/>
        </w:tc>
        <w:tc>
          <w:tcPr>
            <w:tcW w:w="1272" w:type="pct"/>
            <w:shd w:val="clear" w:color="auto" w:fill="auto"/>
          </w:tcPr>
          <w:p w14:paraId="74F7FD8E" w14:textId="77777777" w:rsidR="00277173" w:rsidRPr="00A85D12" w:rsidRDefault="00277173" w:rsidP="00277173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68C734AF" w14:textId="77777777" w:rsidR="00277173" w:rsidRPr="007C2029" w:rsidRDefault="00277173" w:rsidP="00277173">
            <w:pPr>
              <w:pStyle w:val="TblzatSzveg"/>
              <w:rPr>
                <w:color w:val="000000"/>
              </w:rPr>
            </w:pPr>
          </w:p>
        </w:tc>
      </w:tr>
      <w:tr w:rsidR="00277173" w:rsidRPr="007C2029" w14:paraId="63996421" w14:textId="77777777" w:rsidTr="00E21F1D">
        <w:trPr>
          <w:trHeight w:val="620"/>
          <w:jc w:val="center"/>
        </w:trPr>
        <w:tc>
          <w:tcPr>
            <w:tcW w:w="421" w:type="pct"/>
            <w:shd w:val="clear" w:color="auto" w:fill="auto"/>
          </w:tcPr>
          <w:p w14:paraId="68455FA9" w14:textId="7588B382" w:rsidR="00277173" w:rsidRPr="004C0B6D" w:rsidRDefault="00AA4E11" w:rsidP="0027717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71</w:t>
            </w:r>
            <w:r w:rsidR="0027717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4873B3FB" w14:textId="77777777" w:rsidR="00277173" w:rsidRPr="005A64B4" w:rsidRDefault="00277173" w:rsidP="00277173">
            <w:pPr>
              <w:jc w:val="left"/>
              <w:rPr>
                <w:b/>
              </w:rPr>
            </w:pPr>
            <w:r w:rsidRPr="005A64B4">
              <w:rPr>
                <w:b/>
              </w:rPr>
              <w:t>Év végi ismétlés</w:t>
            </w:r>
          </w:p>
        </w:tc>
        <w:tc>
          <w:tcPr>
            <w:tcW w:w="1288" w:type="pct"/>
            <w:shd w:val="clear" w:color="auto" w:fill="auto"/>
          </w:tcPr>
          <w:p w14:paraId="19CC7901" w14:textId="77777777" w:rsidR="00277173" w:rsidRPr="006A1DC2" w:rsidRDefault="00277173" w:rsidP="00277173"/>
        </w:tc>
        <w:tc>
          <w:tcPr>
            <w:tcW w:w="1272" w:type="pct"/>
            <w:shd w:val="clear" w:color="auto" w:fill="auto"/>
          </w:tcPr>
          <w:p w14:paraId="544AE684" w14:textId="77777777" w:rsidR="00277173" w:rsidRPr="00A85D12" w:rsidRDefault="00277173" w:rsidP="00277173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587A36E9" w14:textId="77777777" w:rsidR="00277173" w:rsidRPr="007C2029" w:rsidRDefault="00277173" w:rsidP="00277173">
            <w:pPr>
              <w:pStyle w:val="TblzatSzveg"/>
              <w:rPr>
                <w:color w:val="000000"/>
              </w:rPr>
            </w:pPr>
          </w:p>
        </w:tc>
      </w:tr>
      <w:tr w:rsidR="00AA4E11" w:rsidRPr="007C2029" w14:paraId="1406E9C2" w14:textId="77777777" w:rsidTr="00E21F1D">
        <w:trPr>
          <w:trHeight w:val="620"/>
          <w:jc w:val="center"/>
        </w:trPr>
        <w:tc>
          <w:tcPr>
            <w:tcW w:w="421" w:type="pct"/>
            <w:shd w:val="clear" w:color="auto" w:fill="auto"/>
          </w:tcPr>
          <w:p w14:paraId="0EA33DE0" w14:textId="185B89B3" w:rsidR="00AA4E11" w:rsidRPr="004C0B6D" w:rsidRDefault="00AA4E11" w:rsidP="0027717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72</w:t>
            </w:r>
          </w:p>
        </w:tc>
        <w:tc>
          <w:tcPr>
            <w:tcW w:w="892" w:type="pct"/>
            <w:shd w:val="clear" w:color="auto" w:fill="auto"/>
          </w:tcPr>
          <w:p w14:paraId="278985D4" w14:textId="5B15AE11" w:rsidR="00AA4E11" w:rsidRPr="005A64B4" w:rsidRDefault="00AA4E11" w:rsidP="00277173">
            <w:pPr>
              <w:jc w:val="left"/>
              <w:rPr>
                <w:b/>
              </w:rPr>
            </w:pPr>
            <w:r w:rsidRPr="005A64B4">
              <w:rPr>
                <w:b/>
              </w:rPr>
              <w:t>Év végi ismétlés</w:t>
            </w:r>
          </w:p>
        </w:tc>
        <w:tc>
          <w:tcPr>
            <w:tcW w:w="1288" w:type="pct"/>
            <w:shd w:val="clear" w:color="auto" w:fill="auto"/>
          </w:tcPr>
          <w:p w14:paraId="61DFEC7B" w14:textId="77777777" w:rsidR="00AA4E11" w:rsidRPr="006A1DC2" w:rsidRDefault="00AA4E11" w:rsidP="00277173"/>
        </w:tc>
        <w:tc>
          <w:tcPr>
            <w:tcW w:w="1272" w:type="pct"/>
            <w:shd w:val="clear" w:color="auto" w:fill="auto"/>
          </w:tcPr>
          <w:p w14:paraId="66801C0C" w14:textId="77777777" w:rsidR="00AA4E11" w:rsidRPr="00A85D12" w:rsidRDefault="00AA4E11" w:rsidP="00277173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5BC0F1BE" w14:textId="77777777" w:rsidR="00AA4E11" w:rsidRPr="007C2029" w:rsidRDefault="00AA4E11" w:rsidP="00277173">
            <w:pPr>
              <w:pStyle w:val="TblzatSzveg"/>
              <w:rPr>
                <w:color w:val="000000"/>
              </w:rPr>
            </w:pPr>
          </w:p>
        </w:tc>
      </w:tr>
    </w:tbl>
    <w:p w14:paraId="684261E2" w14:textId="77777777"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C5FF2" w14:textId="77777777" w:rsidR="00306037" w:rsidRDefault="00306037" w:rsidP="004C3450">
      <w:r>
        <w:separator/>
      </w:r>
    </w:p>
  </w:endnote>
  <w:endnote w:type="continuationSeparator" w:id="0">
    <w:p w14:paraId="41646DD2" w14:textId="77777777" w:rsidR="00306037" w:rsidRDefault="00306037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78F88" w14:textId="77777777" w:rsidR="003D4177" w:rsidRDefault="003D417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14:paraId="40F94A57" w14:textId="4833D70C" w:rsidR="00501C7B" w:rsidRDefault="00501C7B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8DF8ADF" wp14:editId="52DF4F3F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7DC8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52AE763" w14:textId="77777777" w:rsidR="00501C7B" w:rsidRPr="0074089C" w:rsidRDefault="00501C7B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3D4177" w:rsidRPr="003D4177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8DF8ADF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" adj="21600" fillcolor="#7dc8fa" stroked="f">
                  <v:textbox>
                    <w:txbxContent>
                      <w:p w14:paraId="252AE763" w14:textId="77777777" w:rsidR="00501C7B" w:rsidRPr="0074089C" w:rsidRDefault="00501C7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3D4177" w:rsidRPr="003D4177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A19F2" w14:textId="77777777" w:rsidR="003D4177" w:rsidRDefault="003D417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B1DE9" w14:textId="77777777" w:rsidR="00306037" w:rsidRDefault="00306037" w:rsidP="004C3450">
      <w:r>
        <w:separator/>
      </w:r>
    </w:p>
  </w:footnote>
  <w:footnote w:type="continuationSeparator" w:id="0">
    <w:p w14:paraId="19B261E7" w14:textId="77777777" w:rsidR="00306037" w:rsidRDefault="00306037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CDEE2" w14:textId="77777777" w:rsidR="003D4177" w:rsidRDefault="003D417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DD947" w14:textId="77777777" w:rsidR="003D4177" w:rsidRDefault="003D417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521F2" w14:textId="77777777" w:rsidR="003D4177" w:rsidRDefault="003D417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4283D"/>
    <w:multiLevelType w:val="hybridMultilevel"/>
    <w:tmpl w:val="69C4F724"/>
    <w:lvl w:ilvl="0" w:tplc="E14A9638">
      <w:start w:val="1"/>
      <w:numFmt w:val="decimal"/>
      <w:lvlText w:val="%1."/>
      <w:lvlJc w:val="left"/>
      <w:pPr>
        <w:ind w:left="383" w:hanging="360"/>
      </w:pPr>
      <w:rPr>
        <w:rFonts w:eastAsiaTheme="minorHAnsi"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103" w:hanging="360"/>
      </w:pPr>
    </w:lvl>
    <w:lvl w:ilvl="2" w:tplc="040E001B" w:tentative="1">
      <w:start w:val="1"/>
      <w:numFmt w:val="lowerRoman"/>
      <w:lvlText w:val="%3."/>
      <w:lvlJc w:val="right"/>
      <w:pPr>
        <w:ind w:left="1823" w:hanging="180"/>
      </w:pPr>
    </w:lvl>
    <w:lvl w:ilvl="3" w:tplc="040E000F" w:tentative="1">
      <w:start w:val="1"/>
      <w:numFmt w:val="decimal"/>
      <w:lvlText w:val="%4."/>
      <w:lvlJc w:val="left"/>
      <w:pPr>
        <w:ind w:left="2543" w:hanging="360"/>
      </w:pPr>
    </w:lvl>
    <w:lvl w:ilvl="4" w:tplc="040E0019" w:tentative="1">
      <w:start w:val="1"/>
      <w:numFmt w:val="lowerLetter"/>
      <w:lvlText w:val="%5."/>
      <w:lvlJc w:val="left"/>
      <w:pPr>
        <w:ind w:left="3263" w:hanging="360"/>
      </w:pPr>
    </w:lvl>
    <w:lvl w:ilvl="5" w:tplc="040E001B" w:tentative="1">
      <w:start w:val="1"/>
      <w:numFmt w:val="lowerRoman"/>
      <w:lvlText w:val="%6."/>
      <w:lvlJc w:val="right"/>
      <w:pPr>
        <w:ind w:left="3983" w:hanging="180"/>
      </w:pPr>
    </w:lvl>
    <w:lvl w:ilvl="6" w:tplc="040E000F" w:tentative="1">
      <w:start w:val="1"/>
      <w:numFmt w:val="decimal"/>
      <w:lvlText w:val="%7."/>
      <w:lvlJc w:val="left"/>
      <w:pPr>
        <w:ind w:left="4703" w:hanging="360"/>
      </w:pPr>
    </w:lvl>
    <w:lvl w:ilvl="7" w:tplc="040E0019" w:tentative="1">
      <w:start w:val="1"/>
      <w:numFmt w:val="lowerLetter"/>
      <w:lvlText w:val="%8."/>
      <w:lvlJc w:val="left"/>
      <w:pPr>
        <w:ind w:left="5423" w:hanging="360"/>
      </w:pPr>
    </w:lvl>
    <w:lvl w:ilvl="8" w:tplc="040E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 w15:restartNumberingAfterBreak="0">
    <w:nsid w:val="29B7007E"/>
    <w:multiLevelType w:val="hybridMultilevel"/>
    <w:tmpl w:val="457878E0"/>
    <w:lvl w:ilvl="0" w:tplc="B1046958">
      <w:start w:val="3"/>
      <w:numFmt w:val="decimal"/>
      <w:lvlText w:val="%1."/>
      <w:lvlJc w:val="left"/>
      <w:pPr>
        <w:ind w:left="203" w:hanging="178"/>
      </w:pPr>
      <w:rPr>
        <w:rFonts w:ascii="Garamond" w:eastAsia="Calibri" w:hAnsi="Garamond" w:hint="default"/>
        <w:b/>
        <w:bCs/>
        <w:w w:val="103"/>
        <w:sz w:val="22"/>
        <w:szCs w:val="22"/>
      </w:rPr>
    </w:lvl>
    <w:lvl w:ilvl="1" w:tplc="C868E442">
      <w:start w:val="1"/>
      <w:numFmt w:val="bullet"/>
      <w:lvlText w:val="•"/>
      <w:lvlJc w:val="left"/>
      <w:pPr>
        <w:ind w:left="596" w:hanging="178"/>
      </w:pPr>
      <w:rPr>
        <w:rFonts w:hint="default"/>
      </w:rPr>
    </w:lvl>
    <w:lvl w:ilvl="2" w:tplc="6C16E92C">
      <w:start w:val="1"/>
      <w:numFmt w:val="bullet"/>
      <w:lvlText w:val="•"/>
      <w:lvlJc w:val="left"/>
      <w:pPr>
        <w:ind w:left="989" w:hanging="178"/>
      </w:pPr>
      <w:rPr>
        <w:rFonts w:hint="default"/>
      </w:rPr>
    </w:lvl>
    <w:lvl w:ilvl="3" w:tplc="CE7041B2">
      <w:start w:val="1"/>
      <w:numFmt w:val="bullet"/>
      <w:lvlText w:val="•"/>
      <w:lvlJc w:val="left"/>
      <w:pPr>
        <w:ind w:left="1382" w:hanging="178"/>
      </w:pPr>
      <w:rPr>
        <w:rFonts w:hint="default"/>
      </w:rPr>
    </w:lvl>
    <w:lvl w:ilvl="4" w:tplc="B7666C32">
      <w:start w:val="1"/>
      <w:numFmt w:val="bullet"/>
      <w:lvlText w:val="•"/>
      <w:lvlJc w:val="left"/>
      <w:pPr>
        <w:ind w:left="1776" w:hanging="178"/>
      </w:pPr>
      <w:rPr>
        <w:rFonts w:hint="default"/>
      </w:rPr>
    </w:lvl>
    <w:lvl w:ilvl="5" w:tplc="5894B50E">
      <w:start w:val="1"/>
      <w:numFmt w:val="bullet"/>
      <w:lvlText w:val="•"/>
      <w:lvlJc w:val="left"/>
      <w:pPr>
        <w:ind w:left="2169" w:hanging="178"/>
      </w:pPr>
      <w:rPr>
        <w:rFonts w:hint="default"/>
      </w:rPr>
    </w:lvl>
    <w:lvl w:ilvl="6" w:tplc="5C4A00F8">
      <w:start w:val="1"/>
      <w:numFmt w:val="bullet"/>
      <w:lvlText w:val="•"/>
      <w:lvlJc w:val="left"/>
      <w:pPr>
        <w:ind w:left="2562" w:hanging="178"/>
      </w:pPr>
      <w:rPr>
        <w:rFonts w:hint="default"/>
      </w:rPr>
    </w:lvl>
    <w:lvl w:ilvl="7" w:tplc="95C05D14">
      <w:start w:val="1"/>
      <w:numFmt w:val="bullet"/>
      <w:lvlText w:val="•"/>
      <w:lvlJc w:val="left"/>
      <w:pPr>
        <w:ind w:left="2955" w:hanging="178"/>
      </w:pPr>
      <w:rPr>
        <w:rFonts w:hint="default"/>
      </w:rPr>
    </w:lvl>
    <w:lvl w:ilvl="8" w:tplc="3F34FA5C">
      <w:start w:val="1"/>
      <w:numFmt w:val="bullet"/>
      <w:lvlText w:val="•"/>
      <w:lvlJc w:val="left"/>
      <w:pPr>
        <w:ind w:left="3349" w:hanging="178"/>
      </w:pPr>
      <w:rPr>
        <w:rFonts w:hint="default"/>
      </w:rPr>
    </w:lvl>
  </w:abstractNum>
  <w:abstractNum w:abstractNumId="3" w15:restartNumberingAfterBreak="0">
    <w:nsid w:val="422420CD"/>
    <w:multiLevelType w:val="hybridMultilevel"/>
    <w:tmpl w:val="44865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A0B05"/>
    <w:multiLevelType w:val="hybridMultilevel"/>
    <w:tmpl w:val="DF4E2E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D5"/>
    <w:rsid w:val="000032DA"/>
    <w:rsid w:val="000042C2"/>
    <w:rsid w:val="000062F5"/>
    <w:rsid w:val="000065C3"/>
    <w:rsid w:val="000070F2"/>
    <w:rsid w:val="00015F64"/>
    <w:rsid w:val="0001735E"/>
    <w:rsid w:val="00022AB4"/>
    <w:rsid w:val="00025CA7"/>
    <w:rsid w:val="00027ABA"/>
    <w:rsid w:val="00031AAE"/>
    <w:rsid w:val="00032D62"/>
    <w:rsid w:val="00054A62"/>
    <w:rsid w:val="000632FB"/>
    <w:rsid w:val="00067578"/>
    <w:rsid w:val="00073F8D"/>
    <w:rsid w:val="00085620"/>
    <w:rsid w:val="0009214D"/>
    <w:rsid w:val="000A2B35"/>
    <w:rsid w:val="000A3C3C"/>
    <w:rsid w:val="000B0B04"/>
    <w:rsid w:val="000B41D4"/>
    <w:rsid w:val="000B6AC5"/>
    <w:rsid w:val="000C2C5A"/>
    <w:rsid w:val="000C3851"/>
    <w:rsid w:val="000C4F42"/>
    <w:rsid w:val="000C54BF"/>
    <w:rsid w:val="000C68B9"/>
    <w:rsid w:val="000D32AA"/>
    <w:rsid w:val="000D3B3B"/>
    <w:rsid w:val="000E30DE"/>
    <w:rsid w:val="000F02A1"/>
    <w:rsid w:val="0010472B"/>
    <w:rsid w:val="00107B49"/>
    <w:rsid w:val="00110879"/>
    <w:rsid w:val="0012547D"/>
    <w:rsid w:val="00126191"/>
    <w:rsid w:val="0012635B"/>
    <w:rsid w:val="0012737C"/>
    <w:rsid w:val="00127C5A"/>
    <w:rsid w:val="00127FE8"/>
    <w:rsid w:val="001331D0"/>
    <w:rsid w:val="00134AA0"/>
    <w:rsid w:val="001400EF"/>
    <w:rsid w:val="0014319F"/>
    <w:rsid w:val="001442F9"/>
    <w:rsid w:val="00145CB1"/>
    <w:rsid w:val="00147AFC"/>
    <w:rsid w:val="00153E4C"/>
    <w:rsid w:val="00157D30"/>
    <w:rsid w:val="00161467"/>
    <w:rsid w:val="001621AE"/>
    <w:rsid w:val="00165DC2"/>
    <w:rsid w:val="00170479"/>
    <w:rsid w:val="001732D8"/>
    <w:rsid w:val="001811B4"/>
    <w:rsid w:val="001847B4"/>
    <w:rsid w:val="00191D86"/>
    <w:rsid w:val="00192844"/>
    <w:rsid w:val="00193007"/>
    <w:rsid w:val="00194EFE"/>
    <w:rsid w:val="001A1B45"/>
    <w:rsid w:val="001A2C58"/>
    <w:rsid w:val="001A2FF6"/>
    <w:rsid w:val="001A78F4"/>
    <w:rsid w:val="001C4841"/>
    <w:rsid w:val="001C4E7A"/>
    <w:rsid w:val="001C6B1D"/>
    <w:rsid w:val="001C7A20"/>
    <w:rsid w:val="001D497E"/>
    <w:rsid w:val="001D5736"/>
    <w:rsid w:val="001D69CB"/>
    <w:rsid w:val="001E75C4"/>
    <w:rsid w:val="001F07C9"/>
    <w:rsid w:val="001F3A7B"/>
    <w:rsid w:val="001F3E31"/>
    <w:rsid w:val="00210FF6"/>
    <w:rsid w:val="002126C2"/>
    <w:rsid w:val="00214506"/>
    <w:rsid w:val="00214F2A"/>
    <w:rsid w:val="002154EC"/>
    <w:rsid w:val="00222B22"/>
    <w:rsid w:val="00240F0E"/>
    <w:rsid w:val="00243BD5"/>
    <w:rsid w:val="00253088"/>
    <w:rsid w:val="00253919"/>
    <w:rsid w:val="00255F49"/>
    <w:rsid w:val="0026080D"/>
    <w:rsid w:val="00277173"/>
    <w:rsid w:val="0028054F"/>
    <w:rsid w:val="00282F85"/>
    <w:rsid w:val="002877AD"/>
    <w:rsid w:val="00287AC8"/>
    <w:rsid w:val="00293147"/>
    <w:rsid w:val="00295E86"/>
    <w:rsid w:val="002A0998"/>
    <w:rsid w:val="002A0D51"/>
    <w:rsid w:val="002A7574"/>
    <w:rsid w:val="002B0472"/>
    <w:rsid w:val="002B60CE"/>
    <w:rsid w:val="002C30B3"/>
    <w:rsid w:val="002C4353"/>
    <w:rsid w:val="002C549D"/>
    <w:rsid w:val="002C6E44"/>
    <w:rsid w:val="002E5A09"/>
    <w:rsid w:val="002E6B57"/>
    <w:rsid w:val="002E7945"/>
    <w:rsid w:val="002F191A"/>
    <w:rsid w:val="002F3386"/>
    <w:rsid w:val="003037F3"/>
    <w:rsid w:val="00306037"/>
    <w:rsid w:val="00310E7C"/>
    <w:rsid w:val="00313DF6"/>
    <w:rsid w:val="003173EA"/>
    <w:rsid w:val="003200BA"/>
    <w:rsid w:val="00327766"/>
    <w:rsid w:val="00330542"/>
    <w:rsid w:val="00337B6A"/>
    <w:rsid w:val="00344404"/>
    <w:rsid w:val="00356C49"/>
    <w:rsid w:val="003634BF"/>
    <w:rsid w:val="00371114"/>
    <w:rsid w:val="00372085"/>
    <w:rsid w:val="00373DFE"/>
    <w:rsid w:val="00376451"/>
    <w:rsid w:val="00380207"/>
    <w:rsid w:val="00385E99"/>
    <w:rsid w:val="0038650B"/>
    <w:rsid w:val="00392668"/>
    <w:rsid w:val="003A0451"/>
    <w:rsid w:val="003A7AE7"/>
    <w:rsid w:val="003B3614"/>
    <w:rsid w:val="003C2841"/>
    <w:rsid w:val="003C5769"/>
    <w:rsid w:val="003C7288"/>
    <w:rsid w:val="003D0E1B"/>
    <w:rsid w:val="003D4177"/>
    <w:rsid w:val="003E0D25"/>
    <w:rsid w:val="003E498B"/>
    <w:rsid w:val="003E6160"/>
    <w:rsid w:val="003E6477"/>
    <w:rsid w:val="003F13A1"/>
    <w:rsid w:val="003F599A"/>
    <w:rsid w:val="003F6E30"/>
    <w:rsid w:val="00400819"/>
    <w:rsid w:val="00402BF4"/>
    <w:rsid w:val="00404C7E"/>
    <w:rsid w:val="004124D0"/>
    <w:rsid w:val="004241D2"/>
    <w:rsid w:val="00425E6B"/>
    <w:rsid w:val="00431257"/>
    <w:rsid w:val="00432357"/>
    <w:rsid w:val="004340CD"/>
    <w:rsid w:val="00440659"/>
    <w:rsid w:val="00444AC0"/>
    <w:rsid w:val="00446269"/>
    <w:rsid w:val="004502E1"/>
    <w:rsid w:val="00452295"/>
    <w:rsid w:val="0045701A"/>
    <w:rsid w:val="00460D10"/>
    <w:rsid w:val="00461ABC"/>
    <w:rsid w:val="00465AEC"/>
    <w:rsid w:val="00467043"/>
    <w:rsid w:val="0046782E"/>
    <w:rsid w:val="0047164D"/>
    <w:rsid w:val="00482D5A"/>
    <w:rsid w:val="004849F2"/>
    <w:rsid w:val="00487A38"/>
    <w:rsid w:val="00492A4B"/>
    <w:rsid w:val="00494DB9"/>
    <w:rsid w:val="004A35F0"/>
    <w:rsid w:val="004A3E03"/>
    <w:rsid w:val="004A4A95"/>
    <w:rsid w:val="004B5115"/>
    <w:rsid w:val="004B7281"/>
    <w:rsid w:val="004B7DEE"/>
    <w:rsid w:val="004C0B6D"/>
    <w:rsid w:val="004C2098"/>
    <w:rsid w:val="004C3450"/>
    <w:rsid w:val="004C6E98"/>
    <w:rsid w:val="004D0C1F"/>
    <w:rsid w:val="004D119D"/>
    <w:rsid w:val="004D3BA1"/>
    <w:rsid w:val="004D5842"/>
    <w:rsid w:val="004D64C6"/>
    <w:rsid w:val="004F77D0"/>
    <w:rsid w:val="00501244"/>
    <w:rsid w:val="00501C7B"/>
    <w:rsid w:val="005026D4"/>
    <w:rsid w:val="00504CB7"/>
    <w:rsid w:val="00511ECA"/>
    <w:rsid w:val="00512917"/>
    <w:rsid w:val="00516B0A"/>
    <w:rsid w:val="00516BD4"/>
    <w:rsid w:val="00521F99"/>
    <w:rsid w:val="005273F0"/>
    <w:rsid w:val="005276B0"/>
    <w:rsid w:val="00531FEE"/>
    <w:rsid w:val="005369D7"/>
    <w:rsid w:val="00542A8D"/>
    <w:rsid w:val="00546B67"/>
    <w:rsid w:val="00547A9B"/>
    <w:rsid w:val="0055051D"/>
    <w:rsid w:val="0055205C"/>
    <w:rsid w:val="00552903"/>
    <w:rsid w:val="005536FC"/>
    <w:rsid w:val="005542F1"/>
    <w:rsid w:val="00557723"/>
    <w:rsid w:val="00563567"/>
    <w:rsid w:val="00565982"/>
    <w:rsid w:val="00572DCE"/>
    <w:rsid w:val="00584880"/>
    <w:rsid w:val="005848AA"/>
    <w:rsid w:val="00590934"/>
    <w:rsid w:val="00594707"/>
    <w:rsid w:val="005A0B8A"/>
    <w:rsid w:val="005A1508"/>
    <w:rsid w:val="005A25AF"/>
    <w:rsid w:val="005A64B4"/>
    <w:rsid w:val="005A69A0"/>
    <w:rsid w:val="005B12E1"/>
    <w:rsid w:val="005B4A80"/>
    <w:rsid w:val="005C0397"/>
    <w:rsid w:val="005D1751"/>
    <w:rsid w:val="005D3052"/>
    <w:rsid w:val="005D568B"/>
    <w:rsid w:val="005D7EBE"/>
    <w:rsid w:val="005E535F"/>
    <w:rsid w:val="005E75D8"/>
    <w:rsid w:val="005F094B"/>
    <w:rsid w:val="005F6BDA"/>
    <w:rsid w:val="00606962"/>
    <w:rsid w:val="00614735"/>
    <w:rsid w:val="00623E68"/>
    <w:rsid w:val="0062796A"/>
    <w:rsid w:val="006334B2"/>
    <w:rsid w:val="00645D0C"/>
    <w:rsid w:val="006464DF"/>
    <w:rsid w:val="00646962"/>
    <w:rsid w:val="006738CC"/>
    <w:rsid w:val="00676A04"/>
    <w:rsid w:val="00683DA6"/>
    <w:rsid w:val="006842A7"/>
    <w:rsid w:val="00692AAF"/>
    <w:rsid w:val="006966CC"/>
    <w:rsid w:val="006975C7"/>
    <w:rsid w:val="006A7698"/>
    <w:rsid w:val="006B004C"/>
    <w:rsid w:val="006B136F"/>
    <w:rsid w:val="006B525C"/>
    <w:rsid w:val="006B660E"/>
    <w:rsid w:val="006B72DA"/>
    <w:rsid w:val="006C3180"/>
    <w:rsid w:val="006C43FA"/>
    <w:rsid w:val="006C6199"/>
    <w:rsid w:val="006C68F6"/>
    <w:rsid w:val="006D174B"/>
    <w:rsid w:val="006D21CA"/>
    <w:rsid w:val="006E27F1"/>
    <w:rsid w:val="006E3D89"/>
    <w:rsid w:val="006E4080"/>
    <w:rsid w:val="006E4DCC"/>
    <w:rsid w:val="006F1936"/>
    <w:rsid w:val="006F3203"/>
    <w:rsid w:val="007018C0"/>
    <w:rsid w:val="00702A09"/>
    <w:rsid w:val="007036D8"/>
    <w:rsid w:val="007040DC"/>
    <w:rsid w:val="0070704E"/>
    <w:rsid w:val="00710210"/>
    <w:rsid w:val="00710402"/>
    <w:rsid w:val="00715926"/>
    <w:rsid w:val="007212A8"/>
    <w:rsid w:val="00721FAE"/>
    <w:rsid w:val="0072678C"/>
    <w:rsid w:val="007313DF"/>
    <w:rsid w:val="0073262C"/>
    <w:rsid w:val="007345A8"/>
    <w:rsid w:val="00734AC2"/>
    <w:rsid w:val="00736AB1"/>
    <w:rsid w:val="0074089C"/>
    <w:rsid w:val="00745CAC"/>
    <w:rsid w:val="00752091"/>
    <w:rsid w:val="00760ED9"/>
    <w:rsid w:val="007648BE"/>
    <w:rsid w:val="007676CB"/>
    <w:rsid w:val="00776F39"/>
    <w:rsid w:val="00780D00"/>
    <w:rsid w:val="00783475"/>
    <w:rsid w:val="007869D7"/>
    <w:rsid w:val="00787609"/>
    <w:rsid w:val="00790071"/>
    <w:rsid w:val="007966E6"/>
    <w:rsid w:val="007A49D9"/>
    <w:rsid w:val="007B12E7"/>
    <w:rsid w:val="007B35C9"/>
    <w:rsid w:val="007B52B9"/>
    <w:rsid w:val="007B60F0"/>
    <w:rsid w:val="007C2029"/>
    <w:rsid w:val="007C4A9F"/>
    <w:rsid w:val="007C6098"/>
    <w:rsid w:val="007C686D"/>
    <w:rsid w:val="007D1541"/>
    <w:rsid w:val="007D5464"/>
    <w:rsid w:val="007D5BF3"/>
    <w:rsid w:val="007E2EAC"/>
    <w:rsid w:val="007E35EE"/>
    <w:rsid w:val="007E797A"/>
    <w:rsid w:val="007F7C5C"/>
    <w:rsid w:val="00802F8A"/>
    <w:rsid w:val="00804B34"/>
    <w:rsid w:val="008054FA"/>
    <w:rsid w:val="00807DA1"/>
    <w:rsid w:val="00814941"/>
    <w:rsid w:val="008173B6"/>
    <w:rsid w:val="00824A0B"/>
    <w:rsid w:val="00826FAB"/>
    <w:rsid w:val="00833818"/>
    <w:rsid w:val="00833BCE"/>
    <w:rsid w:val="008349AC"/>
    <w:rsid w:val="008356B1"/>
    <w:rsid w:val="008435F7"/>
    <w:rsid w:val="008440E6"/>
    <w:rsid w:val="008462C2"/>
    <w:rsid w:val="00863793"/>
    <w:rsid w:val="00874E3D"/>
    <w:rsid w:val="0087613E"/>
    <w:rsid w:val="00880B96"/>
    <w:rsid w:val="00890A7E"/>
    <w:rsid w:val="0089596E"/>
    <w:rsid w:val="008A61BC"/>
    <w:rsid w:val="008B1737"/>
    <w:rsid w:val="008B72D9"/>
    <w:rsid w:val="008C1BFB"/>
    <w:rsid w:val="008C3D26"/>
    <w:rsid w:val="008C5DBF"/>
    <w:rsid w:val="008D0E0C"/>
    <w:rsid w:val="008D5788"/>
    <w:rsid w:val="008D5979"/>
    <w:rsid w:val="008E52E2"/>
    <w:rsid w:val="008E7795"/>
    <w:rsid w:val="008F0004"/>
    <w:rsid w:val="008F79A1"/>
    <w:rsid w:val="00901536"/>
    <w:rsid w:val="00907458"/>
    <w:rsid w:val="00910324"/>
    <w:rsid w:val="0092096C"/>
    <w:rsid w:val="00924493"/>
    <w:rsid w:val="00927051"/>
    <w:rsid w:val="009272B5"/>
    <w:rsid w:val="00932C19"/>
    <w:rsid w:val="009333FF"/>
    <w:rsid w:val="009356F8"/>
    <w:rsid w:val="00940496"/>
    <w:rsid w:val="00941EBD"/>
    <w:rsid w:val="00943B46"/>
    <w:rsid w:val="0094547E"/>
    <w:rsid w:val="009557F1"/>
    <w:rsid w:val="0096050D"/>
    <w:rsid w:val="00963571"/>
    <w:rsid w:val="0096637E"/>
    <w:rsid w:val="009672A2"/>
    <w:rsid w:val="00975DA9"/>
    <w:rsid w:val="00977B62"/>
    <w:rsid w:val="00980BFA"/>
    <w:rsid w:val="00983E06"/>
    <w:rsid w:val="0099465C"/>
    <w:rsid w:val="009A1043"/>
    <w:rsid w:val="009A32DD"/>
    <w:rsid w:val="009A55AF"/>
    <w:rsid w:val="009B0852"/>
    <w:rsid w:val="009B3374"/>
    <w:rsid w:val="009B6E2E"/>
    <w:rsid w:val="009C06AC"/>
    <w:rsid w:val="009C6F5C"/>
    <w:rsid w:val="009D280E"/>
    <w:rsid w:val="009D7D3C"/>
    <w:rsid w:val="009E20DF"/>
    <w:rsid w:val="009E3C7F"/>
    <w:rsid w:val="009F5DEE"/>
    <w:rsid w:val="009F6CC3"/>
    <w:rsid w:val="00A002E8"/>
    <w:rsid w:val="00A01D1E"/>
    <w:rsid w:val="00A058C9"/>
    <w:rsid w:val="00A070CB"/>
    <w:rsid w:val="00A104A7"/>
    <w:rsid w:val="00A1104D"/>
    <w:rsid w:val="00A12776"/>
    <w:rsid w:val="00A16A4E"/>
    <w:rsid w:val="00A177BE"/>
    <w:rsid w:val="00A21849"/>
    <w:rsid w:val="00A220A8"/>
    <w:rsid w:val="00A24213"/>
    <w:rsid w:val="00A2694B"/>
    <w:rsid w:val="00A33DCF"/>
    <w:rsid w:val="00A35293"/>
    <w:rsid w:val="00A3645E"/>
    <w:rsid w:val="00A43D9A"/>
    <w:rsid w:val="00A44636"/>
    <w:rsid w:val="00A563EB"/>
    <w:rsid w:val="00A67007"/>
    <w:rsid w:val="00A70490"/>
    <w:rsid w:val="00A71646"/>
    <w:rsid w:val="00A73FE8"/>
    <w:rsid w:val="00A74146"/>
    <w:rsid w:val="00A74729"/>
    <w:rsid w:val="00A75EDA"/>
    <w:rsid w:val="00A85D12"/>
    <w:rsid w:val="00A947C1"/>
    <w:rsid w:val="00AA278B"/>
    <w:rsid w:val="00AA4E11"/>
    <w:rsid w:val="00AB145A"/>
    <w:rsid w:val="00AB5EC3"/>
    <w:rsid w:val="00AC0C35"/>
    <w:rsid w:val="00AC31E0"/>
    <w:rsid w:val="00AC391E"/>
    <w:rsid w:val="00AC408B"/>
    <w:rsid w:val="00AD4D23"/>
    <w:rsid w:val="00AD5890"/>
    <w:rsid w:val="00AD5B86"/>
    <w:rsid w:val="00AE2EB2"/>
    <w:rsid w:val="00AF3407"/>
    <w:rsid w:val="00AF3E90"/>
    <w:rsid w:val="00AF4CD8"/>
    <w:rsid w:val="00AF5969"/>
    <w:rsid w:val="00B0026D"/>
    <w:rsid w:val="00B105E4"/>
    <w:rsid w:val="00B10A11"/>
    <w:rsid w:val="00B152B7"/>
    <w:rsid w:val="00B17706"/>
    <w:rsid w:val="00B21DF2"/>
    <w:rsid w:val="00B22EBA"/>
    <w:rsid w:val="00B25FC7"/>
    <w:rsid w:val="00B32A16"/>
    <w:rsid w:val="00B34365"/>
    <w:rsid w:val="00B3766E"/>
    <w:rsid w:val="00B44F8B"/>
    <w:rsid w:val="00B52FC2"/>
    <w:rsid w:val="00B53742"/>
    <w:rsid w:val="00B613D3"/>
    <w:rsid w:val="00B640B9"/>
    <w:rsid w:val="00B705E1"/>
    <w:rsid w:val="00B8136B"/>
    <w:rsid w:val="00B85C97"/>
    <w:rsid w:val="00B90A64"/>
    <w:rsid w:val="00B94AC0"/>
    <w:rsid w:val="00B95E4B"/>
    <w:rsid w:val="00B9617E"/>
    <w:rsid w:val="00BA4B88"/>
    <w:rsid w:val="00BA7A39"/>
    <w:rsid w:val="00BB4BA7"/>
    <w:rsid w:val="00BB6966"/>
    <w:rsid w:val="00BB71A2"/>
    <w:rsid w:val="00BC18E2"/>
    <w:rsid w:val="00BD0857"/>
    <w:rsid w:val="00BD172E"/>
    <w:rsid w:val="00BD799E"/>
    <w:rsid w:val="00BE0F7A"/>
    <w:rsid w:val="00BE204D"/>
    <w:rsid w:val="00BE2AF9"/>
    <w:rsid w:val="00BE3B92"/>
    <w:rsid w:val="00BF47AD"/>
    <w:rsid w:val="00BF4ADF"/>
    <w:rsid w:val="00BF61D8"/>
    <w:rsid w:val="00BF7843"/>
    <w:rsid w:val="00C067EC"/>
    <w:rsid w:val="00C10E3E"/>
    <w:rsid w:val="00C12743"/>
    <w:rsid w:val="00C1289E"/>
    <w:rsid w:val="00C32E41"/>
    <w:rsid w:val="00C339B5"/>
    <w:rsid w:val="00C34123"/>
    <w:rsid w:val="00C37893"/>
    <w:rsid w:val="00C4181E"/>
    <w:rsid w:val="00C42DF0"/>
    <w:rsid w:val="00C46806"/>
    <w:rsid w:val="00C5457F"/>
    <w:rsid w:val="00C54DB8"/>
    <w:rsid w:val="00C6153B"/>
    <w:rsid w:val="00C6464C"/>
    <w:rsid w:val="00C64A6F"/>
    <w:rsid w:val="00C6596F"/>
    <w:rsid w:val="00C84683"/>
    <w:rsid w:val="00C92DDE"/>
    <w:rsid w:val="00C93A7C"/>
    <w:rsid w:val="00CA479A"/>
    <w:rsid w:val="00CB04D5"/>
    <w:rsid w:val="00CB1ED1"/>
    <w:rsid w:val="00CB2AD1"/>
    <w:rsid w:val="00CB7F77"/>
    <w:rsid w:val="00CC7129"/>
    <w:rsid w:val="00CD5B31"/>
    <w:rsid w:val="00CE33BF"/>
    <w:rsid w:val="00CE59C5"/>
    <w:rsid w:val="00CE7E62"/>
    <w:rsid w:val="00CF010E"/>
    <w:rsid w:val="00CF0A55"/>
    <w:rsid w:val="00CF47C2"/>
    <w:rsid w:val="00D02FFA"/>
    <w:rsid w:val="00D03023"/>
    <w:rsid w:val="00D04443"/>
    <w:rsid w:val="00D0470A"/>
    <w:rsid w:val="00D12F5D"/>
    <w:rsid w:val="00D15CC2"/>
    <w:rsid w:val="00D211C2"/>
    <w:rsid w:val="00D25F65"/>
    <w:rsid w:val="00D2684F"/>
    <w:rsid w:val="00D27356"/>
    <w:rsid w:val="00D2784D"/>
    <w:rsid w:val="00D27C7B"/>
    <w:rsid w:val="00D336A3"/>
    <w:rsid w:val="00D34408"/>
    <w:rsid w:val="00D36E9A"/>
    <w:rsid w:val="00D40825"/>
    <w:rsid w:val="00D41056"/>
    <w:rsid w:val="00D42B14"/>
    <w:rsid w:val="00D43FC4"/>
    <w:rsid w:val="00D50F74"/>
    <w:rsid w:val="00D512CB"/>
    <w:rsid w:val="00D52905"/>
    <w:rsid w:val="00D53964"/>
    <w:rsid w:val="00D61B58"/>
    <w:rsid w:val="00D66136"/>
    <w:rsid w:val="00D66A69"/>
    <w:rsid w:val="00D7048F"/>
    <w:rsid w:val="00D71330"/>
    <w:rsid w:val="00D74217"/>
    <w:rsid w:val="00D76E09"/>
    <w:rsid w:val="00D76EAE"/>
    <w:rsid w:val="00D911F3"/>
    <w:rsid w:val="00D913F8"/>
    <w:rsid w:val="00D91630"/>
    <w:rsid w:val="00D91CA0"/>
    <w:rsid w:val="00D92C56"/>
    <w:rsid w:val="00D93C70"/>
    <w:rsid w:val="00D9773B"/>
    <w:rsid w:val="00D977B3"/>
    <w:rsid w:val="00DA09B5"/>
    <w:rsid w:val="00DA1732"/>
    <w:rsid w:val="00DB1DD6"/>
    <w:rsid w:val="00DB43B6"/>
    <w:rsid w:val="00DB4925"/>
    <w:rsid w:val="00DC02DA"/>
    <w:rsid w:val="00DC2A80"/>
    <w:rsid w:val="00DC2FC2"/>
    <w:rsid w:val="00DC3533"/>
    <w:rsid w:val="00DC5B17"/>
    <w:rsid w:val="00DC69CD"/>
    <w:rsid w:val="00DC7C46"/>
    <w:rsid w:val="00DC7F1B"/>
    <w:rsid w:val="00DD2499"/>
    <w:rsid w:val="00DE392E"/>
    <w:rsid w:val="00DF154B"/>
    <w:rsid w:val="00DF7A04"/>
    <w:rsid w:val="00E016F0"/>
    <w:rsid w:val="00E045CD"/>
    <w:rsid w:val="00E061C7"/>
    <w:rsid w:val="00E07DB6"/>
    <w:rsid w:val="00E10F1D"/>
    <w:rsid w:val="00E2087E"/>
    <w:rsid w:val="00E21F1D"/>
    <w:rsid w:val="00E27799"/>
    <w:rsid w:val="00E306B3"/>
    <w:rsid w:val="00E30E9E"/>
    <w:rsid w:val="00E333A0"/>
    <w:rsid w:val="00E35CAE"/>
    <w:rsid w:val="00E374BF"/>
    <w:rsid w:val="00E51DD7"/>
    <w:rsid w:val="00E55AA5"/>
    <w:rsid w:val="00E5694E"/>
    <w:rsid w:val="00E61E05"/>
    <w:rsid w:val="00E62B44"/>
    <w:rsid w:val="00E63963"/>
    <w:rsid w:val="00E818C2"/>
    <w:rsid w:val="00E82585"/>
    <w:rsid w:val="00E82CC5"/>
    <w:rsid w:val="00E82F7E"/>
    <w:rsid w:val="00E8303A"/>
    <w:rsid w:val="00E847B9"/>
    <w:rsid w:val="00E96349"/>
    <w:rsid w:val="00EA171D"/>
    <w:rsid w:val="00EA66E1"/>
    <w:rsid w:val="00EA706D"/>
    <w:rsid w:val="00EB287E"/>
    <w:rsid w:val="00EB2BD5"/>
    <w:rsid w:val="00EB552B"/>
    <w:rsid w:val="00EC0C1C"/>
    <w:rsid w:val="00EC2F6F"/>
    <w:rsid w:val="00EE2D92"/>
    <w:rsid w:val="00EE4864"/>
    <w:rsid w:val="00EE7BB5"/>
    <w:rsid w:val="00EF71FA"/>
    <w:rsid w:val="00F01385"/>
    <w:rsid w:val="00F015B0"/>
    <w:rsid w:val="00F10731"/>
    <w:rsid w:val="00F11EBA"/>
    <w:rsid w:val="00F15938"/>
    <w:rsid w:val="00F16B48"/>
    <w:rsid w:val="00F20803"/>
    <w:rsid w:val="00F229F9"/>
    <w:rsid w:val="00F5464F"/>
    <w:rsid w:val="00F70665"/>
    <w:rsid w:val="00F7304D"/>
    <w:rsid w:val="00F74FB4"/>
    <w:rsid w:val="00F77797"/>
    <w:rsid w:val="00F77A33"/>
    <w:rsid w:val="00F81F02"/>
    <w:rsid w:val="00F865EF"/>
    <w:rsid w:val="00F929B7"/>
    <w:rsid w:val="00FA1F85"/>
    <w:rsid w:val="00FA4A48"/>
    <w:rsid w:val="00FA76A3"/>
    <w:rsid w:val="00FA7E39"/>
    <w:rsid w:val="00FB27BC"/>
    <w:rsid w:val="00FC13E0"/>
    <w:rsid w:val="00FC7BA2"/>
    <w:rsid w:val="00FD0427"/>
    <w:rsid w:val="00FD061A"/>
    <w:rsid w:val="00FD30D3"/>
    <w:rsid w:val="00FD4C81"/>
    <w:rsid w:val="00FD6383"/>
    <w:rsid w:val="00FD6DAB"/>
    <w:rsid w:val="00FE4003"/>
    <w:rsid w:val="00FE5179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DA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3B3B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F929B7"/>
    <w:pPr>
      <w:keepNext/>
      <w:keepLines/>
      <w:spacing w:before="720" w:after="360"/>
      <w:outlineLvl w:val="0"/>
    </w:pPr>
    <w:rPr>
      <w:rFonts w:eastAsiaTheme="majorEastAsia" w:cstheme="majorBidi"/>
      <w:b/>
      <w:color w:val="007DFA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1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AD5890"/>
    <w:pPr>
      <w:jc w:val="center"/>
    </w:pPr>
    <w:rPr>
      <w:rFonts w:eastAsia="Times New Roman" w:cs="Times New Roman"/>
      <w:b/>
      <w:bCs/>
      <w:iCs/>
      <w:color w:val="007DFA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AD5890"/>
    <w:rPr>
      <w:rFonts w:ascii="Garamond" w:eastAsia="Times New Roman" w:hAnsi="Garamond" w:cs="Times New Roman"/>
      <w:b/>
      <w:bCs/>
      <w:iCs/>
      <w:color w:val="007DFA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F929B7"/>
    <w:rPr>
      <w:rFonts w:ascii="Garamond" w:eastAsiaTheme="majorEastAsia" w:hAnsi="Garamond" w:cstheme="majorBidi"/>
      <w:b/>
      <w:color w:val="007DFA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character" w:styleId="Ershivatkozs">
    <w:name w:val="Intense Reference"/>
    <w:uiPriority w:val="32"/>
    <w:qFormat/>
    <w:rsid w:val="005026D4"/>
    <w:rPr>
      <w:b/>
      <w:bCs/>
      <w:smallCaps/>
      <w:color w:val="C0504D"/>
      <w:spacing w:val="5"/>
      <w:u w:val="single"/>
    </w:rPr>
  </w:style>
  <w:style w:type="paragraph" w:customStyle="1" w:styleId="TableParagraph">
    <w:name w:val="Table Paragraph"/>
    <w:basedOn w:val="Norml"/>
    <w:uiPriority w:val="1"/>
    <w:qFormat/>
    <w:rsid w:val="00584880"/>
    <w:pPr>
      <w:widowControl w:val="0"/>
      <w:jc w:val="left"/>
    </w:pPr>
    <w:rPr>
      <w:rFonts w:ascii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9F3A3-0E50-4AA4-B8DE-A581B81C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4686</Words>
  <Characters>32340</Characters>
  <Application>Microsoft Office Word</Application>
  <DocSecurity>0</DocSecurity>
  <Lines>269</Lines>
  <Paragraphs>73</Paragraphs>
  <ScaleCrop>false</ScaleCrop>
  <Company/>
  <LinksUpToDate>false</LinksUpToDate>
  <CharactersWithSpaces>36953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2016-08-17T09:09:00Z</dcterms:created>
  <dcterms:modified xsi:type="dcterms:W3CDTF">2016-08-17T09:09:00Z</dcterms:modified>
</cp:coreProperties>
</file>